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49E61" w14:textId="77777777" w:rsidR="00FF435F" w:rsidRDefault="00FF435F" w:rsidP="00010F0E">
      <w:pPr>
        <w:spacing w:before="93"/>
        <w:ind w:left="2694"/>
        <w:rPr>
          <w:rFonts w:ascii="Arial" w:hAnsi="Arial" w:cs="Arial"/>
          <w:lang w:eastAsia="en-US"/>
        </w:rPr>
      </w:pPr>
      <w:r>
        <w:rPr>
          <w:rFonts w:ascii="Arial" w:hAnsi="Arial" w:cs="Arial"/>
          <w:noProof/>
          <w:lang w:eastAsia="en-IE"/>
        </w:rPr>
        <w:drawing>
          <wp:inline distT="0" distB="0" distL="0" distR="0" wp14:anchorId="5F1298CE" wp14:editId="3298B3AD">
            <wp:extent cx="3081830" cy="1129795"/>
            <wp:effectExtent l="0" t="0" r="4445" b="0"/>
            <wp:docPr id="3" name="Picture 3"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white background&#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3085207" cy="1131033"/>
                    </a:xfrm>
                    <a:prstGeom prst="rect">
                      <a:avLst/>
                    </a:prstGeom>
                  </pic:spPr>
                </pic:pic>
              </a:graphicData>
            </a:graphic>
          </wp:inline>
        </w:drawing>
      </w:r>
    </w:p>
    <w:p w14:paraId="494A49B4" w14:textId="77777777" w:rsidR="00010F0E" w:rsidRPr="00B47251" w:rsidRDefault="00010F0E" w:rsidP="00010F0E">
      <w:pPr>
        <w:spacing w:before="93"/>
        <w:ind w:left="3829"/>
        <w:rPr>
          <w:rFonts w:ascii="Arial" w:hAnsi="Arial" w:cs="Arial"/>
          <w:lang w:eastAsia="en-US"/>
        </w:rPr>
      </w:pPr>
    </w:p>
    <w:p w14:paraId="02982937" w14:textId="77777777" w:rsidR="00010F0E" w:rsidRPr="00B47251" w:rsidRDefault="00010F0E" w:rsidP="00010F0E">
      <w:pPr>
        <w:spacing w:before="1" w:line="130" w:lineRule="exact"/>
        <w:rPr>
          <w:rFonts w:ascii="Arial" w:eastAsia="Calibri" w:hAnsi="Arial" w:cs="Arial"/>
          <w:lang w:eastAsia="en-US"/>
        </w:rPr>
      </w:pPr>
    </w:p>
    <w:p w14:paraId="0113100E" w14:textId="77777777" w:rsidR="00010F0E" w:rsidRPr="00B47251" w:rsidRDefault="00010F0E" w:rsidP="00010F0E">
      <w:pPr>
        <w:ind w:right="108"/>
        <w:jc w:val="center"/>
        <w:rPr>
          <w:rFonts w:ascii="Arial" w:hAnsi="Arial" w:cs="Arial"/>
          <w:b/>
          <w:bCs/>
          <w:lang w:eastAsia="en-US"/>
        </w:rPr>
      </w:pPr>
      <w:r w:rsidRPr="00B47251">
        <w:rPr>
          <w:rFonts w:ascii="Arial" w:hAnsi="Arial" w:cs="Arial"/>
          <w:b/>
          <w:bCs/>
          <w:lang w:eastAsia="en-US"/>
        </w:rPr>
        <w:t>AN</w:t>
      </w:r>
      <w:r w:rsidRPr="00B47251">
        <w:rPr>
          <w:rFonts w:ascii="Arial" w:hAnsi="Arial" w:cs="Arial"/>
          <w:b/>
          <w:bCs/>
          <w:spacing w:val="-4"/>
          <w:lang w:eastAsia="en-US"/>
        </w:rPr>
        <w:t xml:space="preserve"> </w:t>
      </w:r>
      <w:r w:rsidRPr="00B47251">
        <w:rPr>
          <w:rFonts w:ascii="Arial" w:hAnsi="Arial" w:cs="Arial"/>
          <w:b/>
          <w:bCs/>
          <w:lang w:eastAsia="en-US"/>
        </w:rPr>
        <w:t>OIFIG</w:t>
      </w:r>
      <w:r w:rsidRPr="00B47251">
        <w:rPr>
          <w:rFonts w:ascii="Arial" w:hAnsi="Arial" w:cs="Arial"/>
          <w:b/>
          <w:bCs/>
          <w:spacing w:val="-3"/>
          <w:lang w:eastAsia="en-US"/>
        </w:rPr>
        <w:t xml:space="preserve"> </w:t>
      </w:r>
      <w:r w:rsidRPr="00B47251">
        <w:rPr>
          <w:rFonts w:ascii="Arial" w:hAnsi="Arial" w:cs="Arial"/>
          <w:b/>
          <w:bCs/>
          <w:lang w:eastAsia="en-US"/>
        </w:rPr>
        <w:t>UM</w:t>
      </w:r>
      <w:r w:rsidRPr="00B47251">
        <w:rPr>
          <w:rFonts w:ascii="Arial" w:hAnsi="Arial" w:cs="Arial"/>
          <w:b/>
          <w:bCs/>
          <w:spacing w:val="-3"/>
          <w:lang w:eastAsia="en-US"/>
        </w:rPr>
        <w:t xml:space="preserve"> </w:t>
      </w:r>
      <w:r w:rsidRPr="00B47251">
        <w:rPr>
          <w:rFonts w:ascii="Arial" w:hAnsi="Arial" w:cs="Arial"/>
          <w:b/>
          <w:bCs/>
          <w:lang w:eastAsia="en-US"/>
        </w:rPr>
        <w:t>CHOSAINT</w:t>
      </w:r>
      <w:r w:rsidRPr="00B47251">
        <w:rPr>
          <w:rFonts w:ascii="Arial" w:hAnsi="Arial" w:cs="Arial"/>
          <w:b/>
          <w:bCs/>
          <w:spacing w:val="-7"/>
          <w:lang w:eastAsia="en-US"/>
        </w:rPr>
        <w:t xml:space="preserve"> </w:t>
      </w:r>
      <w:r w:rsidRPr="00B47251">
        <w:rPr>
          <w:rFonts w:ascii="Arial" w:hAnsi="Arial" w:cs="Arial"/>
          <w:b/>
          <w:bCs/>
          <w:lang w:eastAsia="en-US"/>
        </w:rPr>
        <w:t>IDIRNÁISIÚN</w:t>
      </w:r>
      <w:r w:rsidRPr="00B47251">
        <w:rPr>
          <w:rFonts w:ascii="Arial" w:hAnsi="Arial" w:cs="Arial"/>
          <w:b/>
          <w:bCs/>
          <w:spacing w:val="-18"/>
          <w:lang w:eastAsia="en-US"/>
        </w:rPr>
        <w:t>T</w:t>
      </w:r>
      <w:r w:rsidRPr="00B47251">
        <w:rPr>
          <w:rFonts w:ascii="Arial" w:hAnsi="Arial" w:cs="Arial"/>
          <w:b/>
          <w:bCs/>
          <w:lang w:eastAsia="en-US"/>
        </w:rPr>
        <w:t>A</w:t>
      </w:r>
    </w:p>
    <w:p w14:paraId="12958A2D" w14:textId="77777777" w:rsidR="00010F0E" w:rsidRPr="00B47251" w:rsidRDefault="00010F0E" w:rsidP="00010F0E">
      <w:pPr>
        <w:ind w:right="108"/>
        <w:jc w:val="center"/>
        <w:rPr>
          <w:rFonts w:ascii="Arial" w:hAnsi="Arial" w:cs="Arial"/>
          <w:b/>
          <w:bCs/>
          <w:lang w:eastAsia="en-US"/>
        </w:rPr>
      </w:pPr>
      <w:r w:rsidRPr="00B47251">
        <w:rPr>
          <w:rFonts w:ascii="Arial" w:hAnsi="Arial" w:cs="Arial"/>
          <w:b/>
          <w:bCs/>
          <w:lang w:eastAsia="en-US"/>
        </w:rPr>
        <w:t>INTERN</w:t>
      </w:r>
      <w:r w:rsidRPr="00B47251">
        <w:rPr>
          <w:rFonts w:ascii="Arial" w:hAnsi="Arial" w:cs="Arial"/>
          <w:b/>
          <w:bCs/>
          <w:spacing w:val="-17"/>
          <w:lang w:eastAsia="en-US"/>
        </w:rPr>
        <w:t>A</w:t>
      </w:r>
      <w:r w:rsidRPr="00B47251">
        <w:rPr>
          <w:rFonts w:ascii="Arial" w:hAnsi="Arial" w:cs="Arial"/>
          <w:b/>
          <w:bCs/>
          <w:lang w:eastAsia="en-US"/>
        </w:rPr>
        <w:t>TIONAL</w:t>
      </w:r>
      <w:r w:rsidRPr="00B47251">
        <w:rPr>
          <w:rFonts w:ascii="Arial" w:hAnsi="Arial" w:cs="Arial"/>
          <w:b/>
          <w:bCs/>
          <w:spacing w:val="-23"/>
          <w:lang w:eastAsia="en-US"/>
        </w:rPr>
        <w:t xml:space="preserve"> P</w:t>
      </w:r>
      <w:r w:rsidRPr="00B47251">
        <w:rPr>
          <w:rFonts w:ascii="Arial" w:hAnsi="Arial" w:cs="Arial"/>
          <w:b/>
          <w:bCs/>
          <w:lang w:eastAsia="en-US"/>
        </w:rPr>
        <w:t>ROTECTION</w:t>
      </w:r>
      <w:r w:rsidRPr="00B47251">
        <w:rPr>
          <w:rFonts w:ascii="Arial" w:hAnsi="Arial" w:cs="Arial"/>
          <w:b/>
          <w:bCs/>
          <w:spacing w:val="-13"/>
          <w:lang w:eastAsia="en-US"/>
        </w:rPr>
        <w:t xml:space="preserve"> </w:t>
      </w:r>
      <w:r w:rsidRPr="00B47251">
        <w:rPr>
          <w:rFonts w:ascii="Arial" w:hAnsi="Arial" w:cs="Arial"/>
          <w:b/>
          <w:bCs/>
          <w:lang w:eastAsia="en-US"/>
        </w:rPr>
        <w:t>OFFICE</w:t>
      </w:r>
    </w:p>
    <w:p w14:paraId="22F3A37C" w14:textId="77777777" w:rsidR="00010F0E" w:rsidRPr="00B47251" w:rsidRDefault="00010F0E" w:rsidP="00010F0E">
      <w:pPr>
        <w:tabs>
          <w:tab w:val="left" w:pos="720"/>
          <w:tab w:val="left" w:pos="1440"/>
          <w:tab w:val="left" w:pos="2160"/>
          <w:tab w:val="left" w:pos="2880"/>
          <w:tab w:val="left" w:pos="3600"/>
          <w:tab w:val="left" w:pos="4320"/>
          <w:tab w:val="left" w:pos="5040"/>
          <w:tab w:val="left" w:pos="5760"/>
          <w:tab w:val="left" w:pos="6480"/>
          <w:tab w:val="left" w:pos="7200"/>
          <w:tab w:val="left" w:pos="7371"/>
          <w:tab w:val="left" w:pos="7920"/>
          <w:tab w:val="left" w:pos="8640"/>
          <w:tab w:val="left" w:pos="9360"/>
          <w:tab w:val="left" w:pos="10080"/>
          <w:tab w:val="left" w:pos="10800"/>
          <w:tab w:val="left" w:pos="11520"/>
        </w:tabs>
        <w:jc w:val="center"/>
        <w:rPr>
          <w:rFonts w:ascii="Arial" w:hAnsi="Arial" w:cs="Arial"/>
          <w:b/>
          <w:lang w:val="en-US" w:eastAsia="en-US"/>
        </w:rPr>
      </w:pPr>
    </w:p>
    <w:p w14:paraId="701F8476" w14:textId="77777777" w:rsidR="00010F0E" w:rsidRPr="00B47251" w:rsidRDefault="00010F0E" w:rsidP="00010F0E">
      <w:pPr>
        <w:pStyle w:val="DefaultText1"/>
        <w:jc w:val="center"/>
        <w:rPr>
          <w:rFonts w:ascii="Arial" w:hAnsi="Arial" w:cs="Arial"/>
          <w:b/>
          <w:bCs/>
          <w:color w:val="auto"/>
          <w:sz w:val="20"/>
        </w:rPr>
      </w:pPr>
    </w:p>
    <w:p w14:paraId="7BCD58D9" w14:textId="77777777" w:rsidR="00010F0E" w:rsidRPr="00B47251" w:rsidRDefault="00010F0E" w:rsidP="00433CF3">
      <w:pPr>
        <w:pStyle w:val="DefaultText"/>
        <w:rPr>
          <w:rFonts w:ascii="Arial" w:hAnsi="Arial" w:cs="Arial"/>
          <w:color w:val="auto"/>
          <w:sz w:val="20"/>
        </w:rPr>
      </w:pPr>
    </w:p>
    <w:p w14:paraId="6A7AAB14" w14:textId="77777777" w:rsidR="00010F0E" w:rsidRPr="00B47251" w:rsidRDefault="00010F0E" w:rsidP="00010F0E">
      <w:pPr>
        <w:pStyle w:val="DefaultText"/>
        <w:jc w:val="center"/>
        <w:rPr>
          <w:rFonts w:ascii="Arial" w:hAnsi="Arial" w:cs="Arial"/>
          <w:color w:val="auto"/>
          <w:sz w:val="20"/>
        </w:rPr>
      </w:pPr>
    </w:p>
    <w:p w14:paraId="28224FFD" w14:textId="77777777" w:rsidR="00010F0E" w:rsidRPr="00B47251" w:rsidRDefault="00010F0E" w:rsidP="00010F0E">
      <w:pPr>
        <w:pStyle w:val="DefaultText"/>
        <w:jc w:val="center"/>
        <w:rPr>
          <w:rFonts w:ascii="Arial" w:hAnsi="Arial" w:cs="Arial"/>
          <w:color w:val="auto"/>
          <w:sz w:val="20"/>
        </w:rPr>
      </w:pPr>
    </w:p>
    <w:p w14:paraId="66750246" w14:textId="77777777" w:rsidR="00010F0E" w:rsidRPr="00B47251" w:rsidRDefault="00010F0E" w:rsidP="00010F0E">
      <w:pPr>
        <w:pStyle w:val="DefaultText"/>
        <w:rPr>
          <w:rFonts w:ascii="Arial" w:hAnsi="Arial" w:cs="Arial"/>
          <w:b/>
          <w:color w:val="auto"/>
          <w:sz w:val="20"/>
          <w:u w:val="single"/>
        </w:rPr>
      </w:pPr>
    </w:p>
    <w:p w14:paraId="471E9D91" w14:textId="77777777" w:rsidR="00447ED3" w:rsidRDefault="00010F0E" w:rsidP="00010F0E">
      <w:pPr>
        <w:pStyle w:val="DefaultText"/>
        <w:jc w:val="center"/>
        <w:rPr>
          <w:rFonts w:ascii="Arial" w:hAnsi="Arial" w:cs="Arial"/>
          <w:b/>
          <w:color w:val="auto"/>
          <w:sz w:val="20"/>
        </w:rPr>
      </w:pPr>
      <w:r w:rsidRPr="00B47251">
        <w:rPr>
          <w:rFonts w:ascii="Arial" w:hAnsi="Arial" w:cs="Arial"/>
          <w:b/>
          <w:color w:val="auto"/>
          <w:sz w:val="20"/>
        </w:rPr>
        <w:t xml:space="preserve">CODE OF CONDUCT TO BE OBSERVED BY A LEGAL REPRESENTATIVE OR </w:t>
      </w:r>
      <w:r w:rsidRPr="00B47251">
        <w:rPr>
          <w:rFonts w:ascii="Arial" w:hAnsi="Arial" w:cs="Arial"/>
          <w:b/>
          <w:caps/>
          <w:color w:val="auto"/>
          <w:sz w:val="20"/>
        </w:rPr>
        <w:t>Child and Family Agency</w:t>
      </w:r>
      <w:r w:rsidRPr="00B47251">
        <w:rPr>
          <w:rFonts w:ascii="Arial" w:hAnsi="Arial" w:cs="Arial"/>
          <w:b/>
          <w:color w:val="auto"/>
          <w:sz w:val="20"/>
        </w:rPr>
        <w:t>(TUSLA) OFFICIAL/PARENT OR GUARDIAN</w:t>
      </w:r>
      <w:r w:rsidR="00F972BF">
        <w:rPr>
          <w:rFonts w:ascii="Arial" w:hAnsi="Arial" w:cs="Arial"/>
          <w:b/>
          <w:color w:val="auto"/>
          <w:sz w:val="20"/>
        </w:rPr>
        <w:t xml:space="preserve"> OR </w:t>
      </w:r>
      <w:r w:rsidR="00447ED3">
        <w:rPr>
          <w:rFonts w:ascii="Arial" w:hAnsi="Arial" w:cs="Arial"/>
          <w:b/>
          <w:color w:val="auto"/>
          <w:sz w:val="20"/>
        </w:rPr>
        <w:t xml:space="preserve">AN </w:t>
      </w:r>
      <w:r w:rsidR="00F972BF">
        <w:rPr>
          <w:rFonts w:ascii="Arial" w:hAnsi="Arial" w:cs="Arial"/>
          <w:b/>
          <w:color w:val="auto"/>
          <w:sz w:val="20"/>
        </w:rPr>
        <w:t xml:space="preserve">APPROVED </w:t>
      </w:r>
      <w:r w:rsidR="00831E90">
        <w:rPr>
          <w:rFonts w:ascii="Arial" w:hAnsi="Arial" w:cs="Arial"/>
          <w:b/>
          <w:color w:val="auto"/>
          <w:sz w:val="20"/>
        </w:rPr>
        <w:t>THIRD</w:t>
      </w:r>
      <w:r w:rsidR="00F972BF">
        <w:rPr>
          <w:rFonts w:ascii="Arial" w:hAnsi="Arial" w:cs="Arial"/>
          <w:b/>
          <w:color w:val="auto"/>
          <w:sz w:val="20"/>
        </w:rPr>
        <w:t xml:space="preserve"> PARTY </w:t>
      </w:r>
      <w:r w:rsidRPr="00B47251">
        <w:rPr>
          <w:rFonts w:ascii="Arial" w:hAnsi="Arial" w:cs="Arial"/>
          <w:b/>
          <w:color w:val="auto"/>
          <w:sz w:val="20"/>
        </w:rPr>
        <w:t>ATTENDING AT THE INTERNATIONAL PROTECTION OFFICE (IPO) FOR A</w:t>
      </w:r>
      <w:r w:rsidR="00831E90">
        <w:rPr>
          <w:rFonts w:ascii="Arial" w:hAnsi="Arial" w:cs="Arial"/>
          <w:b/>
          <w:color w:val="auto"/>
          <w:sz w:val="20"/>
        </w:rPr>
        <w:t>N</w:t>
      </w:r>
      <w:r w:rsidRPr="00B47251">
        <w:rPr>
          <w:rFonts w:ascii="Arial" w:hAnsi="Arial" w:cs="Arial"/>
          <w:b/>
          <w:color w:val="auto"/>
          <w:sz w:val="20"/>
        </w:rPr>
        <w:t xml:space="preserve"> INTERVIEW </w:t>
      </w:r>
    </w:p>
    <w:p w14:paraId="0F63186D" w14:textId="29FDE69A" w:rsidR="00010F0E" w:rsidRPr="00B47251" w:rsidRDefault="00010F0E" w:rsidP="00010F0E">
      <w:pPr>
        <w:pStyle w:val="DefaultText"/>
        <w:jc w:val="center"/>
        <w:rPr>
          <w:rFonts w:ascii="Arial" w:hAnsi="Arial" w:cs="Arial"/>
          <w:b/>
          <w:strike/>
          <w:color w:val="auto"/>
          <w:sz w:val="20"/>
        </w:rPr>
      </w:pPr>
      <w:r w:rsidRPr="00B47251">
        <w:rPr>
          <w:rFonts w:ascii="Arial" w:hAnsi="Arial" w:cs="Arial"/>
          <w:b/>
          <w:color w:val="auto"/>
          <w:sz w:val="20"/>
        </w:rPr>
        <w:t>UNDER THE INTERNATIONAL PROTECTION ACT 20</w:t>
      </w:r>
      <w:r w:rsidR="00015D32">
        <w:rPr>
          <w:rFonts w:ascii="Arial" w:hAnsi="Arial" w:cs="Arial"/>
          <w:b/>
          <w:color w:val="auto"/>
          <w:sz w:val="20"/>
        </w:rPr>
        <w:t>26</w:t>
      </w:r>
      <w:r w:rsidRPr="00B47251">
        <w:rPr>
          <w:rFonts w:ascii="Arial" w:hAnsi="Arial" w:cs="Arial"/>
          <w:b/>
          <w:color w:val="auto"/>
          <w:sz w:val="20"/>
        </w:rPr>
        <w:t>.</w:t>
      </w:r>
    </w:p>
    <w:p w14:paraId="45926251" w14:textId="77777777" w:rsidR="00010F0E" w:rsidRPr="00B47251" w:rsidRDefault="00010F0E" w:rsidP="00010F0E">
      <w:pPr>
        <w:pStyle w:val="DefaultText"/>
        <w:rPr>
          <w:rFonts w:ascii="Arial" w:hAnsi="Arial" w:cs="Arial"/>
          <w:b/>
          <w:color w:val="auto"/>
          <w:sz w:val="20"/>
          <w:u w:val="single"/>
        </w:rPr>
      </w:pPr>
    </w:p>
    <w:p w14:paraId="02CB34ED" w14:textId="77777777" w:rsidR="00010F0E" w:rsidRPr="00B47251" w:rsidRDefault="00010F0E" w:rsidP="00010F0E">
      <w:pPr>
        <w:pStyle w:val="DefaultText"/>
        <w:rPr>
          <w:rFonts w:ascii="Arial" w:hAnsi="Arial" w:cs="Arial"/>
          <w:b/>
          <w:color w:val="auto"/>
          <w:sz w:val="20"/>
          <w:u w:val="single"/>
        </w:rPr>
      </w:pPr>
    </w:p>
    <w:p w14:paraId="79EDFFF8" w14:textId="77777777" w:rsidR="00010F0E" w:rsidRPr="00B47251" w:rsidRDefault="00010F0E" w:rsidP="00010F0E">
      <w:pPr>
        <w:pStyle w:val="DefaultText"/>
        <w:rPr>
          <w:rFonts w:ascii="Arial" w:hAnsi="Arial" w:cs="Arial"/>
          <w:b/>
          <w:color w:val="auto"/>
          <w:sz w:val="20"/>
        </w:rPr>
      </w:pPr>
    </w:p>
    <w:p w14:paraId="11B151E5" w14:textId="77777777" w:rsidR="00010F0E" w:rsidRPr="00B47251" w:rsidRDefault="00010F0E" w:rsidP="00010F0E">
      <w:pPr>
        <w:pStyle w:val="DefaultText"/>
        <w:rPr>
          <w:rFonts w:ascii="Arial" w:hAnsi="Arial" w:cs="Arial"/>
          <w:b/>
          <w:color w:val="auto"/>
          <w:sz w:val="20"/>
        </w:rPr>
      </w:pPr>
    </w:p>
    <w:p w14:paraId="719B0CAA" w14:textId="77777777" w:rsidR="00010F0E" w:rsidRPr="00B47251" w:rsidRDefault="00010F0E" w:rsidP="00010F0E">
      <w:pPr>
        <w:pStyle w:val="DefaultText"/>
        <w:rPr>
          <w:rFonts w:ascii="Arial" w:hAnsi="Arial" w:cs="Arial"/>
          <w:b/>
          <w:color w:val="auto"/>
          <w:sz w:val="20"/>
        </w:rPr>
      </w:pPr>
    </w:p>
    <w:p w14:paraId="40A5D798" w14:textId="77777777" w:rsidR="00010F0E" w:rsidRPr="00B47251" w:rsidRDefault="00010F0E" w:rsidP="00010F0E">
      <w:pPr>
        <w:pStyle w:val="DefaultText"/>
        <w:rPr>
          <w:rFonts w:ascii="Arial" w:hAnsi="Arial" w:cs="Arial"/>
          <w:b/>
          <w:color w:val="auto"/>
          <w:sz w:val="20"/>
        </w:rPr>
      </w:pPr>
    </w:p>
    <w:p w14:paraId="3783C811" w14:textId="77777777" w:rsidR="00010F0E" w:rsidRPr="00B47251" w:rsidRDefault="00010F0E" w:rsidP="00010F0E">
      <w:pPr>
        <w:pStyle w:val="DefaultText"/>
        <w:rPr>
          <w:rFonts w:ascii="Arial" w:hAnsi="Arial" w:cs="Arial"/>
          <w:b/>
          <w:color w:val="auto"/>
          <w:sz w:val="20"/>
        </w:rPr>
      </w:pPr>
    </w:p>
    <w:p w14:paraId="069C0345" w14:textId="77777777" w:rsidR="00010F0E" w:rsidRPr="00B47251" w:rsidRDefault="00010F0E" w:rsidP="00010F0E">
      <w:pPr>
        <w:pStyle w:val="DefaultText"/>
        <w:rPr>
          <w:rFonts w:ascii="Arial" w:hAnsi="Arial" w:cs="Arial"/>
          <w:b/>
          <w:color w:val="auto"/>
          <w:sz w:val="20"/>
        </w:rPr>
      </w:pPr>
    </w:p>
    <w:p w14:paraId="2540F32D" w14:textId="77777777" w:rsidR="00010F0E" w:rsidRPr="00B47251" w:rsidRDefault="00010F0E" w:rsidP="00010F0E">
      <w:pPr>
        <w:pStyle w:val="DefaultText"/>
        <w:rPr>
          <w:rFonts w:ascii="Arial" w:hAnsi="Arial" w:cs="Arial"/>
          <w:b/>
          <w:color w:val="auto"/>
          <w:sz w:val="20"/>
        </w:rPr>
      </w:pPr>
    </w:p>
    <w:p w14:paraId="7DDB24DE" w14:textId="77777777" w:rsidR="00010F0E" w:rsidRPr="00B47251" w:rsidRDefault="00010F0E" w:rsidP="00010F0E">
      <w:pPr>
        <w:pStyle w:val="DefaultText"/>
        <w:rPr>
          <w:rFonts w:ascii="Arial" w:hAnsi="Arial" w:cs="Arial"/>
          <w:b/>
          <w:color w:val="auto"/>
          <w:sz w:val="20"/>
        </w:rPr>
      </w:pPr>
    </w:p>
    <w:p w14:paraId="14213C95" w14:textId="77777777" w:rsidR="00010F0E" w:rsidRPr="00B47251" w:rsidRDefault="00010F0E" w:rsidP="00010F0E">
      <w:pPr>
        <w:pStyle w:val="DefaultText"/>
        <w:rPr>
          <w:rFonts w:ascii="Arial" w:hAnsi="Arial" w:cs="Arial"/>
          <w:b/>
          <w:color w:val="auto"/>
          <w:sz w:val="20"/>
        </w:rPr>
      </w:pPr>
    </w:p>
    <w:p w14:paraId="715947F5" w14:textId="77777777" w:rsidR="00010F0E" w:rsidRPr="00B47251" w:rsidRDefault="00010F0E" w:rsidP="00010F0E">
      <w:pPr>
        <w:pStyle w:val="DefaultText"/>
        <w:rPr>
          <w:rFonts w:ascii="Arial" w:hAnsi="Arial" w:cs="Arial"/>
          <w:b/>
          <w:color w:val="auto"/>
          <w:sz w:val="20"/>
        </w:rPr>
      </w:pPr>
    </w:p>
    <w:p w14:paraId="3F318D91" w14:textId="77777777" w:rsidR="00010F0E" w:rsidRPr="00B47251" w:rsidRDefault="00010F0E" w:rsidP="00010F0E">
      <w:pPr>
        <w:pStyle w:val="DefaultText"/>
        <w:rPr>
          <w:rFonts w:ascii="Arial" w:hAnsi="Arial" w:cs="Arial"/>
          <w:color w:val="auto"/>
          <w:sz w:val="20"/>
        </w:rPr>
      </w:pPr>
    </w:p>
    <w:p w14:paraId="06CEB651" w14:textId="77777777" w:rsidR="00010F0E" w:rsidRPr="00B47251" w:rsidRDefault="00010F0E" w:rsidP="00010F0E">
      <w:pPr>
        <w:pStyle w:val="DefaultText"/>
        <w:rPr>
          <w:rFonts w:ascii="Arial" w:hAnsi="Arial" w:cs="Arial"/>
          <w:color w:val="auto"/>
          <w:sz w:val="20"/>
        </w:rPr>
      </w:pPr>
    </w:p>
    <w:p w14:paraId="34F25254" w14:textId="77777777" w:rsidR="00010F0E" w:rsidRPr="00B47251" w:rsidRDefault="00010F0E" w:rsidP="00010F0E">
      <w:pPr>
        <w:pStyle w:val="DefaultText"/>
        <w:rPr>
          <w:rFonts w:ascii="Arial" w:hAnsi="Arial" w:cs="Arial"/>
          <w:color w:val="auto"/>
          <w:sz w:val="20"/>
        </w:rPr>
      </w:pPr>
    </w:p>
    <w:p w14:paraId="5D537561" w14:textId="77777777" w:rsidR="00010F0E" w:rsidRPr="00B47251" w:rsidRDefault="00010F0E" w:rsidP="00010F0E">
      <w:pPr>
        <w:pStyle w:val="DefaultText1"/>
        <w:rPr>
          <w:rFonts w:ascii="Arial" w:hAnsi="Arial" w:cs="Arial"/>
          <w:b/>
          <w:bCs/>
          <w:color w:val="auto"/>
          <w:sz w:val="20"/>
        </w:rPr>
      </w:pPr>
    </w:p>
    <w:p w14:paraId="58731DC0" w14:textId="77777777" w:rsidR="00010F0E" w:rsidRPr="00B47251" w:rsidRDefault="00010F0E" w:rsidP="00010F0E">
      <w:pPr>
        <w:pStyle w:val="DefaultText1"/>
        <w:rPr>
          <w:rFonts w:ascii="Arial" w:hAnsi="Arial" w:cs="Arial"/>
          <w:b/>
          <w:bCs/>
          <w:color w:val="auto"/>
          <w:sz w:val="20"/>
        </w:rPr>
      </w:pPr>
    </w:p>
    <w:p w14:paraId="26F50236" w14:textId="77777777" w:rsidR="00010F0E" w:rsidRPr="00B47251" w:rsidRDefault="00010F0E" w:rsidP="00010F0E">
      <w:pPr>
        <w:pStyle w:val="DefaultText1"/>
        <w:rPr>
          <w:rFonts w:ascii="Arial" w:hAnsi="Arial" w:cs="Arial"/>
          <w:b/>
          <w:bCs/>
          <w:color w:val="auto"/>
          <w:sz w:val="20"/>
        </w:rPr>
      </w:pPr>
    </w:p>
    <w:p w14:paraId="53B68D06" w14:textId="77777777" w:rsidR="00010F0E" w:rsidRPr="00B47251" w:rsidRDefault="00010F0E" w:rsidP="00010F0E">
      <w:pPr>
        <w:pStyle w:val="DefaultText1"/>
        <w:rPr>
          <w:rFonts w:ascii="Arial" w:hAnsi="Arial" w:cs="Arial"/>
          <w:b/>
          <w:bCs/>
          <w:color w:val="auto"/>
          <w:sz w:val="20"/>
        </w:rPr>
      </w:pPr>
    </w:p>
    <w:p w14:paraId="5020D5F5" w14:textId="77777777" w:rsidR="00010F0E" w:rsidRPr="00B47251" w:rsidRDefault="00010F0E" w:rsidP="00010F0E">
      <w:pPr>
        <w:pStyle w:val="DefaultText1"/>
        <w:rPr>
          <w:rFonts w:ascii="Arial" w:hAnsi="Arial" w:cs="Arial"/>
          <w:b/>
          <w:bCs/>
          <w:color w:val="auto"/>
          <w:sz w:val="20"/>
        </w:rPr>
      </w:pPr>
    </w:p>
    <w:p w14:paraId="0095A3D3" w14:textId="77777777" w:rsidR="006A75DE" w:rsidRPr="00B47251" w:rsidRDefault="006A75DE" w:rsidP="00010F0E">
      <w:pPr>
        <w:pStyle w:val="DefaultText1"/>
        <w:rPr>
          <w:rFonts w:ascii="Arial" w:hAnsi="Arial" w:cs="Arial"/>
          <w:b/>
          <w:bCs/>
          <w:color w:val="auto"/>
          <w:sz w:val="20"/>
        </w:rPr>
      </w:pPr>
    </w:p>
    <w:p w14:paraId="0BEA841F" w14:textId="77777777" w:rsidR="006A75DE" w:rsidRPr="00B47251" w:rsidRDefault="006A75DE" w:rsidP="00010F0E">
      <w:pPr>
        <w:pStyle w:val="DefaultText1"/>
        <w:rPr>
          <w:rFonts w:ascii="Arial" w:hAnsi="Arial" w:cs="Arial"/>
          <w:b/>
          <w:bCs/>
          <w:color w:val="auto"/>
          <w:sz w:val="20"/>
        </w:rPr>
      </w:pPr>
    </w:p>
    <w:p w14:paraId="0FED8E65" w14:textId="77777777" w:rsidR="006A75DE" w:rsidRPr="00B47251" w:rsidRDefault="006A75DE" w:rsidP="00010F0E">
      <w:pPr>
        <w:pStyle w:val="DefaultText1"/>
        <w:rPr>
          <w:rFonts w:ascii="Arial" w:hAnsi="Arial" w:cs="Arial"/>
          <w:b/>
          <w:bCs/>
          <w:color w:val="auto"/>
          <w:sz w:val="20"/>
        </w:rPr>
      </w:pPr>
    </w:p>
    <w:p w14:paraId="65EB46AB" w14:textId="77777777" w:rsidR="00FF435F" w:rsidRDefault="00FF435F" w:rsidP="00010F0E">
      <w:pPr>
        <w:pStyle w:val="DefaultText1"/>
        <w:rPr>
          <w:rFonts w:ascii="Arial" w:hAnsi="Arial" w:cs="Arial"/>
          <w:b/>
          <w:bCs/>
          <w:color w:val="auto"/>
          <w:sz w:val="20"/>
        </w:rPr>
      </w:pPr>
    </w:p>
    <w:p w14:paraId="264957D3" w14:textId="77777777" w:rsidR="00FF435F" w:rsidRDefault="00FF435F" w:rsidP="00010F0E">
      <w:pPr>
        <w:pStyle w:val="DefaultText1"/>
        <w:rPr>
          <w:rFonts w:ascii="Arial" w:hAnsi="Arial" w:cs="Arial"/>
          <w:b/>
          <w:bCs/>
          <w:color w:val="auto"/>
          <w:sz w:val="20"/>
        </w:rPr>
      </w:pPr>
    </w:p>
    <w:p w14:paraId="31D65B39" w14:textId="77777777" w:rsidR="00FF435F" w:rsidRDefault="00FF435F" w:rsidP="00010F0E">
      <w:pPr>
        <w:pStyle w:val="DefaultText1"/>
        <w:rPr>
          <w:rFonts w:ascii="Arial" w:hAnsi="Arial" w:cs="Arial"/>
          <w:b/>
          <w:bCs/>
          <w:color w:val="auto"/>
          <w:sz w:val="20"/>
        </w:rPr>
      </w:pPr>
    </w:p>
    <w:p w14:paraId="641F2BD8" w14:textId="77777777" w:rsidR="00FF435F" w:rsidRDefault="00FF435F" w:rsidP="00010F0E">
      <w:pPr>
        <w:pStyle w:val="DefaultText1"/>
        <w:rPr>
          <w:rFonts w:ascii="Arial" w:hAnsi="Arial" w:cs="Arial"/>
          <w:b/>
          <w:bCs/>
          <w:color w:val="auto"/>
          <w:sz w:val="20"/>
        </w:rPr>
      </w:pPr>
    </w:p>
    <w:p w14:paraId="661BF736" w14:textId="77777777" w:rsidR="00FF435F" w:rsidRDefault="00FF435F" w:rsidP="00010F0E">
      <w:pPr>
        <w:pStyle w:val="DefaultText1"/>
        <w:rPr>
          <w:rFonts w:ascii="Arial" w:hAnsi="Arial" w:cs="Arial"/>
          <w:b/>
          <w:bCs/>
          <w:color w:val="auto"/>
          <w:sz w:val="20"/>
        </w:rPr>
      </w:pPr>
    </w:p>
    <w:p w14:paraId="2CEE9B34" w14:textId="77777777" w:rsidR="00FF435F" w:rsidRDefault="00FF435F" w:rsidP="00010F0E">
      <w:pPr>
        <w:pStyle w:val="DefaultText1"/>
        <w:rPr>
          <w:rFonts w:ascii="Arial" w:hAnsi="Arial" w:cs="Arial"/>
          <w:b/>
          <w:bCs/>
          <w:color w:val="auto"/>
          <w:sz w:val="20"/>
        </w:rPr>
      </w:pPr>
    </w:p>
    <w:p w14:paraId="16CCDE5A" w14:textId="77777777" w:rsidR="00FF435F" w:rsidRDefault="00FF435F" w:rsidP="00010F0E">
      <w:pPr>
        <w:pStyle w:val="DefaultText1"/>
        <w:rPr>
          <w:rFonts w:ascii="Arial" w:hAnsi="Arial" w:cs="Arial"/>
          <w:b/>
          <w:bCs/>
          <w:color w:val="auto"/>
          <w:sz w:val="20"/>
        </w:rPr>
      </w:pPr>
    </w:p>
    <w:p w14:paraId="1E29B6A9" w14:textId="77777777" w:rsidR="00FF435F" w:rsidRDefault="00FF435F" w:rsidP="00010F0E">
      <w:pPr>
        <w:pStyle w:val="DefaultText1"/>
        <w:rPr>
          <w:rFonts w:ascii="Arial" w:hAnsi="Arial" w:cs="Arial"/>
          <w:b/>
          <w:bCs/>
          <w:color w:val="auto"/>
          <w:sz w:val="20"/>
        </w:rPr>
      </w:pPr>
    </w:p>
    <w:p w14:paraId="639572F0" w14:textId="77777777" w:rsidR="00FF435F" w:rsidRDefault="00FF435F" w:rsidP="00010F0E">
      <w:pPr>
        <w:pStyle w:val="DefaultText1"/>
        <w:rPr>
          <w:rFonts w:ascii="Arial" w:hAnsi="Arial" w:cs="Arial"/>
          <w:b/>
          <w:bCs/>
          <w:color w:val="auto"/>
          <w:sz w:val="20"/>
        </w:rPr>
      </w:pPr>
    </w:p>
    <w:p w14:paraId="4FEE3A97" w14:textId="77777777" w:rsidR="00FF435F" w:rsidRDefault="00FF435F" w:rsidP="00010F0E">
      <w:pPr>
        <w:pStyle w:val="DefaultText1"/>
        <w:rPr>
          <w:rFonts w:ascii="Arial" w:hAnsi="Arial" w:cs="Arial"/>
          <w:b/>
          <w:bCs/>
          <w:color w:val="auto"/>
          <w:sz w:val="20"/>
        </w:rPr>
      </w:pPr>
    </w:p>
    <w:p w14:paraId="2706B7AE" w14:textId="77777777" w:rsidR="00FF435F" w:rsidRDefault="00FF435F" w:rsidP="00010F0E">
      <w:pPr>
        <w:pStyle w:val="DefaultText1"/>
        <w:rPr>
          <w:rFonts w:ascii="Arial" w:hAnsi="Arial" w:cs="Arial"/>
          <w:b/>
          <w:bCs/>
          <w:color w:val="auto"/>
          <w:sz w:val="20"/>
        </w:rPr>
      </w:pPr>
    </w:p>
    <w:p w14:paraId="5D270CEB" w14:textId="77777777" w:rsidR="00FF435F" w:rsidRDefault="00FF435F" w:rsidP="00010F0E">
      <w:pPr>
        <w:pStyle w:val="DefaultText1"/>
        <w:rPr>
          <w:rFonts w:ascii="Arial" w:hAnsi="Arial" w:cs="Arial"/>
          <w:b/>
          <w:bCs/>
          <w:color w:val="auto"/>
          <w:sz w:val="20"/>
        </w:rPr>
      </w:pPr>
    </w:p>
    <w:p w14:paraId="0BF40701" w14:textId="77777777" w:rsidR="00FF435F" w:rsidRDefault="00FF435F" w:rsidP="00010F0E">
      <w:pPr>
        <w:pStyle w:val="DefaultText1"/>
        <w:rPr>
          <w:rFonts w:ascii="Arial" w:hAnsi="Arial" w:cs="Arial"/>
          <w:b/>
          <w:bCs/>
          <w:color w:val="auto"/>
          <w:sz w:val="20"/>
        </w:rPr>
      </w:pPr>
    </w:p>
    <w:p w14:paraId="1DACA871" w14:textId="77777777" w:rsidR="00FF435F" w:rsidRDefault="00FF435F" w:rsidP="00010F0E">
      <w:pPr>
        <w:pStyle w:val="DefaultText1"/>
        <w:rPr>
          <w:rFonts w:ascii="Arial" w:hAnsi="Arial" w:cs="Arial"/>
          <w:b/>
          <w:bCs/>
          <w:color w:val="auto"/>
          <w:sz w:val="20"/>
        </w:rPr>
      </w:pPr>
    </w:p>
    <w:p w14:paraId="790CDD41" w14:textId="77777777" w:rsidR="00FF435F" w:rsidRDefault="00FF435F" w:rsidP="00010F0E">
      <w:pPr>
        <w:pStyle w:val="DefaultText1"/>
        <w:rPr>
          <w:rFonts w:ascii="Arial" w:hAnsi="Arial" w:cs="Arial"/>
          <w:b/>
          <w:bCs/>
          <w:color w:val="auto"/>
          <w:sz w:val="20"/>
        </w:rPr>
      </w:pPr>
    </w:p>
    <w:p w14:paraId="123439D0" w14:textId="266BCECB" w:rsidR="00010F0E" w:rsidRPr="00B47251" w:rsidRDefault="00010F0E" w:rsidP="00010F0E">
      <w:pPr>
        <w:pStyle w:val="DefaultText1"/>
        <w:rPr>
          <w:rFonts w:ascii="Arial" w:hAnsi="Arial" w:cs="Arial"/>
          <w:b/>
          <w:bCs/>
          <w:color w:val="auto"/>
          <w:sz w:val="20"/>
        </w:rPr>
      </w:pPr>
      <w:r w:rsidRPr="00B47251">
        <w:rPr>
          <w:rFonts w:ascii="Arial" w:hAnsi="Arial" w:cs="Arial"/>
          <w:b/>
          <w:bCs/>
          <w:color w:val="auto"/>
          <w:sz w:val="20"/>
        </w:rPr>
        <w:t xml:space="preserve">Policy </w:t>
      </w:r>
      <w:proofErr w:type="spellStart"/>
      <w:r w:rsidRPr="00B47251">
        <w:rPr>
          <w:rFonts w:ascii="Arial" w:hAnsi="Arial" w:cs="Arial"/>
          <w:b/>
          <w:bCs/>
          <w:color w:val="auto"/>
          <w:sz w:val="20"/>
        </w:rPr>
        <w:t>No.IPO</w:t>
      </w:r>
      <w:proofErr w:type="spellEnd"/>
      <w:r w:rsidR="00D02C83" w:rsidRPr="00D02C83">
        <w:rPr>
          <w:rFonts w:ascii="Arial" w:hAnsi="Arial" w:cs="Arial"/>
          <w:b/>
          <w:bCs/>
          <w:color w:val="auto"/>
          <w:sz w:val="20"/>
        </w:rPr>
        <w:t xml:space="preserve"> 01</w:t>
      </w:r>
      <w:r w:rsidRPr="00B47251">
        <w:rPr>
          <w:rFonts w:ascii="Arial" w:hAnsi="Arial" w:cs="Arial"/>
          <w:b/>
          <w:bCs/>
          <w:color w:val="auto"/>
          <w:sz w:val="20"/>
        </w:rPr>
        <w:tab/>
      </w:r>
    </w:p>
    <w:p w14:paraId="36F1E5E5" w14:textId="6A836EBC" w:rsidR="00010F0E" w:rsidRPr="00B47251" w:rsidRDefault="005C7718" w:rsidP="00010F0E">
      <w:pPr>
        <w:pStyle w:val="DefaultText1"/>
        <w:rPr>
          <w:rFonts w:ascii="Arial" w:hAnsi="Arial" w:cs="Arial"/>
          <w:b/>
          <w:bCs/>
          <w:color w:val="auto"/>
          <w:sz w:val="20"/>
        </w:rPr>
      </w:pPr>
      <w:r w:rsidRPr="00B47251">
        <w:rPr>
          <w:rFonts w:ascii="Arial" w:hAnsi="Arial" w:cs="Arial"/>
          <w:b/>
          <w:bCs/>
          <w:color w:val="auto"/>
          <w:sz w:val="20"/>
        </w:rPr>
        <w:t xml:space="preserve">Effective date: </w:t>
      </w:r>
      <w:r w:rsidR="00D02C83">
        <w:rPr>
          <w:rFonts w:ascii="Arial" w:hAnsi="Arial" w:cs="Arial"/>
          <w:b/>
          <w:bCs/>
          <w:color w:val="auto"/>
          <w:sz w:val="20"/>
        </w:rPr>
        <w:t>12/06/2026</w:t>
      </w:r>
      <w:r w:rsidR="00010F0E" w:rsidRPr="00B47251">
        <w:rPr>
          <w:rFonts w:ascii="Arial" w:hAnsi="Arial" w:cs="Arial"/>
          <w:b/>
          <w:bCs/>
          <w:color w:val="auto"/>
          <w:sz w:val="20"/>
        </w:rPr>
        <w:tab/>
      </w:r>
    </w:p>
    <w:p w14:paraId="65104BF9" w14:textId="77777777" w:rsidR="009F77DC" w:rsidRPr="00B47251" w:rsidRDefault="009F77DC" w:rsidP="009F77DC">
      <w:pPr>
        <w:rPr>
          <w:rFonts w:ascii="Arial" w:hAnsi="Arial" w:cs="Arial"/>
          <w:lang w:val="en-GB" w:eastAsia="en-US"/>
        </w:rPr>
      </w:pPr>
    </w:p>
    <w:p w14:paraId="3D3F6D6B" w14:textId="77777777" w:rsidR="009F77DC" w:rsidRPr="00B47251" w:rsidRDefault="009F77DC" w:rsidP="009F77DC">
      <w:pPr>
        <w:rPr>
          <w:rFonts w:ascii="Arial" w:hAnsi="Arial" w:cs="Arial"/>
          <w:lang w:val="en-GB"/>
        </w:rPr>
      </w:pPr>
    </w:p>
    <w:p w14:paraId="50ED5B35" w14:textId="77777777" w:rsidR="00D02C83" w:rsidRDefault="00D02C83" w:rsidP="009F77DC">
      <w:pPr>
        <w:pStyle w:val="DefaultText"/>
        <w:rPr>
          <w:rFonts w:ascii="Arial" w:hAnsi="Arial" w:cs="Arial"/>
          <w:b/>
          <w:color w:val="auto"/>
          <w:sz w:val="20"/>
        </w:rPr>
      </w:pPr>
    </w:p>
    <w:p w14:paraId="4555732B" w14:textId="4F3C21E6" w:rsidR="009F77DC" w:rsidRPr="00A94561" w:rsidRDefault="009F77DC" w:rsidP="009F77DC">
      <w:pPr>
        <w:pStyle w:val="DefaultText"/>
        <w:rPr>
          <w:rFonts w:ascii="Arial" w:hAnsi="Arial" w:cs="Arial"/>
          <w:b/>
          <w:color w:val="auto"/>
          <w:sz w:val="20"/>
        </w:rPr>
      </w:pPr>
      <w:r w:rsidRPr="00A94561">
        <w:rPr>
          <w:rFonts w:ascii="Arial" w:hAnsi="Arial" w:cs="Arial"/>
          <w:b/>
          <w:color w:val="auto"/>
          <w:sz w:val="20"/>
        </w:rPr>
        <w:lastRenderedPageBreak/>
        <w:t>INDEX</w:t>
      </w:r>
    </w:p>
    <w:p w14:paraId="7A301587" w14:textId="77777777" w:rsidR="009F77DC" w:rsidRPr="00A94561" w:rsidRDefault="009F77DC" w:rsidP="009F77DC">
      <w:pPr>
        <w:pStyle w:val="DefaultText"/>
        <w:rPr>
          <w:rFonts w:ascii="Arial" w:hAnsi="Arial" w:cs="Arial"/>
          <w:b/>
          <w:color w:val="auto"/>
          <w:sz w:val="20"/>
        </w:rPr>
      </w:pPr>
    </w:p>
    <w:p w14:paraId="21B6E53D" w14:textId="52E9D198" w:rsidR="009F77DC" w:rsidRPr="00A94561" w:rsidRDefault="009F77DC" w:rsidP="009F77DC">
      <w:pPr>
        <w:pStyle w:val="DefaultText"/>
        <w:ind w:left="709" w:hanging="709"/>
        <w:rPr>
          <w:rFonts w:ascii="Arial" w:hAnsi="Arial" w:cs="Arial"/>
          <w:b/>
          <w:color w:val="auto"/>
          <w:sz w:val="20"/>
          <w:u w:val="single"/>
        </w:rPr>
      </w:pPr>
      <w:r w:rsidRPr="00A94561">
        <w:rPr>
          <w:rFonts w:ascii="Arial" w:hAnsi="Arial" w:cs="Arial"/>
          <w:b/>
          <w:color w:val="auto"/>
          <w:sz w:val="20"/>
        </w:rPr>
        <w:t xml:space="preserve">A. </w:t>
      </w:r>
      <w:r w:rsidRPr="00A94561">
        <w:rPr>
          <w:rFonts w:ascii="Arial" w:hAnsi="Arial" w:cs="Arial"/>
          <w:b/>
          <w:color w:val="auto"/>
          <w:sz w:val="20"/>
        </w:rPr>
        <w:tab/>
        <w:t>Code of conduct to be observed by a Legal Representative attending at the IPO for a</w:t>
      </w:r>
      <w:r w:rsidR="00831E90" w:rsidRPr="00A94561">
        <w:rPr>
          <w:rFonts w:ascii="Arial" w:hAnsi="Arial" w:cs="Arial"/>
          <w:b/>
          <w:color w:val="auto"/>
          <w:sz w:val="20"/>
        </w:rPr>
        <w:t>n</w:t>
      </w:r>
      <w:r w:rsidRPr="00A94561">
        <w:rPr>
          <w:rFonts w:ascii="Arial" w:hAnsi="Arial" w:cs="Arial"/>
          <w:b/>
          <w:color w:val="auto"/>
          <w:sz w:val="20"/>
        </w:rPr>
        <w:t xml:space="preserve"> interview </w:t>
      </w:r>
      <w:r w:rsidR="00831E90" w:rsidRPr="00A94561">
        <w:rPr>
          <w:rFonts w:ascii="Arial" w:hAnsi="Arial" w:cs="Arial"/>
          <w:b/>
          <w:color w:val="auto"/>
          <w:sz w:val="20"/>
        </w:rPr>
        <w:t xml:space="preserve">under </w:t>
      </w:r>
      <w:r w:rsidRPr="00A94561">
        <w:rPr>
          <w:rFonts w:ascii="Arial" w:hAnsi="Arial" w:cs="Arial"/>
          <w:b/>
          <w:color w:val="auto"/>
          <w:sz w:val="20"/>
        </w:rPr>
        <w:t xml:space="preserve">the International Protection Act </w:t>
      </w:r>
      <w:r w:rsidR="00D02C83" w:rsidRPr="00A94561">
        <w:rPr>
          <w:rFonts w:ascii="Arial" w:hAnsi="Arial" w:cs="Arial"/>
          <w:b/>
          <w:color w:val="auto"/>
          <w:sz w:val="20"/>
        </w:rPr>
        <w:t>2026</w:t>
      </w:r>
      <w:r w:rsidRPr="00A94561">
        <w:rPr>
          <w:rFonts w:ascii="Arial" w:hAnsi="Arial" w:cs="Arial"/>
          <w:b/>
          <w:color w:val="auto"/>
          <w:sz w:val="20"/>
        </w:rPr>
        <w:t xml:space="preserve"> in the case of an unaccompanied minor. </w:t>
      </w:r>
      <w:r w:rsidRPr="00A94561">
        <w:rPr>
          <w:rFonts w:ascii="Arial" w:hAnsi="Arial" w:cs="Arial"/>
          <w:b/>
          <w:color w:val="auto"/>
          <w:sz w:val="20"/>
          <w:u w:val="single"/>
        </w:rPr>
        <w:t xml:space="preserve">IPO </w:t>
      </w:r>
      <w:r w:rsidR="00D02C83" w:rsidRPr="00A94561">
        <w:rPr>
          <w:rFonts w:ascii="Arial" w:hAnsi="Arial" w:cs="Arial"/>
          <w:b/>
          <w:color w:val="auto"/>
          <w:sz w:val="20"/>
          <w:u w:val="single"/>
        </w:rPr>
        <w:t>01</w:t>
      </w:r>
      <w:r w:rsidRPr="00A94561">
        <w:rPr>
          <w:rFonts w:ascii="Arial" w:hAnsi="Arial" w:cs="Arial"/>
          <w:b/>
          <w:color w:val="auto"/>
          <w:sz w:val="20"/>
          <w:u w:val="single"/>
        </w:rPr>
        <w:t xml:space="preserve"> (FORM A)</w:t>
      </w:r>
      <w:r w:rsidRPr="00A94561">
        <w:rPr>
          <w:rFonts w:ascii="Arial" w:hAnsi="Arial" w:cs="Arial"/>
          <w:b/>
          <w:color w:val="auto"/>
          <w:sz w:val="20"/>
        </w:rPr>
        <w:t>.</w:t>
      </w:r>
    </w:p>
    <w:p w14:paraId="00851F1E" w14:textId="77777777" w:rsidR="009F77DC" w:rsidRPr="00A94561" w:rsidRDefault="009F77DC" w:rsidP="009F77DC">
      <w:pPr>
        <w:pStyle w:val="DefaultText"/>
        <w:rPr>
          <w:rFonts w:ascii="Arial" w:hAnsi="Arial" w:cs="Arial"/>
          <w:b/>
          <w:color w:val="auto"/>
          <w:sz w:val="20"/>
        </w:rPr>
      </w:pPr>
    </w:p>
    <w:p w14:paraId="0E078018" w14:textId="68920993" w:rsidR="009F77DC" w:rsidRPr="00A94561" w:rsidRDefault="009F77DC" w:rsidP="009F77DC">
      <w:pPr>
        <w:pStyle w:val="DefaultText"/>
        <w:ind w:left="709" w:hanging="709"/>
        <w:rPr>
          <w:rFonts w:ascii="Arial" w:hAnsi="Arial" w:cs="Arial"/>
          <w:b/>
          <w:color w:val="auto"/>
          <w:sz w:val="20"/>
          <w:u w:val="single"/>
        </w:rPr>
      </w:pPr>
      <w:r w:rsidRPr="00A94561">
        <w:rPr>
          <w:rFonts w:ascii="Arial" w:hAnsi="Arial" w:cs="Arial"/>
          <w:b/>
          <w:color w:val="auto"/>
          <w:sz w:val="20"/>
        </w:rPr>
        <w:t>B</w:t>
      </w:r>
      <w:r w:rsidRPr="00A94561">
        <w:rPr>
          <w:rFonts w:ascii="Arial" w:hAnsi="Arial" w:cs="Arial"/>
          <w:b/>
          <w:color w:val="auto"/>
          <w:sz w:val="20"/>
        </w:rPr>
        <w:tab/>
        <w:t xml:space="preserve">Code of conduct to be observed by the TUSLA official </w:t>
      </w:r>
      <w:r w:rsidR="00831E90" w:rsidRPr="00A94561">
        <w:rPr>
          <w:rFonts w:ascii="Arial" w:hAnsi="Arial" w:cs="Arial"/>
          <w:b/>
          <w:color w:val="auto"/>
          <w:sz w:val="20"/>
        </w:rPr>
        <w:t xml:space="preserve">attending at the IPO for an interview under the International Protection Act </w:t>
      </w:r>
      <w:r w:rsidR="00D02C83" w:rsidRPr="00A94561">
        <w:rPr>
          <w:rFonts w:ascii="Arial" w:hAnsi="Arial" w:cs="Arial"/>
          <w:b/>
          <w:color w:val="auto"/>
          <w:sz w:val="20"/>
        </w:rPr>
        <w:t>2026</w:t>
      </w:r>
      <w:r w:rsidR="00831E90" w:rsidRPr="00A94561">
        <w:rPr>
          <w:rFonts w:ascii="Arial" w:hAnsi="Arial" w:cs="Arial"/>
          <w:b/>
          <w:color w:val="auto"/>
          <w:sz w:val="20"/>
        </w:rPr>
        <w:t xml:space="preserve"> </w:t>
      </w:r>
      <w:r w:rsidRPr="00A94561">
        <w:rPr>
          <w:rFonts w:ascii="Arial" w:hAnsi="Arial" w:cs="Arial"/>
          <w:b/>
          <w:color w:val="auto"/>
          <w:sz w:val="20"/>
        </w:rPr>
        <w:t xml:space="preserve">in the case of an unaccompanied minor. </w:t>
      </w:r>
      <w:r w:rsidRPr="00A94561">
        <w:rPr>
          <w:rFonts w:ascii="Arial" w:hAnsi="Arial" w:cs="Arial"/>
          <w:b/>
          <w:color w:val="auto"/>
          <w:sz w:val="20"/>
          <w:u w:val="single"/>
        </w:rPr>
        <w:t xml:space="preserve">IPO </w:t>
      </w:r>
      <w:r w:rsidR="00D02C83" w:rsidRPr="00A94561">
        <w:rPr>
          <w:rFonts w:ascii="Arial" w:hAnsi="Arial" w:cs="Arial"/>
          <w:b/>
          <w:color w:val="auto"/>
          <w:sz w:val="20"/>
          <w:u w:val="single"/>
        </w:rPr>
        <w:t>01</w:t>
      </w:r>
      <w:r w:rsidRPr="00A94561">
        <w:rPr>
          <w:rFonts w:ascii="Arial" w:hAnsi="Arial" w:cs="Arial"/>
          <w:b/>
          <w:color w:val="auto"/>
          <w:sz w:val="20"/>
          <w:u w:val="single"/>
        </w:rPr>
        <w:t xml:space="preserve"> (FORM B)</w:t>
      </w:r>
      <w:r w:rsidRPr="00A94561">
        <w:rPr>
          <w:rFonts w:ascii="Arial" w:hAnsi="Arial" w:cs="Arial"/>
          <w:b/>
          <w:color w:val="auto"/>
          <w:sz w:val="20"/>
        </w:rPr>
        <w:t>.</w:t>
      </w:r>
    </w:p>
    <w:p w14:paraId="50C9C30E" w14:textId="77777777" w:rsidR="009F77DC" w:rsidRPr="00A94561" w:rsidRDefault="009F77DC" w:rsidP="009F77DC">
      <w:pPr>
        <w:pStyle w:val="DefaultText"/>
        <w:rPr>
          <w:rFonts w:ascii="Arial" w:hAnsi="Arial" w:cs="Arial"/>
          <w:b/>
          <w:color w:val="auto"/>
          <w:sz w:val="20"/>
        </w:rPr>
      </w:pPr>
    </w:p>
    <w:p w14:paraId="674CC71D" w14:textId="4C63A5E9" w:rsidR="009F77DC" w:rsidRPr="00A94561" w:rsidRDefault="009F77DC" w:rsidP="009F77DC">
      <w:pPr>
        <w:pStyle w:val="DefaultText"/>
        <w:ind w:left="720" w:hanging="720"/>
        <w:rPr>
          <w:rFonts w:ascii="Arial" w:hAnsi="Arial" w:cs="Arial"/>
          <w:b/>
          <w:color w:val="auto"/>
          <w:sz w:val="20"/>
        </w:rPr>
      </w:pPr>
      <w:r w:rsidRPr="00A94561">
        <w:rPr>
          <w:rFonts w:ascii="Arial" w:hAnsi="Arial" w:cs="Arial"/>
          <w:b/>
          <w:color w:val="auto"/>
          <w:sz w:val="20"/>
        </w:rPr>
        <w:t>C</w:t>
      </w:r>
      <w:r w:rsidRPr="00A94561">
        <w:rPr>
          <w:rFonts w:ascii="Arial" w:hAnsi="Arial" w:cs="Arial"/>
          <w:b/>
          <w:color w:val="auto"/>
          <w:sz w:val="20"/>
        </w:rPr>
        <w:tab/>
        <w:t xml:space="preserve">Code of conduct to be observed by the Child/minor’s guardian or parent </w:t>
      </w:r>
      <w:r w:rsidR="00831E90" w:rsidRPr="00A94561">
        <w:rPr>
          <w:rFonts w:ascii="Arial" w:hAnsi="Arial" w:cs="Arial"/>
          <w:b/>
          <w:color w:val="auto"/>
          <w:sz w:val="20"/>
        </w:rPr>
        <w:t xml:space="preserve">attending at the IPO for an interview under the International Protection Act </w:t>
      </w:r>
      <w:r w:rsidR="00D02C83" w:rsidRPr="00A94561">
        <w:rPr>
          <w:rFonts w:ascii="Arial" w:hAnsi="Arial" w:cs="Arial"/>
          <w:b/>
          <w:color w:val="auto"/>
          <w:sz w:val="20"/>
        </w:rPr>
        <w:t>2026</w:t>
      </w:r>
      <w:r w:rsidR="00831E90" w:rsidRPr="00A94561">
        <w:rPr>
          <w:rFonts w:ascii="Arial" w:hAnsi="Arial" w:cs="Arial"/>
          <w:b/>
          <w:color w:val="auto"/>
          <w:sz w:val="20"/>
        </w:rPr>
        <w:t xml:space="preserve"> </w:t>
      </w:r>
      <w:r w:rsidRPr="00A94561">
        <w:rPr>
          <w:rFonts w:ascii="Arial" w:hAnsi="Arial" w:cs="Arial"/>
          <w:b/>
          <w:color w:val="auto"/>
          <w:sz w:val="20"/>
        </w:rPr>
        <w:t xml:space="preserve">in the case of an accompanied minor. </w:t>
      </w:r>
      <w:r w:rsidRPr="00A94561">
        <w:rPr>
          <w:rFonts w:ascii="Arial" w:hAnsi="Arial" w:cs="Arial"/>
          <w:b/>
          <w:color w:val="auto"/>
          <w:sz w:val="20"/>
          <w:u w:val="single"/>
        </w:rPr>
        <w:t xml:space="preserve">IPO </w:t>
      </w:r>
      <w:r w:rsidR="00D02C83" w:rsidRPr="00A94561">
        <w:rPr>
          <w:rFonts w:ascii="Arial" w:hAnsi="Arial" w:cs="Arial"/>
          <w:b/>
          <w:color w:val="auto"/>
          <w:sz w:val="20"/>
          <w:u w:val="single"/>
        </w:rPr>
        <w:t>01</w:t>
      </w:r>
      <w:r w:rsidRPr="00A94561">
        <w:rPr>
          <w:rFonts w:ascii="Arial" w:hAnsi="Arial" w:cs="Arial"/>
          <w:b/>
          <w:color w:val="auto"/>
          <w:sz w:val="20"/>
          <w:u w:val="single"/>
        </w:rPr>
        <w:t xml:space="preserve"> (FORM C)</w:t>
      </w:r>
      <w:r w:rsidRPr="00A94561">
        <w:rPr>
          <w:rFonts w:ascii="Arial" w:hAnsi="Arial" w:cs="Arial"/>
          <w:b/>
          <w:color w:val="auto"/>
          <w:sz w:val="20"/>
        </w:rPr>
        <w:t>.</w:t>
      </w:r>
    </w:p>
    <w:p w14:paraId="077F8F96" w14:textId="77777777" w:rsidR="009F77DC" w:rsidRPr="00A94561" w:rsidRDefault="009F77DC" w:rsidP="009F77DC">
      <w:pPr>
        <w:pStyle w:val="DefaultText"/>
        <w:rPr>
          <w:rFonts w:ascii="Arial" w:hAnsi="Arial" w:cs="Arial"/>
          <w:b/>
          <w:color w:val="auto"/>
          <w:sz w:val="20"/>
        </w:rPr>
      </w:pPr>
    </w:p>
    <w:p w14:paraId="43B41E1F" w14:textId="3A2BD5DF" w:rsidR="009F77DC" w:rsidRPr="00A94561" w:rsidRDefault="009F77DC" w:rsidP="009F77DC">
      <w:pPr>
        <w:pStyle w:val="DefaultText"/>
        <w:ind w:left="720" w:hanging="720"/>
        <w:rPr>
          <w:rFonts w:ascii="Arial" w:hAnsi="Arial" w:cs="Arial"/>
          <w:b/>
          <w:color w:val="auto"/>
          <w:sz w:val="20"/>
        </w:rPr>
      </w:pPr>
      <w:r w:rsidRPr="00A94561">
        <w:rPr>
          <w:rFonts w:ascii="Arial" w:hAnsi="Arial" w:cs="Arial"/>
          <w:b/>
          <w:color w:val="auto"/>
          <w:sz w:val="20"/>
        </w:rPr>
        <w:t>D</w:t>
      </w:r>
      <w:r w:rsidRPr="00A94561">
        <w:rPr>
          <w:rFonts w:ascii="Arial" w:hAnsi="Arial" w:cs="Arial"/>
          <w:b/>
          <w:color w:val="auto"/>
          <w:sz w:val="20"/>
        </w:rPr>
        <w:tab/>
        <w:t>Code of conduct to be observed by a Legal Representative attendin</w:t>
      </w:r>
      <w:r w:rsidR="003C7793" w:rsidRPr="00A94561">
        <w:rPr>
          <w:rFonts w:ascii="Arial" w:hAnsi="Arial" w:cs="Arial"/>
          <w:b/>
          <w:color w:val="auto"/>
          <w:sz w:val="20"/>
        </w:rPr>
        <w:t>g</w:t>
      </w:r>
      <w:r w:rsidRPr="00A94561">
        <w:rPr>
          <w:rFonts w:ascii="Arial" w:hAnsi="Arial" w:cs="Arial"/>
          <w:b/>
          <w:color w:val="auto"/>
          <w:sz w:val="20"/>
        </w:rPr>
        <w:t xml:space="preserve"> at the </w:t>
      </w:r>
      <w:r w:rsidR="00831E90" w:rsidRPr="00A94561">
        <w:rPr>
          <w:rFonts w:ascii="Arial" w:hAnsi="Arial" w:cs="Arial"/>
          <w:b/>
          <w:color w:val="auto"/>
          <w:sz w:val="20"/>
        </w:rPr>
        <w:t xml:space="preserve">IPO for an interview under the International Protection Act </w:t>
      </w:r>
      <w:r w:rsidR="00D02C83" w:rsidRPr="00A94561">
        <w:rPr>
          <w:rFonts w:ascii="Arial" w:hAnsi="Arial" w:cs="Arial"/>
          <w:b/>
          <w:color w:val="auto"/>
          <w:sz w:val="20"/>
        </w:rPr>
        <w:t>2026</w:t>
      </w:r>
      <w:r w:rsidR="00831E90" w:rsidRPr="00A94561">
        <w:rPr>
          <w:rFonts w:ascii="Arial" w:hAnsi="Arial" w:cs="Arial"/>
          <w:b/>
          <w:color w:val="auto"/>
          <w:sz w:val="20"/>
        </w:rPr>
        <w:t xml:space="preserve"> </w:t>
      </w:r>
      <w:r w:rsidRPr="00A94561">
        <w:rPr>
          <w:rFonts w:ascii="Arial" w:hAnsi="Arial" w:cs="Arial"/>
          <w:b/>
          <w:color w:val="auto"/>
          <w:sz w:val="20"/>
        </w:rPr>
        <w:t xml:space="preserve">in the case of an adult international protection applicant/ accompanied minor. </w:t>
      </w:r>
      <w:r w:rsidRPr="00A94561">
        <w:rPr>
          <w:rFonts w:ascii="Arial" w:hAnsi="Arial" w:cs="Arial"/>
          <w:b/>
          <w:color w:val="auto"/>
          <w:sz w:val="20"/>
          <w:u w:val="single"/>
        </w:rPr>
        <w:t xml:space="preserve">IPO </w:t>
      </w:r>
      <w:r w:rsidR="00D02C83" w:rsidRPr="00A94561">
        <w:rPr>
          <w:rFonts w:ascii="Arial" w:hAnsi="Arial" w:cs="Arial"/>
          <w:b/>
          <w:color w:val="auto"/>
          <w:sz w:val="20"/>
          <w:u w:val="single"/>
        </w:rPr>
        <w:t>01</w:t>
      </w:r>
      <w:r w:rsidRPr="00A94561">
        <w:rPr>
          <w:rFonts w:ascii="Arial" w:hAnsi="Arial" w:cs="Arial"/>
          <w:b/>
          <w:color w:val="auto"/>
          <w:sz w:val="20"/>
          <w:u w:val="single"/>
        </w:rPr>
        <w:t xml:space="preserve"> (FORM D)</w:t>
      </w:r>
      <w:r w:rsidRPr="00A94561">
        <w:rPr>
          <w:rFonts w:ascii="Arial" w:hAnsi="Arial" w:cs="Arial"/>
          <w:b/>
          <w:color w:val="auto"/>
          <w:sz w:val="20"/>
        </w:rPr>
        <w:t>.</w:t>
      </w:r>
    </w:p>
    <w:p w14:paraId="6FF460AD" w14:textId="77777777" w:rsidR="009F77DC" w:rsidRPr="00A94561" w:rsidRDefault="009F77DC" w:rsidP="009F77DC">
      <w:pPr>
        <w:pStyle w:val="DefaultText"/>
        <w:rPr>
          <w:rFonts w:ascii="Arial" w:hAnsi="Arial" w:cs="Arial"/>
          <w:b/>
          <w:color w:val="auto"/>
          <w:sz w:val="20"/>
        </w:rPr>
      </w:pPr>
    </w:p>
    <w:p w14:paraId="0D2DCFC0" w14:textId="60E82056" w:rsidR="009F77DC" w:rsidRPr="00A94561" w:rsidRDefault="009F77DC" w:rsidP="009F77DC">
      <w:pPr>
        <w:pStyle w:val="DefaultText"/>
        <w:ind w:left="720" w:hanging="720"/>
        <w:rPr>
          <w:rFonts w:ascii="Arial" w:hAnsi="Arial" w:cs="Arial"/>
          <w:b/>
          <w:color w:val="auto"/>
          <w:sz w:val="20"/>
        </w:rPr>
      </w:pPr>
      <w:r w:rsidRPr="00A94561">
        <w:rPr>
          <w:rFonts w:ascii="Arial" w:hAnsi="Arial" w:cs="Arial"/>
          <w:b/>
          <w:color w:val="auto"/>
          <w:sz w:val="20"/>
        </w:rPr>
        <w:t>E</w:t>
      </w:r>
      <w:r w:rsidRPr="00A94561">
        <w:rPr>
          <w:rFonts w:ascii="Arial" w:hAnsi="Arial" w:cs="Arial"/>
          <w:b/>
          <w:color w:val="auto"/>
          <w:sz w:val="20"/>
        </w:rPr>
        <w:tab/>
        <w:t xml:space="preserve">Procedure to be observed by the interviewer in relation to a Legal Representative attending </w:t>
      </w:r>
      <w:r w:rsidR="00831E90" w:rsidRPr="00A94561">
        <w:rPr>
          <w:rFonts w:ascii="Arial" w:hAnsi="Arial" w:cs="Arial"/>
          <w:b/>
          <w:color w:val="auto"/>
          <w:sz w:val="20"/>
        </w:rPr>
        <w:t xml:space="preserve">IPO for an interview under the International Protection Act </w:t>
      </w:r>
      <w:r w:rsidR="00D02C83" w:rsidRPr="00A94561">
        <w:rPr>
          <w:rFonts w:ascii="Arial" w:hAnsi="Arial" w:cs="Arial"/>
          <w:b/>
          <w:color w:val="auto"/>
          <w:sz w:val="20"/>
        </w:rPr>
        <w:t>2026</w:t>
      </w:r>
      <w:r w:rsidR="00831E90" w:rsidRPr="00A94561">
        <w:rPr>
          <w:rFonts w:ascii="Arial" w:hAnsi="Arial" w:cs="Arial"/>
          <w:b/>
          <w:color w:val="auto"/>
          <w:sz w:val="20"/>
        </w:rPr>
        <w:t>.</w:t>
      </w:r>
    </w:p>
    <w:p w14:paraId="3187B8D1" w14:textId="77777777" w:rsidR="009F77DC" w:rsidRPr="00A94561" w:rsidRDefault="009F77DC" w:rsidP="009F77DC">
      <w:pPr>
        <w:pStyle w:val="DefaultText"/>
        <w:rPr>
          <w:rFonts w:ascii="Arial" w:hAnsi="Arial" w:cs="Arial"/>
          <w:b/>
          <w:color w:val="auto"/>
          <w:sz w:val="20"/>
        </w:rPr>
      </w:pPr>
    </w:p>
    <w:p w14:paraId="3EC9E904" w14:textId="1B757F03" w:rsidR="009F77DC" w:rsidRPr="00A94561" w:rsidRDefault="009F77DC" w:rsidP="009F77DC">
      <w:pPr>
        <w:pStyle w:val="DefaultText"/>
        <w:ind w:left="720" w:hanging="720"/>
        <w:rPr>
          <w:rFonts w:ascii="Arial" w:hAnsi="Arial" w:cs="Arial"/>
          <w:b/>
          <w:color w:val="auto"/>
          <w:sz w:val="20"/>
        </w:rPr>
      </w:pPr>
      <w:r w:rsidRPr="00A94561">
        <w:rPr>
          <w:rFonts w:ascii="Arial" w:hAnsi="Arial" w:cs="Arial"/>
          <w:b/>
          <w:color w:val="auto"/>
          <w:sz w:val="20"/>
        </w:rPr>
        <w:t>F</w:t>
      </w:r>
      <w:r w:rsidRPr="00A94561">
        <w:rPr>
          <w:rFonts w:ascii="Arial" w:hAnsi="Arial" w:cs="Arial"/>
          <w:b/>
          <w:color w:val="auto"/>
          <w:sz w:val="20"/>
        </w:rPr>
        <w:tab/>
        <w:t xml:space="preserve">Procedure to be observed by the interviewer in relation to a Child and Family Agency (TUSLA) official attending with an unaccompanied minor at interviews under the International Protection Act </w:t>
      </w:r>
      <w:r w:rsidR="00D02C83" w:rsidRPr="00A94561">
        <w:rPr>
          <w:rFonts w:ascii="Arial" w:hAnsi="Arial" w:cs="Arial"/>
          <w:b/>
          <w:color w:val="auto"/>
          <w:sz w:val="20"/>
        </w:rPr>
        <w:t>2026</w:t>
      </w:r>
      <w:r w:rsidRPr="00A94561">
        <w:rPr>
          <w:rFonts w:ascii="Arial" w:hAnsi="Arial" w:cs="Arial"/>
          <w:b/>
          <w:color w:val="auto"/>
          <w:sz w:val="20"/>
        </w:rPr>
        <w:t>.</w:t>
      </w:r>
    </w:p>
    <w:p w14:paraId="62FD160B" w14:textId="77777777" w:rsidR="009F77DC" w:rsidRPr="00A94561" w:rsidRDefault="009F77DC" w:rsidP="009F77DC">
      <w:pPr>
        <w:pStyle w:val="DefaultText"/>
        <w:rPr>
          <w:rFonts w:ascii="Arial" w:hAnsi="Arial" w:cs="Arial"/>
          <w:b/>
          <w:color w:val="auto"/>
          <w:sz w:val="20"/>
        </w:rPr>
      </w:pPr>
    </w:p>
    <w:p w14:paraId="22438ACD" w14:textId="71129709" w:rsidR="009F77DC" w:rsidRPr="00A94561" w:rsidRDefault="009F77DC" w:rsidP="009F77DC">
      <w:pPr>
        <w:pStyle w:val="DefaultText"/>
        <w:ind w:left="720" w:hanging="720"/>
        <w:rPr>
          <w:rFonts w:ascii="Arial" w:hAnsi="Arial" w:cs="Arial"/>
          <w:b/>
          <w:color w:val="auto"/>
          <w:sz w:val="20"/>
        </w:rPr>
      </w:pPr>
      <w:r w:rsidRPr="00A94561">
        <w:rPr>
          <w:rFonts w:ascii="Arial" w:hAnsi="Arial" w:cs="Arial"/>
          <w:b/>
          <w:color w:val="auto"/>
          <w:sz w:val="20"/>
        </w:rPr>
        <w:t>G</w:t>
      </w:r>
      <w:r w:rsidRPr="00A94561">
        <w:rPr>
          <w:rFonts w:ascii="Arial" w:hAnsi="Arial" w:cs="Arial"/>
          <w:b/>
          <w:color w:val="auto"/>
          <w:sz w:val="20"/>
        </w:rPr>
        <w:tab/>
        <w:t xml:space="preserve">Procedure to be observed by the interviewer in relation to a Child/minor’s guardian or parent attending with an accompanied minor at interviews under the International Protection Act </w:t>
      </w:r>
      <w:r w:rsidR="00D02C83" w:rsidRPr="00A94561">
        <w:rPr>
          <w:rFonts w:ascii="Arial" w:hAnsi="Arial" w:cs="Arial"/>
          <w:b/>
          <w:color w:val="auto"/>
          <w:sz w:val="20"/>
        </w:rPr>
        <w:t>2026</w:t>
      </w:r>
      <w:r w:rsidRPr="00A94561">
        <w:rPr>
          <w:rFonts w:ascii="Arial" w:hAnsi="Arial" w:cs="Arial"/>
          <w:b/>
          <w:color w:val="auto"/>
          <w:sz w:val="20"/>
        </w:rPr>
        <w:t>.</w:t>
      </w:r>
    </w:p>
    <w:p w14:paraId="29AF2C38" w14:textId="77777777" w:rsidR="003468DF" w:rsidRPr="00A94561" w:rsidRDefault="003468DF" w:rsidP="009F77DC">
      <w:pPr>
        <w:pStyle w:val="DefaultText"/>
        <w:ind w:left="720" w:hanging="720"/>
        <w:rPr>
          <w:rFonts w:ascii="Arial" w:hAnsi="Arial" w:cs="Arial"/>
          <w:b/>
          <w:color w:val="auto"/>
          <w:sz w:val="20"/>
        </w:rPr>
      </w:pPr>
    </w:p>
    <w:p w14:paraId="4D7B7AC0" w14:textId="4DB0E301" w:rsidR="003468DF" w:rsidRPr="00A94561" w:rsidRDefault="003468DF" w:rsidP="003468DF">
      <w:pPr>
        <w:pStyle w:val="DefaultText"/>
        <w:ind w:left="720" w:hanging="720"/>
        <w:rPr>
          <w:rFonts w:ascii="Arial" w:hAnsi="Arial" w:cs="Arial"/>
          <w:b/>
          <w:color w:val="auto"/>
          <w:sz w:val="20"/>
        </w:rPr>
      </w:pPr>
      <w:r w:rsidRPr="00A94561">
        <w:rPr>
          <w:rFonts w:ascii="Arial" w:hAnsi="Arial" w:cs="Arial"/>
          <w:b/>
          <w:bCs/>
          <w:sz w:val="20"/>
        </w:rPr>
        <w:t>H</w:t>
      </w:r>
      <w:r w:rsidRPr="00A94561">
        <w:rPr>
          <w:rFonts w:ascii="Arial" w:hAnsi="Arial" w:cs="Arial"/>
          <w:sz w:val="20"/>
        </w:rPr>
        <w:t xml:space="preserve"> </w:t>
      </w:r>
      <w:r w:rsidRPr="00A94561">
        <w:rPr>
          <w:rFonts w:ascii="Arial" w:hAnsi="Arial" w:cs="Arial"/>
          <w:sz w:val="20"/>
        </w:rPr>
        <w:tab/>
      </w:r>
      <w:r w:rsidRPr="00A94561">
        <w:rPr>
          <w:rFonts w:ascii="Arial" w:hAnsi="Arial" w:cs="Arial"/>
          <w:b/>
          <w:color w:val="auto"/>
          <w:sz w:val="20"/>
        </w:rPr>
        <w:t>Code of conduct t</w:t>
      </w:r>
      <w:r w:rsidR="005144FA" w:rsidRPr="00A94561">
        <w:rPr>
          <w:rFonts w:ascii="Arial" w:hAnsi="Arial" w:cs="Arial"/>
          <w:b/>
          <w:color w:val="auto"/>
          <w:sz w:val="20"/>
        </w:rPr>
        <w:t>o</w:t>
      </w:r>
      <w:r w:rsidRPr="00A94561">
        <w:rPr>
          <w:rFonts w:ascii="Arial" w:hAnsi="Arial" w:cs="Arial"/>
          <w:b/>
          <w:color w:val="auto"/>
          <w:sz w:val="20"/>
        </w:rPr>
        <w:t xml:space="preserve"> be observed by a Legal Representative attending IPO for online interview</w:t>
      </w:r>
      <w:r w:rsidR="00747DA2" w:rsidRPr="00A94561">
        <w:rPr>
          <w:rFonts w:ascii="Arial" w:hAnsi="Arial" w:cs="Arial"/>
          <w:b/>
          <w:color w:val="auto"/>
          <w:sz w:val="20"/>
        </w:rPr>
        <w:t>s</w:t>
      </w:r>
      <w:r w:rsidRPr="00A94561">
        <w:rPr>
          <w:rFonts w:ascii="Arial" w:hAnsi="Arial" w:cs="Arial"/>
          <w:b/>
          <w:color w:val="auto"/>
          <w:sz w:val="20"/>
        </w:rPr>
        <w:t xml:space="preserve"> under the International Protection Act </w:t>
      </w:r>
      <w:r w:rsidR="00D02C83" w:rsidRPr="00A94561">
        <w:rPr>
          <w:rFonts w:ascii="Arial" w:hAnsi="Arial" w:cs="Arial"/>
          <w:b/>
          <w:color w:val="auto"/>
          <w:sz w:val="20"/>
        </w:rPr>
        <w:t>2026</w:t>
      </w:r>
      <w:r w:rsidRPr="00A94561">
        <w:rPr>
          <w:rFonts w:ascii="Arial" w:hAnsi="Arial" w:cs="Arial"/>
          <w:b/>
          <w:color w:val="auto"/>
          <w:sz w:val="20"/>
        </w:rPr>
        <w:t xml:space="preserve"> in the case of an adult international protection applicant. </w:t>
      </w:r>
      <w:r w:rsidRPr="00A94561">
        <w:rPr>
          <w:rFonts w:ascii="Arial" w:hAnsi="Arial" w:cs="Arial"/>
          <w:b/>
          <w:color w:val="auto"/>
          <w:sz w:val="20"/>
          <w:u w:val="single"/>
        </w:rPr>
        <w:t xml:space="preserve">IPO </w:t>
      </w:r>
      <w:r w:rsidR="00D02C83" w:rsidRPr="00A94561">
        <w:rPr>
          <w:rFonts w:ascii="Arial" w:hAnsi="Arial" w:cs="Arial"/>
          <w:b/>
          <w:color w:val="auto"/>
          <w:sz w:val="20"/>
          <w:u w:val="single"/>
        </w:rPr>
        <w:t>01</w:t>
      </w:r>
      <w:r w:rsidRPr="00A94561">
        <w:rPr>
          <w:rFonts w:ascii="Arial" w:hAnsi="Arial" w:cs="Arial"/>
          <w:b/>
          <w:color w:val="auto"/>
          <w:sz w:val="20"/>
          <w:u w:val="single"/>
        </w:rPr>
        <w:t xml:space="preserve"> (FORM </w:t>
      </w:r>
      <w:r w:rsidR="00B47251" w:rsidRPr="00A94561">
        <w:rPr>
          <w:rFonts w:ascii="Arial" w:hAnsi="Arial" w:cs="Arial"/>
          <w:b/>
          <w:color w:val="auto"/>
          <w:sz w:val="20"/>
          <w:u w:val="single"/>
        </w:rPr>
        <w:t>H</w:t>
      </w:r>
      <w:r w:rsidRPr="00A94561">
        <w:rPr>
          <w:rFonts w:ascii="Arial" w:hAnsi="Arial" w:cs="Arial"/>
          <w:b/>
          <w:color w:val="auto"/>
          <w:sz w:val="20"/>
          <w:u w:val="single"/>
        </w:rPr>
        <w:t>)</w:t>
      </w:r>
      <w:r w:rsidRPr="00A94561">
        <w:rPr>
          <w:rFonts w:ascii="Arial" w:hAnsi="Arial" w:cs="Arial"/>
          <w:b/>
          <w:color w:val="auto"/>
          <w:sz w:val="20"/>
        </w:rPr>
        <w:t>.</w:t>
      </w:r>
    </w:p>
    <w:p w14:paraId="56596E7F" w14:textId="1520E77A" w:rsidR="00010F0E" w:rsidRPr="00A94561" w:rsidRDefault="00010F0E" w:rsidP="00010F0E">
      <w:pPr>
        <w:pStyle w:val="DefaultText"/>
        <w:rPr>
          <w:rFonts w:ascii="Arial" w:hAnsi="Arial" w:cs="Arial"/>
          <w:color w:val="auto"/>
          <w:sz w:val="20"/>
        </w:rPr>
      </w:pPr>
    </w:p>
    <w:p w14:paraId="4693FEA8" w14:textId="35C8561F" w:rsidR="00624FE2" w:rsidRPr="00A94561" w:rsidRDefault="00624FE2" w:rsidP="00624FE2">
      <w:pPr>
        <w:pStyle w:val="DefaultText"/>
        <w:ind w:left="720" w:hanging="720"/>
        <w:rPr>
          <w:rFonts w:ascii="Arial" w:hAnsi="Arial" w:cs="Arial"/>
          <w:b/>
          <w:color w:val="auto"/>
          <w:sz w:val="20"/>
        </w:rPr>
      </w:pPr>
      <w:r w:rsidRPr="00A94561">
        <w:rPr>
          <w:rFonts w:ascii="Arial" w:hAnsi="Arial" w:cs="Arial"/>
          <w:b/>
          <w:color w:val="auto"/>
          <w:sz w:val="20"/>
        </w:rPr>
        <w:t>I</w:t>
      </w:r>
      <w:r w:rsidRPr="00A94561">
        <w:rPr>
          <w:rFonts w:ascii="Arial" w:hAnsi="Arial" w:cs="Arial"/>
          <w:b/>
          <w:color w:val="auto"/>
          <w:sz w:val="20"/>
        </w:rPr>
        <w:tab/>
        <w:t xml:space="preserve">Procedure to be observed by the interviewer in relation to a Legal Representative attending at  </w:t>
      </w:r>
      <w:r w:rsidR="00831E90" w:rsidRPr="00A94561">
        <w:rPr>
          <w:rFonts w:ascii="Arial" w:hAnsi="Arial" w:cs="Arial"/>
          <w:b/>
          <w:color w:val="auto"/>
          <w:sz w:val="20"/>
        </w:rPr>
        <w:t xml:space="preserve"> </w:t>
      </w:r>
      <w:r w:rsidR="00004E75" w:rsidRPr="00A94561">
        <w:rPr>
          <w:rFonts w:ascii="Arial" w:hAnsi="Arial" w:cs="Arial"/>
          <w:b/>
          <w:color w:val="auto"/>
          <w:sz w:val="20"/>
        </w:rPr>
        <w:t>online</w:t>
      </w:r>
      <w:r w:rsidRPr="00A94561">
        <w:rPr>
          <w:rFonts w:ascii="Arial" w:hAnsi="Arial" w:cs="Arial"/>
          <w:b/>
          <w:color w:val="auto"/>
          <w:sz w:val="20"/>
        </w:rPr>
        <w:t xml:space="preserve"> interview</w:t>
      </w:r>
      <w:r w:rsidR="00747DA2" w:rsidRPr="00A94561">
        <w:rPr>
          <w:rFonts w:ascii="Arial" w:hAnsi="Arial" w:cs="Arial"/>
          <w:b/>
          <w:color w:val="auto"/>
          <w:sz w:val="20"/>
        </w:rPr>
        <w:t>s</w:t>
      </w:r>
      <w:r w:rsidRPr="00A94561">
        <w:rPr>
          <w:rFonts w:ascii="Arial" w:hAnsi="Arial" w:cs="Arial"/>
          <w:b/>
          <w:color w:val="auto"/>
          <w:sz w:val="20"/>
        </w:rPr>
        <w:t xml:space="preserve"> under the International Protection Act </w:t>
      </w:r>
      <w:r w:rsidR="00D02C83" w:rsidRPr="00A94561">
        <w:rPr>
          <w:rFonts w:ascii="Arial" w:hAnsi="Arial" w:cs="Arial"/>
          <w:b/>
          <w:color w:val="auto"/>
          <w:sz w:val="20"/>
        </w:rPr>
        <w:t>2026</w:t>
      </w:r>
      <w:r w:rsidRPr="00A94561">
        <w:rPr>
          <w:rFonts w:ascii="Arial" w:hAnsi="Arial" w:cs="Arial"/>
          <w:b/>
          <w:color w:val="auto"/>
          <w:sz w:val="20"/>
        </w:rPr>
        <w:t>.</w:t>
      </w:r>
    </w:p>
    <w:p w14:paraId="6415898A" w14:textId="77777777" w:rsidR="0080010B" w:rsidRPr="00A94561" w:rsidRDefault="0080010B" w:rsidP="00624FE2">
      <w:pPr>
        <w:pStyle w:val="DefaultText"/>
        <w:ind w:left="720" w:hanging="720"/>
        <w:rPr>
          <w:rFonts w:ascii="Arial" w:hAnsi="Arial" w:cs="Arial"/>
          <w:b/>
          <w:color w:val="auto"/>
          <w:sz w:val="20"/>
        </w:rPr>
      </w:pPr>
    </w:p>
    <w:p w14:paraId="3FA4D512" w14:textId="511319E4" w:rsidR="0080010B" w:rsidRPr="00A94561" w:rsidRDefault="0080010B" w:rsidP="00624FE2">
      <w:pPr>
        <w:pStyle w:val="DefaultText"/>
        <w:ind w:left="720" w:hanging="720"/>
        <w:rPr>
          <w:rFonts w:ascii="Arial" w:hAnsi="Arial" w:cs="Arial"/>
          <w:b/>
          <w:color w:val="auto"/>
          <w:sz w:val="20"/>
        </w:rPr>
      </w:pPr>
      <w:r w:rsidRPr="00A94561">
        <w:rPr>
          <w:rFonts w:ascii="Arial" w:hAnsi="Arial" w:cs="Arial"/>
          <w:b/>
          <w:color w:val="auto"/>
          <w:sz w:val="20"/>
        </w:rPr>
        <w:t xml:space="preserve">J </w:t>
      </w:r>
      <w:r w:rsidRPr="00A94561">
        <w:rPr>
          <w:rFonts w:ascii="Arial" w:hAnsi="Arial" w:cs="Arial"/>
          <w:b/>
          <w:color w:val="auto"/>
          <w:sz w:val="20"/>
        </w:rPr>
        <w:tab/>
        <w:t>Code of conduct to be observed by third party on approval by CP AP</w:t>
      </w:r>
      <w:r w:rsidR="00747DA2" w:rsidRPr="00A94561">
        <w:rPr>
          <w:rFonts w:ascii="Arial" w:hAnsi="Arial" w:cs="Arial"/>
          <w:b/>
          <w:color w:val="auto"/>
          <w:sz w:val="20"/>
        </w:rPr>
        <w:t>/HEO</w:t>
      </w:r>
      <w:r w:rsidRPr="00A94561">
        <w:rPr>
          <w:rFonts w:ascii="Arial" w:hAnsi="Arial" w:cs="Arial"/>
          <w:b/>
          <w:color w:val="auto"/>
          <w:sz w:val="20"/>
        </w:rPr>
        <w:t xml:space="preserve"> when applicant has special needs or requires other support at the IPO for interview</w:t>
      </w:r>
      <w:r w:rsidR="00747DA2" w:rsidRPr="00A94561">
        <w:rPr>
          <w:rFonts w:ascii="Arial" w:hAnsi="Arial" w:cs="Arial"/>
          <w:b/>
          <w:color w:val="auto"/>
          <w:sz w:val="20"/>
        </w:rPr>
        <w:t>s</w:t>
      </w:r>
      <w:r w:rsidRPr="00A94561">
        <w:rPr>
          <w:rFonts w:ascii="Arial" w:hAnsi="Arial" w:cs="Arial"/>
          <w:b/>
          <w:color w:val="auto"/>
          <w:sz w:val="20"/>
        </w:rPr>
        <w:t xml:space="preserve"> under the International Protection Act </w:t>
      </w:r>
      <w:r w:rsidR="00D02C83" w:rsidRPr="00A94561">
        <w:rPr>
          <w:rFonts w:ascii="Arial" w:hAnsi="Arial" w:cs="Arial"/>
          <w:b/>
          <w:color w:val="auto"/>
          <w:sz w:val="20"/>
        </w:rPr>
        <w:t>2026</w:t>
      </w:r>
      <w:r w:rsidRPr="00A94561">
        <w:rPr>
          <w:rFonts w:ascii="Arial" w:hAnsi="Arial" w:cs="Arial"/>
          <w:b/>
          <w:color w:val="auto"/>
          <w:sz w:val="20"/>
        </w:rPr>
        <w:t xml:space="preserve">. </w:t>
      </w:r>
      <w:r w:rsidR="002A1470" w:rsidRPr="00A94561">
        <w:rPr>
          <w:rFonts w:ascii="Arial" w:hAnsi="Arial" w:cs="Arial"/>
          <w:b/>
          <w:color w:val="auto"/>
          <w:sz w:val="20"/>
          <w:u w:val="single"/>
        </w:rPr>
        <w:t xml:space="preserve">IPO </w:t>
      </w:r>
      <w:r w:rsidR="00D02C83" w:rsidRPr="00A94561">
        <w:rPr>
          <w:rFonts w:ascii="Arial" w:hAnsi="Arial" w:cs="Arial"/>
          <w:b/>
          <w:color w:val="auto"/>
          <w:sz w:val="20"/>
          <w:u w:val="single"/>
        </w:rPr>
        <w:t>01</w:t>
      </w:r>
      <w:r w:rsidR="002A1470" w:rsidRPr="00A94561">
        <w:rPr>
          <w:rFonts w:ascii="Arial" w:hAnsi="Arial" w:cs="Arial"/>
          <w:b/>
          <w:color w:val="auto"/>
          <w:sz w:val="20"/>
          <w:u w:val="single"/>
        </w:rPr>
        <w:t xml:space="preserve"> (FORM J</w:t>
      </w:r>
      <w:r w:rsidRPr="00A94561">
        <w:rPr>
          <w:rFonts w:ascii="Arial" w:hAnsi="Arial" w:cs="Arial"/>
          <w:b/>
          <w:color w:val="auto"/>
          <w:sz w:val="20"/>
          <w:u w:val="single"/>
        </w:rPr>
        <w:t>)</w:t>
      </w:r>
      <w:r w:rsidRPr="00A94561">
        <w:rPr>
          <w:rFonts w:ascii="Arial" w:hAnsi="Arial" w:cs="Arial"/>
          <w:b/>
          <w:color w:val="auto"/>
          <w:sz w:val="20"/>
        </w:rPr>
        <w:t>.</w:t>
      </w:r>
    </w:p>
    <w:p w14:paraId="67EFA47C" w14:textId="77777777" w:rsidR="0080010B" w:rsidRPr="00A94561" w:rsidRDefault="0080010B" w:rsidP="0080010B">
      <w:pPr>
        <w:pStyle w:val="DefaultText"/>
        <w:ind w:left="720" w:hanging="720"/>
        <w:rPr>
          <w:rFonts w:ascii="Arial" w:hAnsi="Arial" w:cs="Arial"/>
          <w:b/>
          <w:color w:val="auto"/>
          <w:sz w:val="20"/>
        </w:rPr>
      </w:pPr>
    </w:p>
    <w:p w14:paraId="62762D56" w14:textId="5CDD369E" w:rsidR="0080010B" w:rsidRPr="00A94561" w:rsidRDefault="0080010B" w:rsidP="0080010B">
      <w:pPr>
        <w:pStyle w:val="DefaultText"/>
        <w:ind w:left="720" w:hanging="720"/>
        <w:rPr>
          <w:rFonts w:ascii="Arial" w:hAnsi="Arial" w:cs="Arial"/>
          <w:b/>
          <w:color w:val="auto"/>
          <w:sz w:val="20"/>
        </w:rPr>
      </w:pPr>
      <w:r w:rsidRPr="00A94561">
        <w:rPr>
          <w:rFonts w:ascii="Arial" w:hAnsi="Arial" w:cs="Arial"/>
          <w:b/>
          <w:color w:val="auto"/>
          <w:sz w:val="20"/>
        </w:rPr>
        <w:t xml:space="preserve">K </w:t>
      </w:r>
      <w:r w:rsidRPr="00A94561">
        <w:rPr>
          <w:rFonts w:ascii="Arial" w:hAnsi="Arial" w:cs="Arial"/>
          <w:b/>
          <w:color w:val="auto"/>
          <w:sz w:val="20"/>
        </w:rPr>
        <w:tab/>
        <w:t>Procedure to be observed by t</w:t>
      </w:r>
      <w:r w:rsidR="008A0FA6" w:rsidRPr="00A94561">
        <w:rPr>
          <w:rFonts w:ascii="Arial" w:hAnsi="Arial" w:cs="Arial"/>
          <w:b/>
          <w:color w:val="auto"/>
          <w:sz w:val="20"/>
        </w:rPr>
        <w:t xml:space="preserve">he interviewer in relation to a CP AP approved third party </w:t>
      </w:r>
      <w:r w:rsidRPr="00A94561">
        <w:rPr>
          <w:rFonts w:ascii="Arial" w:hAnsi="Arial" w:cs="Arial"/>
          <w:b/>
          <w:color w:val="auto"/>
          <w:sz w:val="20"/>
        </w:rPr>
        <w:t>attending online interview</w:t>
      </w:r>
      <w:r w:rsidR="00747DA2" w:rsidRPr="00A94561">
        <w:rPr>
          <w:rFonts w:ascii="Arial" w:hAnsi="Arial" w:cs="Arial"/>
          <w:b/>
          <w:color w:val="auto"/>
          <w:sz w:val="20"/>
        </w:rPr>
        <w:t>s</w:t>
      </w:r>
      <w:r w:rsidRPr="00A94561">
        <w:rPr>
          <w:rFonts w:ascii="Arial" w:hAnsi="Arial" w:cs="Arial"/>
          <w:b/>
          <w:color w:val="auto"/>
          <w:sz w:val="20"/>
        </w:rPr>
        <w:t xml:space="preserve"> under the International Protection Act </w:t>
      </w:r>
      <w:r w:rsidR="00D02C83" w:rsidRPr="00A94561">
        <w:rPr>
          <w:rFonts w:ascii="Arial" w:hAnsi="Arial" w:cs="Arial"/>
          <w:b/>
          <w:color w:val="auto"/>
          <w:sz w:val="20"/>
        </w:rPr>
        <w:t>2026</w:t>
      </w:r>
      <w:r w:rsidRPr="00A94561">
        <w:rPr>
          <w:rFonts w:ascii="Arial" w:hAnsi="Arial" w:cs="Arial"/>
          <w:b/>
          <w:color w:val="auto"/>
          <w:sz w:val="20"/>
        </w:rPr>
        <w:t>.</w:t>
      </w:r>
    </w:p>
    <w:p w14:paraId="28A87AA7" w14:textId="77777777" w:rsidR="0080010B" w:rsidRPr="00A94561" w:rsidRDefault="0080010B" w:rsidP="00624FE2">
      <w:pPr>
        <w:pStyle w:val="DefaultText"/>
        <w:ind w:left="720" w:hanging="720"/>
        <w:rPr>
          <w:rFonts w:ascii="Arial" w:hAnsi="Arial" w:cs="Arial"/>
          <w:b/>
          <w:color w:val="auto"/>
          <w:sz w:val="20"/>
        </w:rPr>
      </w:pPr>
    </w:p>
    <w:p w14:paraId="75C34931" w14:textId="77777777" w:rsidR="00624FE2" w:rsidRPr="00A94561" w:rsidRDefault="00624FE2" w:rsidP="00010F0E">
      <w:pPr>
        <w:pStyle w:val="DefaultText"/>
        <w:rPr>
          <w:rFonts w:ascii="Arial" w:hAnsi="Arial" w:cs="Arial"/>
          <w:color w:val="auto"/>
          <w:sz w:val="20"/>
        </w:rPr>
      </w:pPr>
    </w:p>
    <w:p w14:paraId="5607389A" w14:textId="77777777" w:rsidR="005144FA" w:rsidRPr="00A94561" w:rsidRDefault="005144FA" w:rsidP="00010F0E">
      <w:pPr>
        <w:pStyle w:val="DefaultText"/>
        <w:rPr>
          <w:rFonts w:ascii="Arial" w:hAnsi="Arial" w:cs="Arial"/>
          <w:color w:val="auto"/>
          <w:sz w:val="20"/>
        </w:rPr>
      </w:pPr>
    </w:p>
    <w:p w14:paraId="75AAF334" w14:textId="77777777" w:rsidR="005144FA" w:rsidRPr="00A94561" w:rsidRDefault="005144FA" w:rsidP="00010F0E">
      <w:pPr>
        <w:pStyle w:val="DefaultText"/>
        <w:rPr>
          <w:rFonts w:ascii="Arial" w:hAnsi="Arial" w:cs="Arial"/>
          <w:color w:val="auto"/>
          <w:sz w:val="20"/>
        </w:rPr>
      </w:pPr>
    </w:p>
    <w:p w14:paraId="790641AD" w14:textId="77777777" w:rsidR="00D84FC8" w:rsidRPr="00A94561" w:rsidRDefault="00D84FC8" w:rsidP="00010F0E">
      <w:pPr>
        <w:pStyle w:val="DefaultText"/>
        <w:rPr>
          <w:rFonts w:ascii="Arial" w:hAnsi="Arial" w:cs="Arial"/>
          <w:color w:val="auto"/>
          <w:sz w:val="20"/>
        </w:rPr>
      </w:pPr>
    </w:p>
    <w:p w14:paraId="63D0C037" w14:textId="77777777" w:rsidR="00D84FC8" w:rsidRPr="00A94561" w:rsidRDefault="00D84FC8" w:rsidP="00010F0E">
      <w:pPr>
        <w:pStyle w:val="DefaultText"/>
        <w:rPr>
          <w:rFonts w:ascii="Arial" w:hAnsi="Arial" w:cs="Arial"/>
          <w:color w:val="auto"/>
          <w:sz w:val="20"/>
        </w:rPr>
      </w:pPr>
    </w:p>
    <w:p w14:paraId="514DC26E" w14:textId="77777777" w:rsidR="00D84FC8" w:rsidRPr="00A94561" w:rsidRDefault="00D84FC8" w:rsidP="00010F0E">
      <w:pPr>
        <w:pStyle w:val="DefaultText"/>
        <w:rPr>
          <w:rFonts w:ascii="Arial" w:hAnsi="Arial" w:cs="Arial"/>
          <w:color w:val="auto"/>
          <w:sz w:val="20"/>
        </w:rPr>
      </w:pPr>
    </w:p>
    <w:p w14:paraId="4F47F426" w14:textId="77777777" w:rsidR="00D84FC8" w:rsidRPr="00A94561" w:rsidRDefault="00D84FC8" w:rsidP="00010F0E">
      <w:pPr>
        <w:pStyle w:val="DefaultText"/>
        <w:rPr>
          <w:rFonts w:ascii="Arial" w:hAnsi="Arial" w:cs="Arial"/>
          <w:color w:val="auto"/>
          <w:sz w:val="20"/>
        </w:rPr>
      </w:pPr>
    </w:p>
    <w:p w14:paraId="1BC7C2E2" w14:textId="77777777" w:rsidR="00D84FC8" w:rsidRPr="00A94561" w:rsidRDefault="00D84FC8" w:rsidP="00010F0E">
      <w:pPr>
        <w:pStyle w:val="DefaultText"/>
        <w:rPr>
          <w:rFonts w:ascii="Arial" w:hAnsi="Arial" w:cs="Arial"/>
          <w:color w:val="auto"/>
          <w:sz w:val="20"/>
        </w:rPr>
      </w:pPr>
    </w:p>
    <w:p w14:paraId="6FB5BB21" w14:textId="77777777" w:rsidR="00D84FC8" w:rsidRPr="00A94561" w:rsidRDefault="00D84FC8" w:rsidP="00010F0E">
      <w:pPr>
        <w:pStyle w:val="DefaultText"/>
        <w:rPr>
          <w:rFonts w:ascii="Arial" w:hAnsi="Arial" w:cs="Arial"/>
          <w:color w:val="auto"/>
          <w:sz w:val="20"/>
        </w:rPr>
      </w:pPr>
    </w:p>
    <w:p w14:paraId="7E529CFE" w14:textId="77777777" w:rsidR="00D84FC8" w:rsidRPr="00A94561" w:rsidRDefault="00D84FC8" w:rsidP="00010F0E">
      <w:pPr>
        <w:pStyle w:val="DefaultText"/>
        <w:rPr>
          <w:rFonts w:ascii="Arial" w:hAnsi="Arial" w:cs="Arial"/>
          <w:color w:val="auto"/>
          <w:sz w:val="20"/>
        </w:rPr>
      </w:pPr>
    </w:p>
    <w:p w14:paraId="20B58A69" w14:textId="77777777" w:rsidR="00D84FC8" w:rsidRPr="00A94561" w:rsidRDefault="00D84FC8" w:rsidP="00010F0E">
      <w:pPr>
        <w:pStyle w:val="DefaultText"/>
        <w:rPr>
          <w:rFonts w:ascii="Arial" w:hAnsi="Arial" w:cs="Arial"/>
          <w:color w:val="auto"/>
          <w:sz w:val="20"/>
        </w:rPr>
      </w:pPr>
    </w:p>
    <w:p w14:paraId="5D85B712" w14:textId="77777777" w:rsidR="00D84FC8" w:rsidRPr="00A94561" w:rsidRDefault="00D84FC8" w:rsidP="00010F0E">
      <w:pPr>
        <w:pStyle w:val="DefaultText"/>
        <w:rPr>
          <w:rFonts w:ascii="Arial" w:hAnsi="Arial" w:cs="Arial"/>
          <w:color w:val="auto"/>
          <w:sz w:val="20"/>
        </w:rPr>
      </w:pPr>
    </w:p>
    <w:p w14:paraId="718EF8A5" w14:textId="77777777" w:rsidR="00D84FC8" w:rsidRPr="00A94561" w:rsidRDefault="00D84FC8" w:rsidP="00010F0E">
      <w:pPr>
        <w:pStyle w:val="DefaultText"/>
        <w:rPr>
          <w:rFonts w:ascii="Arial" w:hAnsi="Arial" w:cs="Arial"/>
          <w:color w:val="auto"/>
          <w:sz w:val="20"/>
        </w:rPr>
      </w:pPr>
    </w:p>
    <w:p w14:paraId="4C3ACF8A" w14:textId="77777777" w:rsidR="00D84FC8" w:rsidRPr="00A94561" w:rsidRDefault="00D84FC8" w:rsidP="00010F0E">
      <w:pPr>
        <w:pStyle w:val="DefaultText"/>
        <w:rPr>
          <w:rFonts w:ascii="Arial" w:hAnsi="Arial" w:cs="Arial"/>
          <w:color w:val="auto"/>
          <w:sz w:val="20"/>
        </w:rPr>
      </w:pPr>
    </w:p>
    <w:p w14:paraId="249AE8F4" w14:textId="77777777" w:rsidR="00D84FC8" w:rsidRPr="00A94561" w:rsidRDefault="00D84FC8" w:rsidP="00010F0E">
      <w:pPr>
        <w:pStyle w:val="DefaultText"/>
        <w:rPr>
          <w:rFonts w:ascii="Arial" w:hAnsi="Arial" w:cs="Arial"/>
          <w:color w:val="auto"/>
          <w:sz w:val="20"/>
        </w:rPr>
      </w:pPr>
    </w:p>
    <w:p w14:paraId="0097F9D2" w14:textId="77777777" w:rsidR="00D84FC8" w:rsidRPr="00A94561" w:rsidRDefault="00D84FC8" w:rsidP="00010F0E">
      <w:pPr>
        <w:pStyle w:val="DefaultText"/>
        <w:rPr>
          <w:rFonts w:ascii="Arial" w:hAnsi="Arial" w:cs="Arial"/>
          <w:color w:val="auto"/>
          <w:sz w:val="20"/>
        </w:rPr>
      </w:pPr>
    </w:p>
    <w:p w14:paraId="7C1DD596" w14:textId="77777777" w:rsidR="00D84FC8" w:rsidRPr="00A94561" w:rsidRDefault="00D84FC8" w:rsidP="00010F0E">
      <w:pPr>
        <w:pStyle w:val="DefaultText"/>
        <w:rPr>
          <w:rFonts w:ascii="Arial" w:hAnsi="Arial" w:cs="Arial"/>
          <w:color w:val="auto"/>
          <w:sz w:val="20"/>
        </w:rPr>
      </w:pPr>
    </w:p>
    <w:p w14:paraId="1DA66681" w14:textId="77777777" w:rsidR="00D84FC8" w:rsidRPr="00A94561" w:rsidRDefault="00D84FC8" w:rsidP="00010F0E">
      <w:pPr>
        <w:pStyle w:val="DefaultText"/>
        <w:rPr>
          <w:rFonts w:ascii="Arial" w:hAnsi="Arial" w:cs="Arial"/>
          <w:color w:val="auto"/>
          <w:sz w:val="20"/>
        </w:rPr>
      </w:pPr>
    </w:p>
    <w:p w14:paraId="7E0A9582" w14:textId="0D78BD8F" w:rsidR="00D84FC8" w:rsidRPr="00A94561" w:rsidRDefault="00D84FC8" w:rsidP="00010F0E">
      <w:pPr>
        <w:pStyle w:val="DefaultText"/>
        <w:rPr>
          <w:rFonts w:ascii="Arial" w:hAnsi="Arial" w:cs="Arial"/>
          <w:color w:val="auto"/>
          <w:sz w:val="20"/>
        </w:rPr>
      </w:pPr>
    </w:p>
    <w:p w14:paraId="36823C0E" w14:textId="77777777" w:rsidR="00D84FC8" w:rsidRPr="00A94561" w:rsidRDefault="00D84FC8" w:rsidP="00010F0E">
      <w:pPr>
        <w:pStyle w:val="DefaultText"/>
        <w:rPr>
          <w:rFonts w:ascii="Arial" w:hAnsi="Arial" w:cs="Arial"/>
          <w:color w:val="auto"/>
          <w:sz w:val="20"/>
        </w:rPr>
      </w:pPr>
    </w:p>
    <w:p w14:paraId="36C90807" w14:textId="706F2B6D" w:rsidR="0024700B" w:rsidRPr="00A94561" w:rsidRDefault="0024700B" w:rsidP="0024700B">
      <w:pPr>
        <w:pStyle w:val="DefaultText"/>
        <w:jc w:val="right"/>
        <w:rPr>
          <w:rFonts w:ascii="Arial" w:hAnsi="Arial" w:cs="Arial"/>
          <w:b/>
          <w:color w:val="auto"/>
          <w:sz w:val="20"/>
          <w:u w:val="single"/>
        </w:rPr>
      </w:pPr>
      <w:r w:rsidRPr="00A94561">
        <w:rPr>
          <w:rFonts w:ascii="Arial" w:hAnsi="Arial" w:cs="Arial"/>
          <w:b/>
          <w:color w:val="auto"/>
          <w:sz w:val="20"/>
          <w:u w:val="single"/>
        </w:rPr>
        <w:lastRenderedPageBreak/>
        <w:t>IPO</w:t>
      </w:r>
      <w:r w:rsidR="00827ED6" w:rsidRPr="00A94561">
        <w:rPr>
          <w:rFonts w:ascii="Arial" w:hAnsi="Arial" w:cs="Arial"/>
          <w:b/>
          <w:color w:val="auto"/>
          <w:sz w:val="20"/>
          <w:u w:val="single"/>
        </w:rPr>
        <w:t xml:space="preserve"> </w:t>
      </w:r>
      <w:r w:rsidR="00D02C83" w:rsidRPr="00A94561">
        <w:rPr>
          <w:rFonts w:ascii="Arial" w:hAnsi="Arial" w:cs="Arial"/>
          <w:b/>
          <w:color w:val="auto"/>
          <w:sz w:val="20"/>
          <w:u w:val="single"/>
        </w:rPr>
        <w:t>01</w:t>
      </w:r>
      <w:r w:rsidRPr="00A94561">
        <w:rPr>
          <w:rFonts w:ascii="Arial" w:hAnsi="Arial" w:cs="Arial"/>
          <w:b/>
          <w:color w:val="auto"/>
          <w:sz w:val="20"/>
          <w:u w:val="single"/>
        </w:rPr>
        <w:t xml:space="preserve"> (FORM A)</w:t>
      </w:r>
    </w:p>
    <w:p w14:paraId="58924B0F" w14:textId="77777777" w:rsidR="003B4427" w:rsidRPr="00A94561" w:rsidRDefault="003B4427" w:rsidP="0024700B">
      <w:pPr>
        <w:pStyle w:val="DefaultText"/>
        <w:jc w:val="right"/>
        <w:rPr>
          <w:rFonts w:ascii="Arial" w:hAnsi="Arial" w:cs="Arial"/>
          <w:b/>
          <w:color w:val="auto"/>
          <w:sz w:val="20"/>
          <w:u w:val="single"/>
        </w:rPr>
      </w:pPr>
    </w:p>
    <w:p w14:paraId="669E2A21" w14:textId="6B39CC88" w:rsidR="00010F0E" w:rsidRPr="00A94561" w:rsidRDefault="00010F0E" w:rsidP="00010F0E">
      <w:pPr>
        <w:pStyle w:val="DefaultText"/>
        <w:rPr>
          <w:rFonts w:ascii="Arial" w:hAnsi="Arial" w:cs="Arial"/>
          <w:color w:val="auto"/>
          <w:sz w:val="20"/>
        </w:rPr>
      </w:pPr>
      <w:r w:rsidRPr="00A94561">
        <w:rPr>
          <w:rFonts w:ascii="Arial" w:hAnsi="Arial" w:cs="Arial"/>
          <w:b/>
          <w:color w:val="auto"/>
          <w:sz w:val="20"/>
          <w:u w:val="single"/>
        </w:rPr>
        <w:t>A. Code of conduct to be observed by a Legal Representative attending at the International Protection Office (IPO) f</w:t>
      </w:r>
      <w:r w:rsidR="005C7718" w:rsidRPr="00A94561">
        <w:rPr>
          <w:rFonts w:ascii="Arial" w:hAnsi="Arial" w:cs="Arial"/>
          <w:b/>
          <w:color w:val="auto"/>
          <w:sz w:val="20"/>
          <w:u w:val="single"/>
        </w:rPr>
        <w:t>or interview</w:t>
      </w:r>
      <w:r w:rsidR="00747DA2" w:rsidRPr="00A94561">
        <w:rPr>
          <w:rFonts w:ascii="Arial" w:hAnsi="Arial" w:cs="Arial"/>
          <w:b/>
          <w:color w:val="auto"/>
          <w:sz w:val="20"/>
          <w:u w:val="single"/>
        </w:rPr>
        <w:t>s</w:t>
      </w:r>
      <w:r w:rsidR="005C7718" w:rsidRPr="00A94561">
        <w:rPr>
          <w:rFonts w:ascii="Arial" w:hAnsi="Arial" w:cs="Arial"/>
          <w:b/>
          <w:color w:val="auto"/>
          <w:sz w:val="20"/>
          <w:u w:val="single"/>
        </w:rPr>
        <w:t xml:space="preserve"> under </w:t>
      </w:r>
      <w:r w:rsidRPr="00A94561">
        <w:rPr>
          <w:rFonts w:ascii="Arial" w:hAnsi="Arial" w:cs="Arial"/>
          <w:b/>
          <w:color w:val="auto"/>
          <w:sz w:val="20"/>
          <w:u w:val="single"/>
        </w:rPr>
        <w:t xml:space="preserve">the International Protection Act </w:t>
      </w:r>
      <w:r w:rsidR="00D02C83" w:rsidRPr="00A94561">
        <w:rPr>
          <w:rFonts w:ascii="Arial" w:hAnsi="Arial" w:cs="Arial"/>
          <w:b/>
          <w:color w:val="auto"/>
          <w:sz w:val="20"/>
          <w:u w:val="single"/>
        </w:rPr>
        <w:t>2026</w:t>
      </w:r>
      <w:r w:rsidRPr="00A94561">
        <w:rPr>
          <w:rFonts w:ascii="Arial" w:hAnsi="Arial" w:cs="Arial"/>
          <w:b/>
          <w:color w:val="auto"/>
          <w:sz w:val="20"/>
          <w:u w:val="single"/>
        </w:rPr>
        <w:t xml:space="preserve"> in the case of an unaccompanied minor.</w:t>
      </w:r>
    </w:p>
    <w:p w14:paraId="5A0EE00D" w14:textId="77777777" w:rsidR="00010F0E" w:rsidRPr="00A94561" w:rsidRDefault="00010F0E" w:rsidP="00010F0E">
      <w:pPr>
        <w:pStyle w:val="DefaultText"/>
        <w:rPr>
          <w:rFonts w:ascii="Arial" w:hAnsi="Arial" w:cs="Arial"/>
          <w:color w:val="auto"/>
          <w:sz w:val="20"/>
        </w:rPr>
      </w:pPr>
    </w:p>
    <w:p w14:paraId="71B5DCA0" w14:textId="7757473C" w:rsidR="00010F0E" w:rsidRPr="00A94561" w:rsidRDefault="00010F0E" w:rsidP="00010F0E">
      <w:pPr>
        <w:pStyle w:val="DefaultText"/>
        <w:rPr>
          <w:rFonts w:ascii="Arial" w:hAnsi="Arial" w:cs="Arial"/>
          <w:color w:val="auto"/>
          <w:sz w:val="20"/>
        </w:rPr>
      </w:pPr>
      <w:r w:rsidRPr="00A94561">
        <w:rPr>
          <w:rFonts w:ascii="Arial" w:hAnsi="Arial" w:cs="Arial"/>
          <w:color w:val="auto"/>
          <w:sz w:val="20"/>
        </w:rPr>
        <w:t xml:space="preserve">This </w:t>
      </w:r>
      <w:r w:rsidR="00D02C83" w:rsidRPr="00A94561">
        <w:rPr>
          <w:rFonts w:ascii="Arial" w:hAnsi="Arial" w:cs="Arial"/>
          <w:color w:val="auto"/>
          <w:sz w:val="20"/>
        </w:rPr>
        <w:t>f</w:t>
      </w:r>
      <w:r w:rsidRPr="00A94561">
        <w:rPr>
          <w:rFonts w:ascii="Arial" w:hAnsi="Arial" w:cs="Arial"/>
          <w:color w:val="auto"/>
          <w:sz w:val="20"/>
        </w:rPr>
        <w:t xml:space="preserve">orm should be </w:t>
      </w:r>
      <w:r w:rsidR="005134BD" w:rsidRPr="00A94561">
        <w:rPr>
          <w:rFonts w:ascii="Arial" w:hAnsi="Arial" w:cs="Arial"/>
          <w:color w:val="auto"/>
          <w:sz w:val="20"/>
        </w:rPr>
        <w:t>read,</w:t>
      </w:r>
      <w:r w:rsidR="002C7F6C">
        <w:rPr>
          <w:rFonts w:ascii="Arial" w:hAnsi="Arial" w:cs="Arial"/>
          <w:color w:val="auto"/>
          <w:sz w:val="20"/>
        </w:rPr>
        <w:t xml:space="preserve"> confirmed</w:t>
      </w:r>
      <w:r w:rsidR="005134BD" w:rsidRPr="00A94561">
        <w:rPr>
          <w:rFonts w:ascii="Arial" w:hAnsi="Arial" w:cs="Arial"/>
          <w:color w:val="auto"/>
          <w:sz w:val="20"/>
        </w:rPr>
        <w:t xml:space="preserve">, </w:t>
      </w:r>
      <w:r w:rsidR="00D02C83" w:rsidRPr="00A94561">
        <w:rPr>
          <w:rFonts w:ascii="Arial" w:hAnsi="Arial" w:cs="Arial"/>
          <w:color w:val="auto"/>
          <w:sz w:val="20"/>
        </w:rPr>
        <w:t xml:space="preserve">dated and time stamped </w:t>
      </w:r>
      <w:r w:rsidRPr="00A94561">
        <w:rPr>
          <w:rFonts w:ascii="Arial" w:hAnsi="Arial" w:cs="Arial"/>
          <w:color w:val="auto"/>
          <w:sz w:val="20"/>
        </w:rPr>
        <w:t xml:space="preserve">by the legal representative </w:t>
      </w:r>
      <w:r w:rsidRPr="00A94561">
        <w:rPr>
          <w:rFonts w:ascii="Arial" w:hAnsi="Arial" w:cs="Arial"/>
          <w:color w:val="auto"/>
          <w:sz w:val="20"/>
          <w:u w:val="single"/>
        </w:rPr>
        <w:t>prior</w:t>
      </w:r>
      <w:r w:rsidRPr="00A94561">
        <w:rPr>
          <w:rFonts w:ascii="Arial" w:hAnsi="Arial" w:cs="Arial"/>
          <w:color w:val="auto"/>
          <w:sz w:val="20"/>
        </w:rPr>
        <w:t xml:space="preserve"> to the commencement of the interview under the International Protection Act </w:t>
      </w:r>
      <w:r w:rsidR="00D02C83" w:rsidRPr="00A94561">
        <w:rPr>
          <w:rFonts w:ascii="Arial" w:hAnsi="Arial" w:cs="Arial"/>
          <w:color w:val="auto"/>
          <w:sz w:val="20"/>
        </w:rPr>
        <w:t>2026</w:t>
      </w:r>
      <w:r w:rsidRPr="00A94561">
        <w:rPr>
          <w:rFonts w:ascii="Arial" w:hAnsi="Arial" w:cs="Arial"/>
          <w:color w:val="auto"/>
          <w:sz w:val="20"/>
        </w:rPr>
        <w:t xml:space="preserve">. </w:t>
      </w:r>
      <w:r w:rsidR="005134BD" w:rsidRPr="00A94561">
        <w:rPr>
          <w:rFonts w:ascii="Arial" w:hAnsi="Arial" w:cs="Arial"/>
          <w:color w:val="auto"/>
          <w:sz w:val="20"/>
        </w:rPr>
        <w:t>A time stamp indicates oral confirmation and the time/date of such. Please note,</w:t>
      </w:r>
      <w:r w:rsidR="002C7F6C">
        <w:rPr>
          <w:rFonts w:ascii="Arial" w:hAnsi="Arial" w:cs="Arial"/>
          <w:color w:val="auto"/>
          <w:sz w:val="20"/>
        </w:rPr>
        <w:t xml:space="preserve"> </w:t>
      </w:r>
      <w:r w:rsidR="005134BD" w:rsidRPr="00A94561">
        <w:rPr>
          <w:rFonts w:ascii="Arial" w:hAnsi="Arial" w:cs="Arial"/>
          <w:color w:val="auto"/>
          <w:sz w:val="20"/>
        </w:rPr>
        <w:t xml:space="preserve">the interview will be audio recorded. </w:t>
      </w:r>
      <w:r w:rsidRPr="00A94561">
        <w:rPr>
          <w:rFonts w:ascii="Arial" w:hAnsi="Arial" w:cs="Arial"/>
          <w:color w:val="auto"/>
          <w:sz w:val="20"/>
        </w:rPr>
        <w:t>The form will be placed on the international protection applicant’s file.</w:t>
      </w:r>
    </w:p>
    <w:p w14:paraId="5FDAA23F" w14:textId="77777777" w:rsidR="00010F0E" w:rsidRPr="00A94561" w:rsidRDefault="00010F0E" w:rsidP="00010F0E">
      <w:pPr>
        <w:pStyle w:val="DefaultText"/>
        <w:ind w:left="720" w:hanging="720"/>
        <w:rPr>
          <w:rFonts w:ascii="Arial" w:hAnsi="Arial" w:cs="Arial"/>
          <w:color w:val="auto"/>
          <w:sz w:val="20"/>
        </w:rPr>
      </w:pPr>
    </w:p>
    <w:p w14:paraId="27788A91" w14:textId="04ACB3D2" w:rsidR="00010F0E" w:rsidRPr="00A94561" w:rsidRDefault="00010F0E" w:rsidP="00010F0E">
      <w:pPr>
        <w:pStyle w:val="DefaultText"/>
        <w:ind w:left="720" w:hanging="720"/>
        <w:rPr>
          <w:rFonts w:ascii="Arial" w:hAnsi="Arial" w:cs="Arial"/>
          <w:color w:val="auto"/>
          <w:sz w:val="20"/>
        </w:rPr>
      </w:pPr>
      <w:r w:rsidRPr="00A94561">
        <w:rPr>
          <w:rFonts w:ascii="Arial" w:hAnsi="Arial" w:cs="Arial"/>
          <w:b/>
          <w:color w:val="auto"/>
          <w:sz w:val="20"/>
        </w:rPr>
        <w:t>1</w:t>
      </w:r>
      <w:r w:rsidRPr="00A94561">
        <w:rPr>
          <w:rFonts w:ascii="Arial" w:hAnsi="Arial" w:cs="Arial"/>
          <w:color w:val="auto"/>
          <w:sz w:val="20"/>
        </w:rPr>
        <w:t xml:space="preserve">. </w:t>
      </w:r>
      <w:r w:rsidRPr="00A94561">
        <w:rPr>
          <w:rFonts w:ascii="Arial" w:hAnsi="Arial" w:cs="Arial"/>
          <w:color w:val="auto"/>
          <w:sz w:val="20"/>
        </w:rPr>
        <w:tab/>
        <w:t xml:space="preserve">The IPO has established arrangements for the attendance of a legal representative at the unaccompanied </w:t>
      </w:r>
      <w:proofErr w:type="spellStart"/>
      <w:r w:rsidRPr="00A94561">
        <w:rPr>
          <w:rFonts w:ascii="Arial" w:hAnsi="Arial" w:cs="Arial"/>
          <w:color w:val="auto"/>
          <w:sz w:val="20"/>
        </w:rPr>
        <w:t>minor’s</w:t>
      </w:r>
      <w:proofErr w:type="spellEnd"/>
      <w:r w:rsidRPr="00A94561">
        <w:rPr>
          <w:rFonts w:ascii="Arial" w:hAnsi="Arial" w:cs="Arial"/>
          <w:color w:val="auto"/>
          <w:sz w:val="20"/>
        </w:rPr>
        <w:t xml:space="preserve"> </w:t>
      </w:r>
      <w:r w:rsidR="00747DA2" w:rsidRPr="00A94561">
        <w:rPr>
          <w:rFonts w:ascii="Arial" w:hAnsi="Arial" w:cs="Arial"/>
          <w:color w:val="auto"/>
          <w:sz w:val="20"/>
        </w:rPr>
        <w:t xml:space="preserve">IP </w:t>
      </w:r>
      <w:r w:rsidRPr="00A94561">
        <w:rPr>
          <w:rFonts w:ascii="Arial" w:hAnsi="Arial" w:cs="Arial"/>
          <w:color w:val="auto"/>
          <w:sz w:val="20"/>
        </w:rPr>
        <w:t>interview.</w:t>
      </w:r>
    </w:p>
    <w:p w14:paraId="0ECD749A" w14:textId="77777777" w:rsidR="00010F0E" w:rsidRPr="00A94561" w:rsidRDefault="00010F0E" w:rsidP="00010F0E">
      <w:pPr>
        <w:pStyle w:val="DefaultText"/>
        <w:ind w:left="720" w:hanging="720"/>
        <w:rPr>
          <w:rFonts w:ascii="Arial" w:hAnsi="Arial" w:cs="Arial"/>
          <w:color w:val="auto"/>
          <w:sz w:val="20"/>
        </w:rPr>
      </w:pPr>
    </w:p>
    <w:p w14:paraId="39A7DE32" w14:textId="172433E8" w:rsidR="00010F0E" w:rsidRPr="00A94561" w:rsidRDefault="00010F0E" w:rsidP="00010F0E">
      <w:pPr>
        <w:pStyle w:val="DefaultText"/>
        <w:ind w:left="720" w:hanging="720"/>
        <w:rPr>
          <w:rFonts w:ascii="Arial" w:hAnsi="Arial" w:cs="Arial"/>
          <w:color w:val="auto"/>
          <w:sz w:val="20"/>
        </w:rPr>
      </w:pPr>
      <w:r w:rsidRPr="00A94561">
        <w:rPr>
          <w:rFonts w:ascii="Arial" w:hAnsi="Arial" w:cs="Arial"/>
          <w:b/>
          <w:color w:val="auto"/>
          <w:sz w:val="20"/>
        </w:rPr>
        <w:t>2</w:t>
      </w:r>
      <w:r w:rsidRPr="00A94561">
        <w:rPr>
          <w:rFonts w:ascii="Arial" w:hAnsi="Arial" w:cs="Arial"/>
          <w:color w:val="auto"/>
          <w:sz w:val="20"/>
        </w:rPr>
        <w:t xml:space="preserve">. </w:t>
      </w:r>
      <w:r w:rsidRPr="00A94561">
        <w:rPr>
          <w:rFonts w:ascii="Arial" w:hAnsi="Arial" w:cs="Arial"/>
          <w:color w:val="auto"/>
          <w:sz w:val="20"/>
        </w:rPr>
        <w:tab/>
        <w:t xml:space="preserve">The legal representative should note that </w:t>
      </w:r>
      <w:r w:rsidR="00747DA2" w:rsidRPr="00A94561">
        <w:rPr>
          <w:rFonts w:ascii="Arial" w:hAnsi="Arial" w:cs="Arial"/>
          <w:color w:val="auto"/>
          <w:sz w:val="20"/>
        </w:rPr>
        <w:t xml:space="preserve">they are </w:t>
      </w:r>
      <w:r w:rsidRPr="00A94561">
        <w:rPr>
          <w:rFonts w:ascii="Arial" w:hAnsi="Arial" w:cs="Arial"/>
          <w:color w:val="auto"/>
          <w:sz w:val="20"/>
        </w:rPr>
        <w:t xml:space="preserve"> acting as an observer in the interview process. The legal representative may take notes at the interview but </w:t>
      </w:r>
      <w:r w:rsidR="00747DA2" w:rsidRPr="00A94561">
        <w:rPr>
          <w:rFonts w:ascii="Arial" w:hAnsi="Arial" w:cs="Arial"/>
          <w:color w:val="auto"/>
          <w:sz w:val="20"/>
        </w:rPr>
        <w:t>they</w:t>
      </w:r>
      <w:r w:rsidRPr="00A94561">
        <w:rPr>
          <w:rFonts w:ascii="Arial" w:hAnsi="Arial" w:cs="Arial"/>
          <w:color w:val="auto"/>
          <w:sz w:val="20"/>
        </w:rPr>
        <w:t xml:space="preserve"> must </w:t>
      </w:r>
      <w:r w:rsidRPr="00A94561">
        <w:rPr>
          <w:rFonts w:ascii="Arial" w:hAnsi="Arial" w:cs="Arial"/>
          <w:b/>
          <w:color w:val="auto"/>
          <w:sz w:val="20"/>
        </w:rPr>
        <w:t>not</w:t>
      </w:r>
      <w:r w:rsidRPr="00A94561">
        <w:rPr>
          <w:rFonts w:ascii="Arial" w:hAnsi="Arial" w:cs="Arial"/>
          <w:color w:val="auto"/>
          <w:sz w:val="20"/>
        </w:rPr>
        <w:t xml:space="preserve"> interrupt the interview, answer questions for the applicant and/or make any comments during the interview process unless invited to do so by the interviewer or having first obtained authorisation from the interviewer.</w:t>
      </w:r>
      <w:r w:rsidRPr="00A94561">
        <w:rPr>
          <w:rFonts w:ascii="Arial" w:hAnsi="Arial" w:cs="Arial"/>
          <w:color w:val="auto"/>
          <w:sz w:val="20"/>
          <w:lang w:val="en-GB"/>
        </w:rPr>
        <w:t xml:space="preserve"> </w:t>
      </w:r>
    </w:p>
    <w:p w14:paraId="70F296A5" w14:textId="77777777" w:rsidR="00747DA2" w:rsidRPr="00A94561" w:rsidRDefault="00747DA2" w:rsidP="00747DA2">
      <w:pPr>
        <w:pStyle w:val="DefaultText"/>
        <w:rPr>
          <w:rFonts w:ascii="Arial" w:hAnsi="Arial" w:cs="Arial"/>
          <w:color w:val="auto"/>
          <w:sz w:val="20"/>
          <w:lang w:val="en-GB"/>
        </w:rPr>
      </w:pPr>
    </w:p>
    <w:p w14:paraId="70CC7F88" w14:textId="7BE74977" w:rsidR="009C6389" w:rsidRPr="00A94561" w:rsidRDefault="008A0FA6" w:rsidP="00747DA2">
      <w:pPr>
        <w:pStyle w:val="DefaultText"/>
        <w:rPr>
          <w:rFonts w:ascii="Arial" w:hAnsi="Arial" w:cs="Arial"/>
          <w:strike/>
          <w:sz w:val="20"/>
        </w:rPr>
      </w:pPr>
      <w:r w:rsidRPr="00A94561">
        <w:rPr>
          <w:rFonts w:ascii="Arial" w:hAnsi="Arial" w:cs="Arial"/>
          <w:color w:val="auto"/>
          <w:sz w:val="20"/>
          <w:lang w:val="en-GB"/>
        </w:rPr>
        <w:t>The use of laptops, mobile phones, or any electronic /recording device by the legal representative is</w:t>
      </w:r>
      <w:r w:rsidRPr="00A94561">
        <w:rPr>
          <w:rFonts w:ascii="Arial" w:hAnsi="Arial" w:cs="Arial"/>
          <w:color w:val="auto"/>
          <w:sz w:val="20"/>
        </w:rPr>
        <w:t xml:space="preserve"> only permitted to take notes</w:t>
      </w:r>
      <w:r w:rsidR="0064450F" w:rsidRPr="00A94561">
        <w:rPr>
          <w:rFonts w:ascii="Arial" w:hAnsi="Arial" w:cs="Arial"/>
          <w:color w:val="auto"/>
          <w:sz w:val="20"/>
        </w:rPr>
        <w:t xml:space="preserve"> and should be on silent mode. A</w:t>
      </w:r>
      <w:r w:rsidR="0064450F" w:rsidRPr="00A94561">
        <w:rPr>
          <w:rFonts w:ascii="Arial" w:hAnsi="Arial" w:cs="Arial"/>
          <w:sz w:val="20"/>
        </w:rPr>
        <w:t xml:space="preserve">ny personal recordings, audio or visual, videos or photography during the interview are </w:t>
      </w:r>
      <w:r w:rsidR="00CB5BF0" w:rsidRPr="00A94561">
        <w:rPr>
          <w:rFonts w:ascii="Arial" w:hAnsi="Arial" w:cs="Arial"/>
          <w:b/>
          <w:sz w:val="20"/>
        </w:rPr>
        <w:t xml:space="preserve">strictly </w:t>
      </w:r>
      <w:r w:rsidR="00CB5BF0" w:rsidRPr="00A94561">
        <w:rPr>
          <w:rFonts w:ascii="Arial" w:hAnsi="Arial" w:cs="Arial"/>
          <w:color w:val="auto"/>
          <w:sz w:val="20"/>
        </w:rPr>
        <w:t xml:space="preserve">not permitted. </w:t>
      </w:r>
    </w:p>
    <w:p w14:paraId="32E6A9E9" w14:textId="77777777" w:rsidR="009C6389" w:rsidRPr="00A94561" w:rsidRDefault="009C6389" w:rsidP="00010F0E">
      <w:pPr>
        <w:pStyle w:val="DefaultText"/>
        <w:rPr>
          <w:rFonts w:ascii="Arial" w:hAnsi="Arial" w:cs="Arial"/>
          <w:sz w:val="20"/>
        </w:rPr>
      </w:pPr>
    </w:p>
    <w:p w14:paraId="72DDA687" w14:textId="6D18E5AE" w:rsidR="00010F0E" w:rsidRPr="00A94561" w:rsidRDefault="0064450F" w:rsidP="00010F0E">
      <w:pPr>
        <w:pStyle w:val="DefaultText"/>
        <w:rPr>
          <w:rFonts w:ascii="Arial" w:hAnsi="Arial" w:cs="Arial"/>
          <w:color w:val="auto"/>
          <w:sz w:val="20"/>
        </w:rPr>
      </w:pPr>
      <w:r w:rsidRPr="00A94561">
        <w:rPr>
          <w:rFonts w:ascii="Arial" w:hAnsi="Arial" w:cs="Arial"/>
          <w:sz w:val="20"/>
        </w:rPr>
        <w:t xml:space="preserve">The IPO </w:t>
      </w:r>
      <w:r w:rsidR="009C6389" w:rsidRPr="00A94561">
        <w:rPr>
          <w:rFonts w:ascii="Arial" w:hAnsi="Arial" w:cs="Arial"/>
          <w:sz w:val="20"/>
        </w:rPr>
        <w:t>Interview</w:t>
      </w:r>
      <w:r w:rsidRPr="00A94561">
        <w:rPr>
          <w:rFonts w:ascii="Arial" w:hAnsi="Arial" w:cs="Arial"/>
          <w:sz w:val="20"/>
        </w:rPr>
        <w:t xml:space="preserve"> </w:t>
      </w:r>
      <w:r w:rsidR="009C6389" w:rsidRPr="00A94561">
        <w:rPr>
          <w:rFonts w:ascii="Arial" w:hAnsi="Arial" w:cs="Arial"/>
          <w:sz w:val="20"/>
        </w:rPr>
        <w:t>record</w:t>
      </w:r>
      <w:r w:rsidRPr="00A94561">
        <w:rPr>
          <w:rFonts w:ascii="Arial" w:hAnsi="Arial" w:cs="Arial"/>
          <w:sz w:val="20"/>
        </w:rPr>
        <w:t xml:space="preserve"> is the only legal </w:t>
      </w:r>
      <w:r w:rsidR="009C6389" w:rsidRPr="00A94561">
        <w:rPr>
          <w:rFonts w:ascii="Arial" w:hAnsi="Arial" w:cs="Arial"/>
          <w:sz w:val="20"/>
        </w:rPr>
        <w:t xml:space="preserve">record of the interview. </w:t>
      </w:r>
    </w:p>
    <w:p w14:paraId="516BEC12" w14:textId="77777777" w:rsidR="008A0FA6" w:rsidRPr="00A94561" w:rsidRDefault="008A0FA6" w:rsidP="00010F0E">
      <w:pPr>
        <w:pStyle w:val="DefaultText"/>
        <w:rPr>
          <w:rFonts w:ascii="Arial" w:hAnsi="Arial" w:cs="Arial"/>
          <w:color w:val="auto"/>
          <w:sz w:val="20"/>
        </w:rPr>
      </w:pPr>
    </w:p>
    <w:p w14:paraId="67B9C628" w14:textId="11706523" w:rsidR="00010F0E" w:rsidRPr="00A94561" w:rsidRDefault="00010F0E" w:rsidP="00010F0E">
      <w:pPr>
        <w:pStyle w:val="DefaultText"/>
        <w:ind w:left="720" w:hanging="720"/>
        <w:rPr>
          <w:rFonts w:ascii="Arial" w:hAnsi="Arial" w:cs="Arial"/>
          <w:color w:val="auto"/>
          <w:sz w:val="20"/>
        </w:rPr>
      </w:pPr>
      <w:r w:rsidRPr="00A94561">
        <w:rPr>
          <w:rFonts w:ascii="Arial" w:hAnsi="Arial" w:cs="Arial"/>
          <w:b/>
          <w:color w:val="auto"/>
          <w:sz w:val="20"/>
        </w:rPr>
        <w:t>3.</w:t>
      </w:r>
      <w:r w:rsidRPr="00A94561">
        <w:rPr>
          <w:rFonts w:ascii="Arial" w:hAnsi="Arial" w:cs="Arial"/>
          <w:color w:val="auto"/>
          <w:sz w:val="20"/>
        </w:rPr>
        <w:t xml:space="preserve"> </w:t>
      </w:r>
      <w:r w:rsidRPr="00A94561">
        <w:rPr>
          <w:rFonts w:ascii="Arial" w:hAnsi="Arial" w:cs="Arial"/>
          <w:color w:val="auto"/>
          <w:sz w:val="20"/>
        </w:rPr>
        <w:tab/>
        <w:t xml:space="preserve">The legal representative must provide the </w:t>
      </w:r>
      <w:r w:rsidR="005134BD" w:rsidRPr="00A94561">
        <w:rPr>
          <w:rFonts w:ascii="Arial" w:hAnsi="Arial" w:cs="Arial"/>
          <w:color w:val="auto"/>
          <w:sz w:val="20"/>
        </w:rPr>
        <w:t>Interviewer</w:t>
      </w:r>
      <w:r w:rsidRPr="00A94561">
        <w:rPr>
          <w:rFonts w:ascii="Arial" w:hAnsi="Arial" w:cs="Arial"/>
          <w:color w:val="auto"/>
          <w:sz w:val="20"/>
        </w:rPr>
        <w:t xml:space="preserve"> </w:t>
      </w:r>
      <w:r w:rsidR="00105DFF" w:rsidRPr="00A94561">
        <w:rPr>
          <w:rFonts w:ascii="Arial" w:hAnsi="Arial" w:cs="Arial"/>
          <w:color w:val="auto"/>
          <w:sz w:val="20"/>
        </w:rPr>
        <w:t xml:space="preserve">conducting the interview </w:t>
      </w:r>
      <w:r w:rsidRPr="00A94561">
        <w:rPr>
          <w:rFonts w:ascii="Arial" w:hAnsi="Arial" w:cs="Arial"/>
          <w:color w:val="auto"/>
          <w:sz w:val="20"/>
        </w:rPr>
        <w:t xml:space="preserve">with proof of </w:t>
      </w:r>
      <w:r w:rsidR="00747DA2" w:rsidRPr="00A94561">
        <w:rPr>
          <w:rFonts w:ascii="Arial" w:hAnsi="Arial" w:cs="Arial"/>
          <w:color w:val="auto"/>
          <w:sz w:val="20"/>
        </w:rPr>
        <w:t>their</w:t>
      </w:r>
      <w:r w:rsidRPr="00A94561">
        <w:rPr>
          <w:rFonts w:ascii="Arial" w:hAnsi="Arial" w:cs="Arial"/>
          <w:color w:val="auto"/>
          <w:sz w:val="20"/>
        </w:rPr>
        <w:t xml:space="preserve"> identity. For identification purposes, the following documentation will be accepted by the IPO:</w:t>
      </w:r>
    </w:p>
    <w:p w14:paraId="5ABF6BFF" w14:textId="77777777" w:rsidR="00010F0E" w:rsidRPr="00A94561" w:rsidRDefault="00010F0E" w:rsidP="00010F0E">
      <w:pPr>
        <w:pStyle w:val="DefaultText"/>
        <w:ind w:left="720" w:hanging="720"/>
        <w:rPr>
          <w:rFonts w:ascii="Arial" w:hAnsi="Arial" w:cs="Arial"/>
          <w:color w:val="auto"/>
          <w:sz w:val="20"/>
        </w:rPr>
      </w:pPr>
    </w:p>
    <w:p w14:paraId="2A572889" w14:textId="3FCD643C" w:rsidR="000C27E0" w:rsidRPr="00A94561" w:rsidRDefault="000C27E0" w:rsidP="003B4427">
      <w:pPr>
        <w:pStyle w:val="DefaultText"/>
        <w:numPr>
          <w:ilvl w:val="0"/>
          <w:numId w:val="1"/>
        </w:numPr>
        <w:textAlignment w:val="auto"/>
        <w:rPr>
          <w:rFonts w:ascii="Arial" w:hAnsi="Arial" w:cs="Arial"/>
          <w:color w:val="auto"/>
          <w:sz w:val="20"/>
        </w:rPr>
      </w:pPr>
      <w:r w:rsidRPr="00A94561">
        <w:rPr>
          <w:rFonts w:ascii="Arial" w:hAnsi="Arial" w:cs="Arial"/>
          <w:color w:val="auto"/>
          <w:sz w:val="20"/>
        </w:rPr>
        <w:t>Identity document (Passport/driving licence)</w:t>
      </w:r>
      <w:r w:rsidR="003B4427" w:rsidRPr="00A94561">
        <w:rPr>
          <w:rFonts w:ascii="Arial" w:hAnsi="Arial" w:cs="Arial"/>
          <w:color w:val="auto"/>
          <w:sz w:val="20"/>
        </w:rPr>
        <w:t>;</w:t>
      </w:r>
    </w:p>
    <w:p w14:paraId="7717D095" w14:textId="744A2F81" w:rsidR="00010F0E" w:rsidRPr="00A94561" w:rsidRDefault="005134BD" w:rsidP="0009281C">
      <w:pPr>
        <w:pStyle w:val="DefaultText"/>
        <w:numPr>
          <w:ilvl w:val="0"/>
          <w:numId w:val="1"/>
        </w:numPr>
        <w:textAlignment w:val="auto"/>
        <w:rPr>
          <w:rFonts w:ascii="Arial" w:hAnsi="Arial" w:cs="Arial"/>
          <w:color w:val="auto"/>
          <w:sz w:val="20"/>
        </w:rPr>
      </w:pPr>
      <w:r w:rsidRPr="00A94561">
        <w:rPr>
          <w:rFonts w:ascii="Arial" w:hAnsi="Arial" w:cs="Arial"/>
          <w:color w:val="auto"/>
          <w:sz w:val="20"/>
        </w:rPr>
        <w:t>H</w:t>
      </w:r>
      <w:r w:rsidR="00010F0E" w:rsidRPr="00A94561">
        <w:rPr>
          <w:rFonts w:ascii="Arial" w:hAnsi="Arial" w:cs="Arial"/>
          <w:color w:val="auto"/>
          <w:sz w:val="20"/>
        </w:rPr>
        <w:t xml:space="preserve">eaded note paper showing that the legal representative is employed by the firm stated to be          representing the applicant; </w:t>
      </w:r>
    </w:p>
    <w:p w14:paraId="4A784F9A" w14:textId="77777777" w:rsidR="00010F0E" w:rsidRPr="00A94561" w:rsidRDefault="00010F0E" w:rsidP="0009281C">
      <w:pPr>
        <w:pStyle w:val="DefaultText"/>
        <w:numPr>
          <w:ilvl w:val="0"/>
          <w:numId w:val="1"/>
        </w:numPr>
        <w:textAlignment w:val="auto"/>
        <w:rPr>
          <w:rFonts w:ascii="Arial" w:hAnsi="Arial" w:cs="Arial"/>
          <w:color w:val="auto"/>
          <w:sz w:val="20"/>
        </w:rPr>
      </w:pPr>
      <w:r w:rsidRPr="00A94561">
        <w:rPr>
          <w:rFonts w:ascii="Arial" w:hAnsi="Arial" w:cs="Arial"/>
          <w:color w:val="auto"/>
          <w:sz w:val="20"/>
        </w:rPr>
        <w:t>in the case of a legal clerk attending on behalf of a law firm, the legal clerk will be required to lodge a letter on the firm’s headed note paper. This letter will contain confirmation by one of the qualified solicitors in that firm that the legal clerk is authorised to attend the IPO on behalf of the firm concerned.</w:t>
      </w:r>
    </w:p>
    <w:p w14:paraId="3D671FAC" w14:textId="77777777" w:rsidR="00010F0E" w:rsidRPr="00A94561" w:rsidRDefault="00010F0E" w:rsidP="00010F0E">
      <w:pPr>
        <w:pStyle w:val="DefaultText"/>
        <w:ind w:left="720" w:hanging="720"/>
        <w:rPr>
          <w:rFonts w:ascii="Arial" w:hAnsi="Arial" w:cs="Arial"/>
          <w:color w:val="auto"/>
          <w:sz w:val="20"/>
        </w:rPr>
      </w:pPr>
    </w:p>
    <w:p w14:paraId="7FF8304A" w14:textId="70A089D0" w:rsidR="00010F0E" w:rsidRPr="00A94561" w:rsidRDefault="00010F0E" w:rsidP="00010F0E">
      <w:pPr>
        <w:pStyle w:val="DefaultText"/>
        <w:ind w:left="720" w:hanging="720"/>
        <w:rPr>
          <w:rFonts w:ascii="Arial" w:hAnsi="Arial" w:cs="Arial"/>
          <w:color w:val="auto"/>
          <w:sz w:val="20"/>
        </w:rPr>
      </w:pPr>
      <w:r w:rsidRPr="00A94561">
        <w:rPr>
          <w:rFonts w:ascii="Arial" w:hAnsi="Arial" w:cs="Arial"/>
          <w:b/>
          <w:color w:val="auto"/>
          <w:sz w:val="20"/>
        </w:rPr>
        <w:t>4.</w:t>
      </w:r>
      <w:r w:rsidRPr="00A94561">
        <w:rPr>
          <w:rFonts w:ascii="Arial" w:hAnsi="Arial" w:cs="Arial"/>
          <w:b/>
          <w:color w:val="auto"/>
          <w:sz w:val="20"/>
        </w:rPr>
        <w:tab/>
      </w:r>
      <w:r w:rsidRPr="00A94561">
        <w:rPr>
          <w:rFonts w:ascii="Arial" w:hAnsi="Arial" w:cs="Arial"/>
          <w:color w:val="auto"/>
          <w:sz w:val="20"/>
        </w:rPr>
        <w:t>The IPO will accept and consider any documents or submissions relevant to the applicant’s case made before or during the interview process. However, legal representatives should note that to facilitate the speedy processing of international protection applications, all documentation and submissions relevant to the applicant’s case should be submitted at the earliest opportunity</w:t>
      </w:r>
      <w:r w:rsidR="00747DA2" w:rsidRPr="00A94561">
        <w:rPr>
          <w:rFonts w:ascii="Arial" w:hAnsi="Arial" w:cs="Arial"/>
          <w:color w:val="auto"/>
          <w:sz w:val="20"/>
        </w:rPr>
        <w:t>.</w:t>
      </w:r>
      <w:r w:rsidRPr="00A94561">
        <w:rPr>
          <w:rFonts w:ascii="Arial" w:hAnsi="Arial" w:cs="Arial"/>
          <w:color w:val="auto"/>
          <w:sz w:val="20"/>
        </w:rPr>
        <w:t xml:space="preserve"> </w:t>
      </w:r>
    </w:p>
    <w:p w14:paraId="3C448366" w14:textId="77777777" w:rsidR="00010F0E" w:rsidRPr="00A94561" w:rsidRDefault="00010F0E" w:rsidP="00010F0E">
      <w:pPr>
        <w:pStyle w:val="DefaultText"/>
        <w:ind w:left="720" w:hanging="720"/>
        <w:rPr>
          <w:rFonts w:ascii="Arial" w:hAnsi="Arial" w:cs="Arial"/>
          <w:b/>
          <w:color w:val="auto"/>
          <w:sz w:val="20"/>
        </w:rPr>
      </w:pPr>
    </w:p>
    <w:p w14:paraId="47B2C7BA" w14:textId="77777777" w:rsidR="00010F0E" w:rsidRPr="00A94561" w:rsidRDefault="00010F0E" w:rsidP="00010F0E">
      <w:pPr>
        <w:pStyle w:val="DefaultText"/>
        <w:ind w:left="720" w:hanging="720"/>
        <w:rPr>
          <w:rFonts w:ascii="Arial" w:hAnsi="Arial" w:cs="Arial"/>
          <w:b/>
          <w:color w:val="auto"/>
          <w:sz w:val="20"/>
        </w:rPr>
      </w:pPr>
      <w:r w:rsidRPr="00A94561">
        <w:rPr>
          <w:rFonts w:ascii="Arial" w:hAnsi="Arial" w:cs="Arial"/>
          <w:b/>
          <w:color w:val="auto"/>
          <w:sz w:val="20"/>
        </w:rPr>
        <w:t>5.</w:t>
      </w:r>
      <w:r w:rsidRPr="00A94561">
        <w:rPr>
          <w:rFonts w:ascii="Arial" w:hAnsi="Arial" w:cs="Arial"/>
          <w:color w:val="auto"/>
          <w:sz w:val="20"/>
        </w:rPr>
        <w:t xml:space="preserve"> </w:t>
      </w:r>
      <w:r w:rsidRPr="00A94561">
        <w:rPr>
          <w:rFonts w:ascii="Arial" w:hAnsi="Arial" w:cs="Arial"/>
          <w:color w:val="auto"/>
          <w:sz w:val="20"/>
        </w:rPr>
        <w:tab/>
        <w:t xml:space="preserve">The applicant will be afforded short breaks during the interview at the discretion of the interviewer, </w:t>
      </w:r>
      <w:r w:rsidRPr="00A94561">
        <w:rPr>
          <w:rFonts w:ascii="Arial" w:hAnsi="Arial" w:cs="Arial"/>
          <w:b/>
          <w:color w:val="auto"/>
          <w:sz w:val="20"/>
        </w:rPr>
        <w:t>and/or at the request of the applicant.</w:t>
      </w:r>
    </w:p>
    <w:p w14:paraId="1F826ED3" w14:textId="77777777" w:rsidR="00010F0E" w:rsidRPr="00A94561" w:rsidRDefault="00010F0E" w:rsidP="00010F0E">
      <w:pPr>
        <w:pStyle w:val="DefaultText"/>
        <w:ind w:left="720" w:hanging="720"/>
        <w:rPr>
          <w:rFonts w:ascii="Arial" w:hAnsi="Arial" w:cs="Arial"/>
          <w:b/>
          <w:color w:val="auto"/>
          <w:sz w:val="20"/>
        </w:rPr>
      </w:pPr>
    </w:p>
    <w:p w14:paraId="41F64973" w14:textId="71E34AB4" w:rsidR="00010F0E" w:rsidRPr="00A94561" w:rsidRDefault="00010F0E" w:rsidP="00010F0E">
      <w:pPr>
        <w:pStyle w:val="DefaultText"/>
        <w:ind w:left="720" w:hanging="720"/>
        <w:rPr>
          <w:rFonts w:ascii="Arial" w:hAnsi="Arial" w:cs="Arial"/>
          <w:color w:val="auto"/>
          <w:sz w:val="20"/>
        </w:rPr>
      </w:pPr>
      <w:r w:rsidRPr="00A94561">
        <w:rPr>
          <w:rFonts w:ascii="Arial" w:hAnsi="Arial" w:cs="Arial"/>
          <w:b/>
          <w:bCs/>
          <w:color w:val="auto"/>
          <w:sz w:val="20"/>
        </w:rPr>
        <w:t>6</w:t>
      </w:r>
      <w:r w:rsidRPr="00A94561">
        <w:rPr>
          <w:rFonts w:ascii="Arial" w:hAnsi="Arial" w:cs="Arial"/>
          <w:color w:val="auto"/>
          <w:sz w:val="20"/>
        </w:rPr>
        <w:t xml:space="preserve">. </w:t>
      </w:r>
      <w:r w:rsidRPr="00A94561">
        <w:rPr>
          <w:rFonts w:ascii="Arial" w:hAnsi="Arial" w:cs="Arial"/>
          <w:color w:val="auto"/>
          <w:sz w:val="20"/>
        </w:rPr>
        <w:tab/>
        <w:t>At the end of the interview, the legal representative will be afforded an opportunity to make comments relevant to the case.  Any comments will be recorded and read back to the legal representative by the interviewer</w:t>
      </w:r>
      <w:r w:rsidR="005134BD" w:rsidRPr="00A94561">
        <w:rPr>
          <w:rFonts w:ascii="Arial" w:hAnsi="Arial" w:cs="Arial"/>
          <w:color w:val="auto"/>
          <w:sz w:val="20"/>
        </w:rPr>
        <w:t xml:space="preserve">. </w:t>
      </w:r>
      <w:r w:rsidRPr="00A94561">
        <w:rPr>
          <w:rFonts w:ascii="Arial" w:hAnsi="Arial" w:cs="Arial"/>
          <w:color w:val="auto"/>
          <w:sz w:val="20"/>
        </w:rPr>
        <w:t xml:space="preserve">The legal representative will be asked to </w:t>
      </w:r>
      <w:r w:rsidR="005134BD" w:rsidRPr="00A94561">
        <w:rPr>
          <w:rFonts w:ascii="Arial" w:hAnsi="Arial" w:cs="Arial"/>
          <w:color w:val="auto"/>
          <w:sz w:val="20"/>
        </w:rPr>
        <w:t xml:space="preserve">confirm </w:t>
      </w:r>
      <w:r w:rsidRPr="00A94561">
        <w:rPr>
          <w:rFonts w:ascii="Arial" w:hAnsi="Arial" w:cs="Arial"/>
          <w:color w:val="auto"/>
          <w:sz w:val="20"/>
        </w:rPr>
        <w:t>these comments have been accurately recorded.</w:t>
      </w:r>
      <w:r w:rsidR="005134BD" w:rsidRPr="00A94561">
        <w:rPr>
          <w:rFonts w:ascii="Arial" w:hAnsi="Arial" w:cs="Arial"/>
          <w:color w:val="auto"/>
          <w:sz w:val="20"/>
        </w:rPr>
        <w:t xml:space="preserve"> This will be time stamped/dated as part of the interview record and also</w:t>
      </w:r>
      <w:r w:rsidR="005B6E14" w:rsidRPr="00A94561">
        <w:rPr>
          <w:rFonts w:ascii="Arial" w:hAnsi="Arial" w:cs="Arial"/>
          <w:color w:val="auto"/>
          <w:sz w:val="20"/>
        </w:rPr>
        <w:t xml:space="preserve"> for</w:t>
      </w:r>
      <w:r w:rsidR="005134BD" w:rsidRPr="00A94561">
        <w:rPr>
          <w:rFonts w:ascii="Arial" w:hAnsi="Arial" w:cs="Arial"/>
          <w:color w:val="auto"/>
          <w:sz w:val="20"/>
        </w:rPr>
        <w:t xml:space="preserve"> the audio recording.</w:t>
      </w:r>
    </w:p>
    <w:p w14:paraId="6C381539" w14:textId="77777777" w:rsidR="00010F0E" w:rsidRPr="00A94561" w:rsidRDefault="00010F0E" w:rsidP="00010F0E">
      <w:pPr>
        <w:pStyle w:val="DefaultText"/>
        <w:ind w:left="720" w:hanging="720"/>
        <w:rPr>
          <w:rFonts w:ascii="Arial" w:hAnsi="Arial" w:cs="Arial"/>
          <w:color w:val="auto"/>
          <w:sz w:val="20"/>
        </w:rPr>
      </w:pPr>
    </w:p>
    <w:p w14:paraId="5311D673" w14:textId="77777777" w:rsidR="00010F0E" w:rsidRPr="00A94561" w:rsidRDefault="00010F0E" w:rsidP="00010F0E">
      <w:pPr>
        <w:pStyle w:val="DefaultText"/>
        <w:ind w:left="720" w:hanging="720"/>
        <w:rPr>
          <w:rFonts w:ascii="Arial" w:hAnsi="Arial" w:cs="Arial"/>
          <w:color w:val="auto"/>
          <w:sz w:val="20"/>
        </w:rPr>
      </w:pPr>
      <w:r w:rsidRPr="00A94561">
        <w:rPr>
          <w:rFonts w:ascii="Arial" w:hAnsi="Arial" w:cs="Arial"/>
          <w:b/>
          <w:color w:val="auto"/>
          <w:sz w:val="20"/>
        </w:rPr>
        <w:t>7</w:t>
      </w:r>
      <w:r w:rsidRPr="00A94561">
        <w:rPr>
          <w:rFonts w:ascii="Arial" w:hAnsi="Arial" w:cs="Arial"/>
          <w:color w:val="auto"/>
          <w:sz w:val="20"/>
        </w:rPr>
        <w:t xml:space="preserve">. </w:t>
      </w:r>
      <w:r w:rsidRPr="00A94561">
        <w:rPr>
          <w:rFonts w:ascii="Arial" w:hAnsi="Arial" w:cs="Arial"/>
          <w:color w:val="auto"/>
          <w:sz w:val="20"/>
        </w:rPr>
        <w:tab/>
        <w:t xml:space="preserve">The IPO and the interviewer will also have regard to the IPO’s Procedures in relation to applications from Unaccompanied Minors/Separated Children seeking international protection, and the IPO’s Children First Guidelines. </w:t>
      </w:r>
    </w:p>
    <w:p w14:paraId="19DF3009" w14:textId="77777777" w:rsidR="00010F0E" w:rsidRPr="00A94561" w:rsidRDefault="00010F0E" w:rsidP="00010F0E">
      <w:pPr>
        <w:pStyle w:val="DefaultText"/>
        <w:ind w:left="720" w:hanging="720"/>
        <w:rPr>
          <w:rFonts w:ascii="Arial" w:hAnsi="Arial" w:cs="Arial"/>
          <w:color w:val="auto"/>
          <w:sz w:val="20"/>
        </w:rPr>
      </w:pPr>
      <w:r w:rsidRPr="00A94561">
        <w:rPr>
          <w:rFonts w:ascii="Arial" w:hAnsi="Arial" w:cs="Arial"/>
          <w:color w:val="auto"/>
          <w:sz w:val="20"/>
        </w:rPr>
        <w:t xml:space="preserve"> </w:t>
      </w:r>
    </w:p>
    <w:p w14:paraId="20DA25F1" w14:textId="3A593BB0" w:rsidR="00010F0E" w:rsidRPr="00A94561" w:rsidRDefault="00010F0E" w:rsidP="00010F0E">
      <w:pPr>
        <w:pStyle w:val="DefaultText"/>
        <w:ind w:left="720" w:hanging="720"/>
        <w:rPr>
          <w:rFonts w:ascii="Arial" w:hAnsi="Arial" w:cs="Arial"/>
          <w:color w:val="auto"/>
          <w:sz w:val="20"/>
        </w:rPr>
      </w:pPr>
      <w:r w:rsidRPr="00A94561">
        <w:rPr>
          <w:rFonts w:ascii="Arial" w:hAnsi="Arial" w:cs="Arial"/>
          <w:b/>
          <w:color w:val="auto"/>
          <w:sz w:val="20"/>
        </w:rPr>
        <w:t>8.</w:t>
      </w:r>
      <w:r w:rsidRPr="00A94561">
        <w:rPr>
          <w:rFonts w:ascii="Arial" w:hAnsi="Arial" w:cs="Arial"/>
          <w:color w:val="auto"/>
          <w:sz w:val="20"/>
        </w:rPr>
        <w:tab/>
        <w:t>The IPO and the interviewer will have regard to the procedures pertaining in the IPO regarding safety of staff and in particular in relation to IPO staff at interview.</w:t>
      </w:r>
    </w:p>
    <w:p w14:paraId="2BE11499" w14:textId="77777777" w:rsidR="003B4427" w:rsidRPr="00A94561" w:rsidRDefault="003B4427" w:rsidP="00010F0E">
      <w:pPr>
        <w:pStyle w:val="DefaultText"/>
        <w:ind w:left="720" w:hanging="720"/>
        <w:rPr>
          <w:rFonts w:ascii="Arial" w:hAnsi="Arial" w:cs="Arial"/>
          <w:color w:val="auto"/>
          <w:sz w:val="20"/>
        </w:rPr>
      </w:pPr>
    </w:p>
    <w:p w14:paraId="603E0C27" w14:textId="77777777" w:rsidR="003B4427" w:rsidRPr="00A94561" w:rsidRDefault="003B4427" w:rsidP="00010F0E">
      <w:pPr>
        <w:pStyle w:val="DefaultText"/>
        <w:ind w:left="720" w:hanging="720"/>
        <w:rPr>
          <w:rFonts w:ascii="Arial" w:hAnsi="Arial" w:cs="Arial"/>
          <w:color w:val="auto"/>
          <w:sz w:val="20"/>
        </w:rPr>
      </w:pPr>
    </w:p>
    <w:p w14:paraId="15A8B140" w14:textId="77777777" w:rsidR="003B4427" w:rsidRPr="00A94561" w:rsidRDefault="003B4427" w:rsidP="00010F0E">
      <w:pPr>
        <w:pStyle w:val="DefaultText"/>
        <w:ind w:left="720" w:hanging="720"/>
        <w:rPr>
          <w:rFonts w:ascii="Arial" w:hAnsi="Arial" w:cs="Arial"/>
          <w:color w:val="auto"/>
          <w:sz w:val="20"/>
        </w:rPr>
      </w:pPr>
    </w:p>
    <w:p w14:paraId="308E91F5" w14:textId="77777777" w:rsidR="003B4427" w:rsidRPr="00A94561" w:rsidRDefault="003B4427" w:rsidP="00010F0E">
      <w:pPr>
        <w:pStyle w:val="DefaultText"/>
        <w:ind w:left="720" w:hanging="720"/>
        <w:rPr>
          <w:rFonts w:ascii="Arial" w:hAnsi="Arial" w:cs="Arial"/>
          <w:color w:val="auto"/>
          <w:sz w:val="20"/>
        </w:rPr>
      </w:pPr>
    </w:p>
    <w:p w14:paraId="3BA0A6DC" w14:textId="77777777" w:rsidR="003B4427" w:rsidRPr="00A94561" w:rsidRDefault="003B4427" w:rsidP="00010F0E">
      <w:pPr>
        <w:pStyle w:val="DefaultText"/>
        <w:ind w:left="720" w:hanging="720"/>
        <w:rPr>
          <w:rFonts w:ascii="Arial" w:hAnsi="Arial" w:cs="Arial"/>
          <w:color w:val="auto"/>
          <w:sz w:val="20"/>
        </w:rPr>
      </w:pPr>
    </w:p>
    <w:p w14:paraId="15F7E5AA" w14:textId="77777777" w:rsidR="00010F0E" w:rsidRPr="00A94561" w:rsidRDefault="00010F0E" w:rsidP="00010F0E">
      <w:pPr>
        <w:pStyle w:val="DefaultText"/>
        <w:rPr>
          <w:rFonts w:ascii="Arial" w:hAnsi="Arial" w:cs="Arial"/>
          <w:color w:val="auto"/>
          <w:sz w:val="20"/>
        </w:rPr>
      </w:pPr>
    </w:p>
    <w:tbl>
      <w:tblPr>
        <w:tblW w:w="10233" w:type="dxa"/>
        <w:tblInd w:w="108" w:type="dxa"/>
        <w:tblBorders>
          <w:top w:val="double" w:sz="6" w:space="0" w:color="000000"/>
          <w:left w:val="double" w:sz="6" w:space="0" w:color="000000"/>
          <w:bottom w:val="single" w:sz="8" w:space="0" w:color="000000"/>
          <w:right w:val="double" w:sz="6" w:space="0" w:color="000000"/>
          <w:insideH w:val="single" w:sz="8" w:space="0" w:color="000000"/>
          <w:insideV w:val="double" w:sz="6" w:space="0" w:color="000000"/>
        </w:tblBorders>
        <w:tblLayout w:type="fixed"/>
        <w:tblLook w:val="04A0" w:firstRow="1" w:lastRow="0" w:firstColumn="1" w:lastColumn="0" w:noHBand="0" w:noVBand="1"/>
      </w:tblPr>
      <w:tblGrid>
        <w:gridCol w:w="5230"/>
        <w:gridCol w:w="495"/>
        <w:gridCol w:w="4508"/>
      </w:tblGrid>
      <w:tr w:rsidR="00010F0E" w:rsidRPr="00A94561" w14:paraId="643E039B" w14:textId="77777777" w:rsidTr="00D84FC8">
        <w:trPr>
          <w:trHeight w:val="293"/>
        </w:trPr>
        <w:tc>
          <w:tcPr>
            <w:tcW w:w="5230" w:type="dxa"/>
            <w:tcBorders>
              <w:top w:val="double" w:sz="6" w:space="0" w:color="000000"/>
              <w:left w:val="double" w:sz="6" w:space="0" w:color="000000"/>
              <w:bottom w:val="single" w:sz="8" w:space="0" w:color="000000"/>
              <w:right w:val="double" w:sz="6" w:space="0" w:color="000000"/>
            </w:tcBorders>
            <w:hideMark/>
          </w:tcPr>
          <w:p w14:paraId="410BF2D5" w14:textId="77777777" w:rsidR="00010F0E" w:rsidRPr="00A94561" w:rsidRDefault="00010F0E">
            <w:pPr>
              <w:pStyle w:val="TableText"/>
              <w:jc w:val="left"/>
              <w:rPr>
                <w:rFonts w:ascii="Arial" w:hAnsi="Arial" w:cs="Arial"/>
                <w:color w:val="auto"/>
                <w:sz w:val="20"/>
              </w:rPr>
            </w:pPr>
            <w:r w:rsidRPr="00A94561">
              <w:rPr>
                <w:rFonts w:ascii="Arial" w:hAnsi="Arial" w:cs="Arial"/>
                <w:color w:val="auto"/>
                <w:sz w:val="20"/>
              </w:rPr>
              <w:lastRenderedPageBreak/>
              <w:t>Name of Legal Rep</w:t>
            </w:r>
          </w:p>
          <w:p w14:paraId="11FB5A6A" w14:textId="77777777" w:rsidR="00010F0E" w:rsidRPr="00A94561" w:rsidRDefault="00010F0E">
            <w:pPr>
              <w:pStyle w:val="TableText"/>
              <w:jc w:val="left"/>
              <w:rPr>
                <w:rFonts w:ascii="Arial" w:hAnsi="Arial" w:cs="Arial"/>
                <w:b/>
                <w:color w:val="auto"/>
                <w:sz w:val="20"/>
              </w:rPr>
            </w:pPr>
            <w:r w:rsidRPr="00A94561">
              <w:rPr>
                <w:rFonts w:ascii="Arial" w:hAnsi="Arial" w:cs="Arial"/>
                <w:color w:val="auto"/>
                <w:sz w:val="20"/>
              </w:rPr>
              <w:t>(Block Capitals):</w:t>
            </w:r>
          </w:p>
        </w:tc>
        <w:tc>
          <w:tcPr>
            <w:tcW w:w="495" w:type="dxa"/>
            <w:tcBorders>
              <w:top w:val="nil"/>
              <w:left w:val="double" w:sz="6" w:space="0" w:color="000000"/>
              <w:bottom w:val="nil"/>
              <w:right w:val="double" w:sz="6" w:space="0" w:color="000000"/>
            </w:tcBorders>
          </w:tcPr>
          <w:p w14:paraId="3BDACB50" w14:textId="77777777" w:rsidR="00010F0E" w:rsidRPr="00A94561" w:rsidRDefault="00010F0E">
            <w:pPr>
              <w:pStyle w:val="DefaultText"/>
              <w:rPr>
                <w:rFonts w:ascii="Arial" w:hAnsi="Arial" w:cs="Arial"/>
                <w:b/>
                <w:color w:val="auto"/>
                <w:sz w:val="20"/>
              </w:rPr>
            </w:pPr>
          </w:p>
        </w:tc>
        <w:tc>
          <w:tcPr>
            <w:tcW w:w="4508" w:type="dxa"/>
            <w:tcBorders>
              <w:top w:val="double" w:sz="6" w:space="0" w:color="000000"/>
              <w:left w:val="double" w:sz="6" w:space="0" w:color="000000"/>
              <w:bottom w:val="single" w:sz="8" w:space="0" w:color="000000"/>
              <w:right w:val="double" w:sz="6" w:space="0" w:color="000000"/>
            </w:tcBorders>
            <w:hideMark/>
          </w:tcPr>
          <w:p w14:paraId="0028DDDE" w14:textId="77777777" w:rsidR="00010F0E" w:rsidRPr="00A94561" w:rsidRDefault="00010F0E">
            <w:pPr>
              <w:pStyle w:val="TableText"/>
              <w:jc w:val="center"/>
              <w:rPr>
                <w:rFonts w:ascii="Arial" w:hAnsi="Arial" w:cs="Arial"/>
                <w:b/>
                <w:color w:val="auto"/>
                <w:sz w:val="20"/>
              </w:rPr>
            </w:pPr>
            <w:r w:rsidRPr="00A94561">
              <w:rPr>
                <w:rFonts w:ascii="Arial" w:hAnsi="Arial" w:cs="Arial"/>
                <w:b/>
                <w:color w:val="auto"/>
                <w:sz w:val="20"/>
              </w:rPr>
              <w:t>For IPO</w:t>
            </w:r>
          </w:p>
        </w:tc>
      </w:tr>
      <w:tr w:rsidR="00010F0E" w:rsidRPr="00A94561" w14:paraId="4E1E35DC" w14:textId="77777777" w:rsidTr="00D84FC8">
        <w:trPr>
          <w:trHeight w:val="293"/>
        </w:trPr>
        <w:tc>
          <w:tcPr>
            <w:tcW w:w="5230" w:type="dxa"/>
            <w:tcBorders>
              <w:top w:val="single" w:sz="8" w:space="0" w:color="000000"/>
              <w:left w:val="double" w:sz="6" w:space="0" w:color="000000"/>
              <w:bottom w:val="single" w:sz="8" w:space="0" w:color="000000"/>
              <w:right w:val="double" w:sz="6" w:space="0" w:color="000000"/>
            </w:tcBorders>
            <w:hideMark/>
          </w:tcPr>
          <w:p w14:paraId="62EFDCE0" w14:textId="77777777" w:rsidR="00010F0E" w:rsidRPr="00A94561" w:rsidRDefault="00010F0E">
            <w:pPr>
              <w:pStyle w:val="TableText"/>
              <w:jc w:val="left"/>
              <w:rPr>
                <w:rFonts w:ascii="Arial" w:hAnsi="Arial" w:cs="Arial"/>
                <w:b/>
                <w:color w:val="auto"/>
                <w:sz w:val="20"/>
              </w:rPr>
            </w:pPr>
            <w:r w:rsidRPr="00A94561">
              <w:rPr>
                <w:rFonts w:ascii="Arial" w:hAnsi="Arial" w:cs="Arial"/>
                <w:color w:val="auto"/>
                <w:sz w:val="20"/>
              </w:rPr>
              <w:t>Company:</w:t>
            </w:r>
          </w:p>
        </w:tc>
        <w:tc>
          <w:tcPr>
            <w:tcW w:w="495" w:type="dxa"/>
            <w:tcBorders>
              <w:top w:val="nil"/>
              <w:left w:val="double" w:sz="6" w:space="0" w:color="000000"/>
              <w:bottom w:val="nil"/>
              <w:right w:val="double" w:sz="6" w:space="0" w:color="000000"/>
            </w:tcBorders>
          </w:tcPr>
          <w:p w14:paraId="5B98F0ED" w14:textId="77777777" w:rsidR="00010F0E" w:rsidRPr="00A94561" w:rsidRDefault="00010F0E">
            <w:pPr>
              <w:pStyle w:val="DefaultText"/>
              <w:rPr>
                <w:rFonts w:ascii="Arial" w:hAnsi="Arial" w:cs="Arial"/>
                <w:b/>
                <w:color w:val="auto"/>
                <w:sz w:val="20"/>
              </w:rPr>
            </w:pPr>
          </w:p>
        </w:tc>
        <w:tc>
          <w:tcPr>
            <w:tcW w:w="4508" w:type="dxa"/>
            <w:tcBorders>
              <w:top w:val="single" w:sz="8" w:space="0" w:color="000000"/>
              <w:left w:val="double" w:sz="6" w:space="0" w:color="000000"/>
              <w:bottom w:val="single" w:sz="8" w:space="0" w:color="000000"/>
              <w:right w:val="double" w:sz="6" w:space="0" w:color="000000"/>
            </w:tcBorders>
            <w:hideMark/>
          </w:tcPr>
          <w:p w14:paraId="6F26038A" w14:textId="77777777" w:rsidR="00010F0E" w:rsidRPr="00A94561" w:rsidRDefault="00010F0E">
            <w:pPr>
              <w:pStyle w:val="TableText"/>
              <w:jc w:val="left"/>
              <w:rPr>
                <w:rFonts w:ascii="Arial" w:hAnsi="Arial" w:cs="Arial"/>
                <w:b/>
                <w:color w:val="auto"/>
                <w:sz w:val="20"/>
              </w:rPr>
            </w:pPr>
            <w:r w:rsidRPr="00A94561">
              <w:rPr>
                <w:rFonts w:ascii="Arial" w:hAnsi="Arial" w:cs="Arial"/>
                <w:color w:val="auto"/>
                <w:sz w:val="20"/>
              </w:rPr>
              <w:t>Proof of ID provided (Y/N):</w:t>
            </w:r>
          </w:p>
        </w:tc>
      </w:tr>
      <w:tr w:rsidR="00010F0E" w:rsidRPr="00A94561" w14:paraId="0610088A" w14:textId="77777777" w:rsidTr="00D84FC8">
        <w:trPr>
          <w:trHeight w:val="293"/>
        </w:trPr>
        <w:tc>
          <w:tcPr>
            <w:tcW w:w="5230" w:type="dxa"/>
            <w:tcBorders>
              <w:top w:val="single" w:sz="8" w:space="0" w:color="000000"/>
              <w:left w:val="double" w:sz="6" w:space="0" w:color="000000"/>
              <w:bottom w:val="single" w:sz="8" w:space="0" w:color="000000"/>
              <w:right w:val="double" w:sz="6" w:space="0" w:color="000000"/>
            </w:tcBorders>
            <w:hideMark/>
          </w:tcPr>
          <w:p w14:paraId="4FE0C4D7" w14:textId="77777777" w:rsidR="00010F0E" w:rsidRPr="00A94561" w:rsidRDefault="00010F0E">
            <w:pPr>
              <w:pStyle w:val="TableText"/>
              <w:jc w:val="left"/>
              <w:rPr>
                <w:rFonts w:ascii="Arial" w:hAnsi="Arial" w:cs="Arial"/>
                <w:b/>
                <w:color w:val="auto"/>
                <w:sz w:val="20"/>
              </w:rPr>
            </w:pPr>
            <w:r w:rsidRPr="00A94561">
              <w:rPr>
                <w:rFonts w:ascii="Arial" w:hAnsi="Arial" w:cs="Arial"/>
                <w:color w:val="auto"/>
                <w:sz w:val="20"/>
              </w:rPr>
              <w:t>Contact Tel No.:</w:t>
            </w:r>
          </w:p>
        </w:tc>
        <w:tc>
          <w:tcPr>
            <w:tcW w:w="495" w:type="dxa"/>
            <w:tcBorders>
              <w:top w:val="nil"/>
              <w:left w:val="double" w:sz="6" w:space="0" w:color="000000"/>
              <w:bottom w:val="nil"/>
              <w:right w:val="double" w:sz="6" w:space="0" w:color="000000"/>
            </w:tcBorders>
          </w:tcPr>
          <w:p w14:paraId="6C93D29A" w14:textId="77777777" w:rsidR="00010F0E" w:rsidRPr="00A94561" w:rsidRDefault="00010F0E">
            <w:pPr>
              <w:pStyle w:val="DefaultText"/>
              <w:rPr>
                <w:rFonts w:ascii="Arial" w:hAnsi="Arial" w:cs="Arial"/>
                <w:b/>
                <w:color w:val="auto"/>
                <w:sz w:val="20"/>
              </w:rPr>
            </w:pPr>
          </w:p>
        </w:tc>
        <w:tc>
          <w:tcPr>
            <w:tcW w:w="4508" w:type="dxa"/>
            <w:tcBorders>
              <w:top w:val="single" w:sz="8" w:space="0" w:color="000000"/>
              <w:left w:val="double" w:sz="6" w:space="0" w:color="000000"/>
              <w:bottom w:val="single" w:sz="8" w:space="0" w:color="000000"/>
              <w:right w:val="double" w:sz="6" w:space="0" w:color="000000"/>
            </w:tcBorders>
            <w:hideMark/>
          </w:tcPr>
          <w:p w14:paraId="2A5E4E91" w14:textId="77777777" w:rsidR="00010F0E" w:rsidRPr="00A94561" w:rsidRDefault="00010F0E">
            <w:pPr>
              <w:pStyle w:val="TableText"/>
              <w:jc w:val="left"/>
              <w:rPr>
                <w:rFonts w:ascii="Arial" w:hAnsi="Arial" w:cs="Arial"/>
                <w:b/>
                <w:color w:val="auto"/>
                <w:sz w:val="20"/>
              </w:rPr>
            </w:pPr>
            <w:r w:rsidRPr="00A94561">
              <w:rPr>
                <w:rFonts w:ascii="Arial" w:hAnsi="Arial" w:cs="Arial"/>
                <w:color w:val="auto"/>
                <w:sz w:val="20"/>
              </w:rPr>
              <w:t>Format:</w:t>
            </w:r>
          </w:p>
        </w:tc>
      </w:tr>
      <w:tr w:rsidR="00010F0E" w:rsidRPr="00A94561" w14:paraId="6E6DCF83" w14:textId="77777777" w:rsidTr="00D84FC8">
        <w:trPr>
          <w:trHeight w:val="293"/>
        </w:trPr>
        <w:tc>
          <w:tcPr>
            <w:tcW w:w="5230" w:type="dxa"/>
            <w:tcBorders>
              <w:top w:val="single" w:sz="8" w:space="0" w:color="000000"/>
              <w:left w:val="double" w:sz="6" w:space="0" w:color="000000"/>
              <w:bottom w:val="single" w:sz="8" w:space="0" w:color="000000"/>
              <w:right w:val="double" w:sz="6" w:space="0" w:color="000000"/>
            </w:tcBorders>
            <w:hideMark/>
          </w:tcPr>
          <w:p w14:paraId="60EEC2E4" w14:textId="1C435DC6" w:rsidR="00010F0E" w:rsidRPr="00A94561" w:rsidRDefault="005134BD">
            <w:pPr>
              <w:pStyle w:val="TableText"/>
              <w:jc w:val="left"/>
              <w:rPr>
                <w:rFonts w:ascii="Arial" w:hAnsi="Arial" w:cs="Arial"/>
                <w:b/>
                <w:color w:val="auto"/>
                <w:sz w:val="20"/>
              </w:rPr>
            </w:pPr>
            <w:r w:rsidRPr="00A94561">
              <w:rPr>
                <w:rFonts w:ascii="Arial" w:hAnsi="Arial" w:cs="Arial"/>
                <w:color w:val="auto"/>
                <w:sz w:val="20"/>
              </w:rPr>
              <w:t>Oral  confirmation:  Yes  | No</w:t>
            </w:r>
          </w:p>
        </w:tc>
        <w:tc>
          <w:tcPr>
            <w:tcW w:w="495" w:type="dxa"/>
            <w:tcBorders>
              <w:top w:val="nil"/>
              <w:left w:val="double" w:sz="6" w:space="0" w:color="000000"/>
              <w:bottom w:val="nil"/>
              <w:right w:val="double" w:sz="6" w:space="0" w:color="000000"/>
            </w:tcBorders>
          </w:tcPr>
          <w:p w14:paraId="6F02D558" w14:textId="77777777" w:rsidR="00010F0E" w:rsidRPr="00A94561" w:rsidRDefault="00010F0E">
            <w:pPr>
              <w:pStyle w:val="DefaultText"/>
              <w:rPr>
                <w:rFonts w:ascii="Arial" w:hAnsi="Arial" w:cs="Arial"/>
                <w:b/>
                <w:color w:val="auto"/>
                <w:sz w:val="20"/>
              </w:rPr>
            </w:pPr>
          </w:p>
        </w:tc>
        <w:tc>
          <w:tcPr>
            <w:tcW w:w="4508" w:type="dxa"/>
            <w:tcBorders>
              <w:top w:val="single" w:sz="8" w:space="0" w:color="000000"/>
              <w:left w:val="double" w:sz="6" w:space="0" w:color="000000"/>
              <w:bottom w:val="single" w:sz="8" w:space="0" w:color="000000"/>
              <w:right w:val="double" w:sz="6" w:space="0" w:color="000000"/>
            </w:tcBorders>
            <w:hideMark/>
          </w:tcPr>
          <w:p w14:paraId="5BBA7F2F" w14:textId="309137F5" w:rsidR="00010F0E" w:rsidRPr="00A94561" w:rsidRDefault="005134BD">
            <w:pPr>
              <w:pStyle w:val="TableText"/>
              <w:jc w:val="left"/>
              <w:rPr>
                <w:rFonts w:ascii="Arial" w:hAnsi="Arial" w:cs="Arial"/>
                <w:b/>
                <w:color w:val="auto"/>
                <w:sz w:val="20"/>
              </w:rPr>
            </w:pPr>
            <w:r w:rsidRPr="00A94561">
              <w:rPr>
                <w:rFonts w:ascii="Arial" w:hAnsi="Arial" w:cs="Arial"/>
                <w:color w:val="auto"/>
                <w:sz w:val="20"/>
              </w:rPr>
              <w:t>Oral  confirmation:  Yes  | No</w:t>
            </w:r>
          </w:p>
        </w:tc>
      </w:tr>
      <w:tr w:rsidR="00010F0E" w:rsidRPr="00A94561" w14:paraId="5CD98BCF" w14:textId="77777777" w:rsidTr="00D84FC8">
        <w:trPr>
          <w:trHeight w:val="293"/>
        </w:trPr>
        <w:tc>
          <w:tcPr>
            <w:tcW w:w="5230" w:type="dxa"/>
            <w:tcBorders>
              <w:top w:val="single" w:sz="8" w:space="0" w:color="000000"/>
              <w:left w:val="double" w:sz="6" w:space="0" w:color="000000"/>
              <w:bottom w:val="double" w:sz="6" w:space="0" w:color="000000"/>
              <w:right w:val="double" w:sz="6" w:space="0" w:color="000000"/>
            </w:tcBorders>
            <w:hideMark/>
          </w:tcPr>
          <w:p w14:paraId="407CC415" w14:textId="7EEFF51B" w:rsidR="005134BD" w:rsidRPr="00A94561" w:rsidRDefault="005134BD" w:rsidP="005134BD">
            <w:pPr>
              <w:pStyle w:val="DefaultText"/>
              <w:spacing w:line="360" w:lineRule="auto"/>
              <w:rPr>
                <w:rFonts w:ascii="Arial" w:hAnsi="Arial" w:cs="Arial"/>
                <w:bCs/>
                <w:color w:val="auto"/>
                <w:sz w:val="20"/>
              </w:rPr>
            </w:pPr>
            <w:r w:rsidRPr="00A94561">
              <w:rPr>
                <w:rFonts w:ascii="Arial" w:hAnsi="Arial" w:cs="Arial"/>
                <w:bCs/>
                <w:color w:val="auto"/>
                <w:sz w:val="20"/>
              </w:rPr>
              <w:t xml:space="preserve">Time Stamp: </w:t>
            </w:r>
            <w:proofErr w:type="spellStart"/>
            <w:r w:rsidRPr="00A94561">
              <w:rPr>
                <w:rFonts w:ascii="Arial" w:hAnsi="Arial" w:cs="Arial"/>
                <w:bCs/>
                <w:color w:val="auto"/>
                <w:sz w:val="20"/>
              </w:rPr>
              <w:t>tt:tt</w:t>
            </w:r>
            <w:proofErr w:type="spellEnd"/>
            <w:r w:rsidRPr="00A94561">
              <w:rPr>
                <w:rFonts w:ascii="Arial" w:hAnsi="Arial" w:cs="Arial"/>
                <w:bCs/>
                <w:color w:val="auto"/>
                <w:sz w:val="20"/>
              </w:rPr>
              <w:t xml:space="preserve">  dd/mm/</w:t>
            </w:r>
            <w:proofErr w:type="spellStart"/>
            <w:r w:rsidRPr="00A94561">
              <w:rPr>
                <w:rFonts w:ascii="Arial" w:hAnsi="Arial" w:cs="Arial"/>
                <w:bCs/>
                <w:color w:val="auto"/>
                <w:sz w:val="20"/>
              </w:rPr>
              <w:t>yyyy</w:t>
            </w:r>
            <w:proofErr w:type="spellEnd"/>
          </w:p>
          <w:p w14:paraId="14C3BA73" w14:textId="2AD174DB" w:rsidR="00010F0E" w:rsidRPr="00A94561" w:rsidRDefault="00010F0E">
            <w:pPr>
              <w:pStyle w:val="TableText"/>
              <w:jc w:val="left"/>
              <w:rPr>
                <w:rFonts w:ascii="Arial" w:hAnsi="Arial" w:cs="Arial"/>
                <w:b/>
                <w:color w:val="auto"/>
                <w:sz w:val="20"/>
              </w:rPr>
            </w:pPr>
          </w:p>
        </w:tc>
        <w:tc>
          <w:tcPr>
            <w:tcW w:w="495" w:type="dxa"/>
            <w:tcBorders>
              <w:top w:val="nil"/>
              <w:left w:val="double" w:sz="6" w:space="0" w:color="000000"/>
              <w:bottom w:val="nil"/>
              <w:right w:val="double" w:sz="6" w:space="0" w:color="000000"/>
            </w:tcBorders>
          </w:tcPr>
          <w:p w14:paraId="495567DF" w14:textId="77777777" w:rsidR="00010F0E" w:rsidRPr="00A94561" w:rsidRDefault="00010F0E">
            <w:pPr>
              <w:pStyle w:val="DefaultText"/>
              <w:rPr>
                <w:rFonts w:ascii="Arial" w:hAnsi="Arial" w:cs="Arial"/>
                <w:b/>
                <w:color w:val="auto"/>
                <w:sz w:val="20"/>
              </w:rPr>
            </w:pPr>
          </w:p>
        </w:tc>
        <w:tc>
          <w:tcPr>
            <w:tcW w:w="4508" w:type="dxa"/>
            <w:tcBorders>
              <w:top w:val="single" w:sz="8" w:space="0" w:color="000000"/>
              <w:left w:val="double" w:sz="6" w:space="0" w:color="000000"/>
              <w:bottom w:val="double" w:sz="6" w:space="0" w:color="000000"/>
              <w:right w:val="double" w:sz="6" w:space="0" w:color="000000"/>
            </w:tcBorders>
            <w:hideMark/>
          </w:tcPr>
          <w:p w14:paraId="10997281" w14:textId="6EC4D701" w:rsidR="00010F0E" w:rsidRPr="00A94561" w:rsidRDefault="005134BD" w:rsidP="005134BD">
            <w:pPr>
              <w:pStyle w:val="DefaultText"/>
              <w:spacing w:line="360" w:lineRule="auto"/>
              <w:rPr>
                <w:rFonts w:ascii="Arial" w:hAnsi="Arial" w:cs="Arial"/>
                <w:bCs/>
                <w:color w:val="auto"/>
                <w:sz w:val="20"/>
              </w:rPr>
            </w:pPr>
            <w:r w:rsidRPr="00A94561">
              <w:rPr>
                <w:rFonts w:ascii="Arial" w:hAnsi="Arial" w:cs="Arial"/>
                <w:bCs/>
                <w:color w:val="auto"/>
                <w:sz w:val="20"/>
              </w:rPr>
              <w:t xml:space="preserve">Time Stamp: </w:t>
            </w:r>
            <w:proofErr w:type="spellStart"/>
            <w:r w:rsidRPr="00A94561">
              <w:rPr>
                <w:rFonts w:ascii="Arial" w:hAnsi="Arial" w:cs="Arial"/>
                <w:bCs/>
                <w:color w:val="auto"/>
                <w:sz w:val="20"/>
              </w:rPr>
              <w:t>tt:tt</w:t>
            </w:r>
            <w:proofErr w:type="spellEnd"/>
            <w:r w:rsidRPr="00A94561">
              <w:rPr>
                <w:rFonts w:ascii="Arial" w:hAnsi="Arial" w:cs="Arial"/>
                <w:bCs/>
                <w:color w:val="auto"/>
                <w:sz w:val="20"/>
              </w:rPr>
              <w:t xml:space="preserve">  dd/mm/</w:t>
            </w:r>
            <w:proofErr w:type="spellStart"/>
            <w:r w:rsidRPr="00A94561">
              <w:rPr>
                <w:rFonts w:ascii="Arial" w:hAnsi="Arial" w:cs="Arial"/>
                <w:bCs/>
                <w:color w:val="auto"/>
                <w:sz w:val="20"/>
              </w:rPr>
              <w:t>yyyy</w:t>
            </w:r>
            <w:proofErr w:type="spellEnd"/>
          </w:p>
        </w:tc>
      </w:tr>
    </w:tbl>
    <w:p w14:paraId="453AC4B1" w14:textId="77777777" w:rsidR="00747DA2" w:rsidRPr="00A94561" w:rsidRDefault="00747DA2" w:rsidP="00EC10F0">
      <w:pPr>
        <w:pStyle w:val="DefaultText"/>
        <w:jc w:val="right"/>
        <w:rPr>
          <w:rFonts w:ascii="Arial" w:hAnsi="Arial" w:cs="Arial"/>
          <w:b/>
          <w:color w:val="auto"/>
          <w:sz w:val="20"/>
          <w:u w:val="single"/>
        </w:rPr>
      </w:pPr>
    </w:p>
    <w:p w14:paraId="73D043D3" w14:textId="17C6DDBB" w:rsidR="00747DA2" w:rsidRPr="00A94561" w:rsidRDefault="005134BD">
      <w:pPr>
        <w:overflowPunct/>
        <w:autoSpaceDE/>
        <w:autoSpaceDN/>
        <w:adjustRightInd/>
        <w:textAlignment w:val="auto"/>
        <w:rPr>
          <w:rFonts w:ascii="Arial" w:hAnsi="Arial" w:cs="Arial"/>
          <w:b/>
          <w:u w:val="single"/>
        </w:rPr>
      </w:pPr>
      <w:r w:rsidRPr="00A94561">
        <w:rPr>
          <w:rFonts w:ascii="Arial" w:hAnsi="Arial" w:cs="Arial"/>
          <w:b/>
          <w:u w:val="single"/>
        </w:rPr>
        <w:br w:type="page"/>
      </w:r>
    </w:p>
    <w:p w14:paraId="6D7B9D94" w14:textId="74EA27C4" w:rsidR="009C6389" w:rsidRPr="00A94561" w:rsidRDefault="0024700B" w:rsidP="003B4427">
      <w:pPr>
        <w:pStyle w:val="DefaultText"/>
        <w:jc w:val="right"/>
        <w:rPr>
          <w:rFonts w:ascii="Arial" w:hAnsi="Arial" w:cs="Arial"/>
          <w:b/>
          <w:color w:val="auto"/>
          <w:sz w:val="20"/>
          <w:u w:val="single"/>
        </w:rPr>
      </w:pPr>
      <w:r w:rsidRPr="00A94561">
        <w:rPr>
          <w:rFonts w:ascii="Arial" w:hAnsi="Arial" w:cs="Arial"/>
          <w:b/>
          <w:color w:val="auto"/>
          <w:sz w:val="20"/>
          <w:u w:val="single"/>
        </w:rPr>
        <w:lastRenderedPageBreak/>
        <w:t xml:space="preserve">IPO </w:t>
      </w:r>
      <w:r w:rsidR="00D02C83" w:rsidRPr="00A94561">
        <w:rPr>
          <w:rFonts w:ascii="Arial" w:hAnsi="Arial" w:cs="Arial"/>
          <w:b/>
          <w:color w:val="auto"/>
          <w:sz w:val="20"/>
          <w:u w:val="single"/>
        </w:rPr>
        <w:t>01</w:t>
      </w:r>
      <w:r w:rsidRPr="00A94561">
        <w:rPr>
          <w:rFonts w:ascii="Arial" w:hAnsi="Arial" w:cs="Arial"/>
          <w:b/>
          <w:color w:val="auto"/>
          <w:sz w:val="20"/>
          <w:u w:val="single"/>
        </w:rPr>
        <w:t xml:space="preserve"> (FORM B</w:t>
      </w:r>
      <w:r w:rsidR="003B4427" w:rsidRPr="00A94561">
        <w:rPr>
          <w:rFonts w:ascii="Arial" w:hAnsi="Arial" w:cs="Arial"/>
          <w:b/>
          <w:color w:val="auto"/>
          <w:sz w:val="20"/>
          <w:u w:val="single"/>
        </w:rPr>
        <w:t>)</w:t>
      </w:r>
    </w:p>
    <w:p w14:paraId="06B3EAE2" w14:textId="77777777" w:rsidR="003B4427" w:rsidRPr="00A94561" w:rsidRDefault="003B4427" w:rsidP="003B4427">
      <w:pPr>
        <w:pStyle w:val="DefaultText"/>
        <w:jc w:val="right"/>
        <w:rPr>
          <w:rFonts w:ascii="Arial" w:hAnsi="Arial" w:cs="Arial"/>
          <w:sz w:val="20"/>
        </w:rPr>
      </w:pPr>
    </w:p>
    <w:p w14:paraId="41ADB094" w14:textId="7CC0168B" w:rsidR="00010F0E" w:rsidRPr="00A94561" w:rsidRDefault="00010F0E" w:rsidP="00010F0E">
      <w:pPr>
        <w:pStyle w:val="DefaultText"/>
        <w:rPr>
          <w:rFonts w:ascii="Arial" w:hAnsi="Arial" w:cs="Arial"/>
          <w:b/>
          <w:color w:val="auto"/>
          <w:sz w:val="20"/>
        </w:rPr>
      </w:pPr>
      <w:r w:rsidRPr="00A94561">
        <w:rPr>
          <w:rFonts w:ascii="Arial" w:hAnsi="Arial" w:cs="Arial"/>
          <w:b/>
          <w:color w:val="auto"/>
          <w:sz w:val="20"/>
          <w:u w:val="single"/>
        </w:rPr>
        <w:t xml:space="preserve">B. Code of conduct to be observed by the Child and Family Agency (TUSLA) official attending at the International Protection Office (IPO) for interview under the International Protection Act </w:t>
      </w:r>
      <w:r w:rsidR="00D02C83" w:rsidRPr="00A94561">
        <w:rPr>
          <w:rFonts w:ascii="Arial" w:hAnsi="Arial" w:cs="Arial"/>
          <w:b/>
          <w:color w:val="auto"/>
          <w:sz w:val="20"/>
          <w:u w:val="single"/>
        </w:rPr>
        <w:t>2026</w:t>
      </w:r>
      <w:r w:rsidRPr="00A94561">
        <w:rPr>
          <w:rFonts w:ascii="Arial" w:hAnsi="Arial" w:cs="Arial"/>
          <w:b/>
          <w:color w:val="auto"/>
          <w:sz w:val="20"/>
          <w:u w:val="single"/>
        </w:rPr>
        <w:t xml:space="preserve"> in the case of an unaccompanied minor.</w:t>
      </w:r>
    </w:p>
    <w:p w14:paraId="0EA6A6C5" w14:textId="77777777" w:rsidR="00010F0E" w:rsidRPr="00A94561" w:rsidRDefault="00010F0E" w:rsidP="00010F0E">
      <w:pPr>
        <w:pStyle w:val="DefaultText"/>
        <w:rPr>
          <w:rFonts w:ascii="Arial" w:hAnsi="Arial" w:cs="Arial"/>
          <w:b/>
          <w:color w:val="auto"/>
          <w:sz w:val="20"/>
        </w:rPr>
      </w:pPr>
    </w:p>
    <w:p w14:paraId="17469934" w14:textId="77777777" w:rsidR="00010F0E" w:rsidRPr="00A94561" w:rsidRDefault="00010F0E" w:rsidP="00010F0E">
      <w:pPr>
        <w:pStyle w:val="DefaultText"/>
        <w:rPr>
          <w:rFonts w:ascii="Arial" w:hAnsi="Arial" w:cs="Arial"/>
          <w:b/>
          <w:color w:val="auto"/>
          <w:sz w:val="20"/>
        </w:rPr>
      </w:pPr>
    </w:p>
    <w:p w14:paraId="654D2B41" w14:textId="7B9293C0" w:rsidR="00010F0E" w:rsidRPr="00A94561" w:rsidRDefault="005134BD" w:rsidP="00010F0E">
      <w:pPr>
        <w:pStyle w:val="DefaultText"/>
        <w:rPr>
          <w:rFonts w:ascii="Arial" w:hAnsi="Arial" w:cs="Arial"/>
          <w:color w:val="auto"/>
          <w:sz w:val="20"/>
        </w:rPr>
      </w:pPr>
      <w:r w:rsidRPr="00A94561">
        <w:rPr>
          <w:rFonts w:ascii="Arial" w:hAnsi="Arial" w:cs="Arial"/>
          <w:color w:val="auto"/>
          <w:sz w:val="20"/>
        </w:rPr>
        <w:t xml:space="preserve">This form should be read, agreed, dated and time stamped </w:t>
      </w:r>
      <w:r w:rsidR="00010F0E" w:rsidRPr="00A94561">
        <w:rPr>
          <w:rFonts w:ascii="Arial" w:hAnsi="Arial" w:cs="Arial"/>
          <w:color w:val="auto"/>
          <w:sz w:val="20"/>
        </w:rPr>
        <w:t xml:space="preserve">by the TUSLA representative </w:t>
      </w:r>
      <w:r w:rsidR="00010F0E" w:rsidRPr="00A94561">
        <w:rPr>
          <w:rFonts w:ascii="Arial" w:hAnsi="Arial" w:cs="Arial"/>
          <w:color w:val="auto"/>
          <w:sz w:val="20"/>
          <w:u w:val="single"/>
        </w:rPr>
        <w:t>prior</w:t>
      </w:r>
      <w:r w:rsidR="00010F0E" w:rsidRPr="00A94561">
        <w:rPr>
          <w:rFonts w:ascii="Arial" w:hAnsi="Arial" w:cs="Arial"/>
          <w:color w:val="auto"/>
          <w:sz w:val="20"/>
        </w:rPr>
        <w:t xml:space="preserve"> to the commencement of the interview under the International Protection Act </w:t>
      </w:r>
      <w:r w:rsidR="00D02C83" w:rsidRPr="00A94561">
        <w:rPr>
          <w:rFonts w:ascii="Arial" w:hAnsi="Arial" w:cs="Arial"/>
          <w:color w:val="auto"/>
          <w:sz w:val="20"/>
        </w:rPr>
        <w:t>2026</w:t>
      </w:r>
      <w:r w:rsidR="00010F0E" w:rsidRPr="00A94561">
        <w:rPr>
          <w:rFonts w:ascii="Arial" w:hAnsi="Arial" w:cs="Arial"/>
          <w:color w:val="auto"/>
          <w:sz w:val="20"/>
        </w:rPr>
        <w:t xml:space="preserve">.  </w:t>
      </w:r>
      <w:r w:rsidRPr="00A94561">
        <w:rPr>
          <w:rFonts w:ascii="Arial" w:hAnsi="Arial" w:cs="Arial"/>
          <w:color w:val="auto"/>
          <w:sz w:val="20"/>
        </w:rPr>
        <w:t xml:space="preserve">A time stamp indicates oral confirmation and the time/date of such. </w:t>
      </w:r>
      <w:r w:rsidR="002C7F6C" w:rsidRPr="00A94561">
        <w:rPr>
          <w:rFonts w:ascii="Arial" w:hAnsi="Arial" w:cs="Arial"/>
          <w:color w:val="auto"/>
          <w:sz w:val="20"/>
        </w:rPr>
        <w:t>Please note,</w:t>
      </w:r>
      <w:r w:rsidR="002C7F6C">
        <w:rPr>
          <w:rFonts w:ascii="Arial" w:hAnsi="Arial" w:cs="Arial"/>
          <w:color w:val="auto"/>
          <w:sz w:val="20"/>
        </w:rPr>
        <w:t xml:space="preserve"> </w:t>
      </w:r>
      <w:r w:rsidR="002C7F6C" w:rsidRPr="00A94561">
        <w:rPr>
          <w:rFonts w:ascii="Arial" w:hAnsi="Arial" w:cs="Arial"/>
          <w:color w:val="auto"/>
          <w:sz w:val="20"/>
        </w:rPr>
        <w:t>the interview will be audio recorded. The form will be placed on the international protection applicant’s file.</w:t>
      </w:r>
    </w:p>
    <w:p w14:paraId="7A6614E7" w14:textId="77777777" w:rsidR="00010F0E" w:rsidRPr="00A94561" w:rsidRDefault="00010F0E" w:rsidP="00010F0E">
      <w:pPr>
        <w:pStyle w:val="DefaultText"/>
        <w:ind w:left="720" w:hanging="720"/>
        <w:rPr>
          <w:rFonts w:ascii="Arial" w:hAnsi="Arial" w:cs="Arial"/>
          <w:color w:val="auto"/>
          <w:sz w:val="20"/>
        </w:rPr>
      </w:pPr>
    </w:p>
    <w:p w14:paraId="402FB004" w14:textId="021EF75A" w:rsidR="00010F0E" w:rsidRPr="00A94561" w:rsidRDefault="00010F0E" w:rsidP="00010F0E">
      <w:pPr>
        <w:pStyle w:val="DefaultText"/>
        <w:ind w:left="720" w:hanging="720"/>
        <w:rPr>
          <w:rFonts w:ascii="Arial" w:hAnsi="Arial" w:cs="Arial"/>
          <w:color w:val="auto"/>
          <w:sz w:val="20"/>
        </w:rPr>
      </w:pPr>
      <w:r w:rsidRPr="00A94561">
        <w:rPr>
          <w:rFonts w:ascii="Arial" w:hAnsi="Arial" w:cs="Arial"/>
          <w:b/>
          <w:color w:val="auto"/>
          <w:sz w:val="20"/>
        </w:rPr>
        <w:t>1.</w:t>
      </w:r>
      <w:r w:rsidRPr="00A94561">
        <w:rPr>
          <w:rFonts w:ascii="Arial" w:hAnsi="Arial" w:cs="Arial"/>
          <w:color w:val="auto"/>
          <w:sz w:val="20"/>
        </w:rPr>
        <w:t xml:space="preserve"> </w:t>
      </w:r>
      <w:r w:rsidRPr="00A94561">
        <w:rPr>
          <w:rFonts w:ascii="Arial" w:hAnsi="Arial" w:cs="Arial"/>
          <w:color w:val="auto"/>
          <w:sz w:val="20"/>
        </w:rPr>
        <w:tab/>
        <w:t>The IPO has established a policy of permitting the attendance of a TUSLA representative at the unaccompanied minor’s interview.</w:t>
      </w:r>
    </w:p>
    <w:p w14:paraId="7E5E9466" w14:textId="77777777" w:rsidR="00010F0E" w:rsidRPr="00A94561" w:rsidRDefault="00010F0E" w:rsidP="00010F0E">
      <w:pPr>
        <w:pStyle w:val="DefaultText"/>
        <w:ind w:left="720" w:hanging="720"/>
        <w:rPr>
          <w:rFonts w:ascii="Arial" w:hAnsi="Arial" w:cs="Arial"/>
          <w:color w:val="auto"/>
          <w:sz w:val="20"/>
        </w:rPr>
      </w:pPr>
    </w:p>
    <w:p w14:paraId="5BBDF6F6" w14:textId="7903DB35" w:rsidR="00010F0E" w:rsidRPr="00A94561" w:rsidRDefault="00010F0E" w:rsidP="00010F0E">
      <w:pPr>
        <w:pStyle w:val="DefaultText"/>
        <w:ind w:left="720" w:hanging="720"/>
        <w:rPr>
          <w:rFonts w:ascii="Arial" w:hAnsi="Arial" w:cs="Arial"/>
          <w:color w:val="auto"/>
          <w:sz w:val="20"/>
        </w:rPr>
      </w:pPr>
      <w:r w:rsidRPr="00A94561">
        <w:rPr>
          <w:rFonts w:ascii="Arial" w:hAnsi="Arial" w:cs="Arial"/>
          <w:b/>
          <w:color w:val="auto"/>
          <w:sz w:val="20"/>
        </w:rPr>
        <w:t>2</w:t>
      </w:r>
      <w:r w:rsidRPr="00A94561">
        <w:rPr>
          <w:rFonts w:ascii="Arial" w:hAnsi="Arial" w:cs="Arial"/>
          <w:color w:val="auto"/>
          <w:sz w:val="20"/>
        </w:rPr>
        <w:t xml:space="preserve">. </w:t>
      </w:r>
      <w:r w:rsidRPr="00A94561">
        <w:rPr>
          <w:rFonts w:ascii="Arial" w:hAnsi="Arial" w:cs="Arial"/>
          <w:color w:val="auto"/>
          <w:sz w:val="20"/>
        </w:rPr>
        <w:tab/>
        <w:t xml:space="preserve">If the applicant (through TUSLA) has secured legal assistance, </w:t>
      </w:r>
      <w:r w:rsidR="003B4427" w:rsidRPr="00A94561">
        <w:rPr>
          <w:rFonts w:ascii="Arial" w:hAnsi="Arial" w:cs="Arial"/>
          <w:color w:val="auto"/>
          <w:sz w:val="20"/>
        </w:rPr>
        <w:t>their</w:t>
      </w:r>
      <w:r w:rsidRPr="00A94561">
        <w:rPr>
          <w:rFonts w:ascii="Arial" w:hAnsi="Arial" w:cs="Arial"/>
          <w:color w:val="auto"/>
          <w:sz w:val="20"/>
        </w:rPr>
        <w:t xml:space="preserve"> legal representative will also be permitted to attend the interview.</w:t>
      </w:r>
    </w:p>
    <w:p w14:paraId="4C914DAE" w14:textId="77777777" w:rsidR="00010F0E" w:rsidRPr="00A94561" w:rsidRDefault="00010F0E" w:rsidP="00010F0E">
      <w:pPr>
        <w:pStyle w:val="DefaultText"/>
        <w:ind w:left="720" w:hanging="720"/>
        <w:rPr>
          <w:rFonts w:ascii="Arial" w:hAnsi="Arial" w:cs="Arial"/>
          <w:color w:val="auto"/>
          <w:sz w:val="20"/>
        </w:rPr>
      </w:pPr>
    </w:p>
    <w:p w14:paraId="307AEE33" w14:textId="5643CC75" w:rsidR="00535DE6" w:rsidRPr="00A94561" w:rsidRDefault="00010F0E" w:rsidP="00535DE6">
      <w:pPr>
        <w:pStyle w:val="DefaultText"/>
        <w:ind w:left="720" w:hanging="720"/>
        <w:rPr>
          <w:rFonts w:ascii="Arial" w:hAnsi="Arial" w:cs="Arial"/>
          <w:color w:val="auto"/>
          <w:sz w:val="20"/>
          <w:lang w:val="en-GB"/>
        </w:rPr>
      </w:pPr>
      <w:r w:rsidRPr="00A94561">
        <w:rPr>
          <w:rFonts w:ascii="Arial" w:hAnsi="Arial" w:cs="Arial"/>
          <w:b/>
          <w:color w:val="auto"/>
          <w:sz w:val="20"/>
        </w:rPr>
        <w:t>3</w:t>
      </w:r>
      <w:r w:rsidRPr="00A94561">
        <w:rPr>
          <w:rFonts w:ascii="Arial" w:hAnsi="Arial" w:cs="Arial"/>
          <w:color w:val="auto"/>
          <w:sz w:val="20"/>
        </w:rPr>
        <w:t xml:space="preserve">. </w:t>
      </w:r>
      <w:r w:rsidRPr="00A94561">
        <w:rPr>
          <w:rFonts w:ascii="Arial" w:hAnsi="Arial" w:cs="Arial"/>
          <w:color w:val="auto"/>
          <w:sz w:val="20"/>
        </w:rPr>
        <w:tab/>
        <w:t xml:space="preserve">The TUSLA representative should note that </w:t>
      </w:r>
      <w:r w:rsidR="00747DA2" w:rsidRPr="00A94561">
        <w:rPr>
          <w:rFonts w:ascii="Arial" w:hAnsi="Arial" w:cs="Arial"/>
          <w:color w:val="auto"/>
          <w:sz w:val="20"/>
        </w:rPr>
        <w:t xml:space="preserve">they are </w:t>
      </w:r>
      <w:r w:rsidRPr="00A94561">
        <w:rPr>
          <w:rFonts w:ascii="Arial" w:hAnsi="Arial" w:cs="Arial"/>
          <w:color w:val="auto"/>
          <w:sz w:val="20"/>
        </w:rPr>
        <w:t xml:space="preserve">not a participant in the interview process. The TUSLA representative may take notes at the interview but </w:t>
      </w:r>
      <w:r w:rsidR="00747DA2" w:rsidRPr="00A94561">
        <w:rPr>
          <w:rFonts w:ascii="Arial" w:hAnsi="Arial" w:cs="Arial"/>
          <w:color w:val="auto"/>
          <w:sz w:val="20"/>
        </w:rPr>
        <w:t xml:space="preserve">they </w:t>
      </w:r>
      <w:r w:rsidRPr="00A94561">
        <w:rPr>
          <w:rFonts w:ascii="Arial" w:hAnsi="Arial" w:cs="Arial"/>
          <w:color w:val="auto"/>
          <w:sz w:val="20"/>
        </w:rPr>
        <w:t xml:space="preserve">must </w:t>
      </w:r>
      <w:r w:rsidRPr="00A94561">
        <w:rPr>
          <w:rFonts w:ascii="Arial" w:hAnsi="Arial" w:cs="Arial"/>
          <w:b/>
          <w:color w:val="auto"/>
          <w:sz w:val="20"/>
        </w:rPr>
        <w:t>not</w:t>
      </w:r>
      <w:r w:rsidRPr="00A94561">
        <w:rPr>
          <w:rFonts w:ascii="Arial" w:hAnsi="Arial" w:cs="Arial"/>
          <w:color w:val="auto"/>
          <w:sz w:val="20"/>
        </w:rPr>
        <w:t xml:space="preserve"> interrupt the interview, answer questions for the applicant and/or make any comments during the interview process unless invited to do so by the interviewer. </w:t>
      </w:r>
    </w:p>
    <w:p w14:paraId="1C864D74" w14:textId="77777777" w:rsidR="005134BD" w:rsidRPr="00A94561" w:rsidRDefault="005134BD" w:rsidP="003B4427">
      <w:pPr>
        <w:pStyle w:val="DefaultText"/>
        <w:rPr>
          <w:rFonts w:ascii="Arial" w:hAnsi="Arial" w:cs="Arial"/>
          <w:color w:val="auto"/>
          <w:sz w:val="20"/>
          <w:lang w:val="en-GB"/>
        </w:rPr>
      </w:pPr>
    </w:p>
    <w:p w14:paraId="5C2E9D5A" w14:textId="2A47B8B9" w:rsidR="00535DE6" w:rsidRPr="00A94561" w:rsidRDefault="00535DE6" w:rsidP="003B4427">
      <w:pPr>
        <w:pStyle w:val="DefaultText"/>
        <w:rPr>
          <w:rFonts w:ascii="Arial" w:hAnsi="Arial" w:cs="Arial"/>
          <w:strike/>
          <w:sz w:val="20"/>
        </w:rPr>
      </w:pPr>
      <w:r w:rsidRPr="00A94561">
        <w:rPr>
          <w:rFonts w:ascii="Arial" w:hAnsi="Arial" w:cs="Arial"/>
          <w:color w:val="auto"/>
          <w:sz w:val="20"/>
          <w:lang w:val="en-GB"/>
        </w:rPr>
        <w:t xml:space="preserve">The use of laptops, mobile phones, or any electronic /recording device by the TULSA </w:t>
      </w:r>
      <w:r w:rsidRPr="00A94561">
        <w:rPr>
          <w:rFonts w:ascii="Arial" w:hAnsi="Arial" w:cs="Arial"/>
          <w:color w:val="auto"/>
          <w:sz w:val="20"/>
        </w:rPr>
        <w:t>only permitted to take notes and should be on silent mode. A</w:t>
      </w:r>
      <w:r w:rsidRPr="00A94561">
        <w:rPr>
          <w:rFonts w:ascii="Arial" w:hAnsi="Arial" w:cs="Arial"/>
          <w:sz w:val="20"/>
        </w:rPr>
        <w:t xml:space="preserve">ny personal recordings, audio or visual, videos or photography during the interview are </w:t>
      </w:r>
      <w:r w:rsidRPr="00A94561">
        <w:rPr>
          <w:rFonts w:ascii="Arial" w:hAnsi="Arial" w:cs="Arial"/>
          <w:b/>
          <w:sz w:val="20"/>
        </w:rPr>
        <w:t xml:space="preserve">strictly </w:t>
      </w:r>
      <w:r w:rsidRPr="00A94561">
        <w:rPr>
          <w:rFonts w:ascii="Arial" w:hAnsi="Arial" w:cs="Arial"/>
          <w:color w:val="auto"/>
          <w:sz w:val="20"/>
        </w:rPr>
        <w:t xml:space="preserve">not permitted. </w:t>
      </w:r>
    </w:p>
    <w:p w14:paraId="035764A2" w14:textId="77777777" w:rsidR="00535DE6" w:rsidRPr="00A94561" w:rsidRDefault="00535DE6" w:rsidP="00535DE6">
      <w:pPr>
        <w:pStyle w:val="DefaultText"/>
        <w:rPr>
          <w:rFonts w:ascii="Arial" w:hAnsi="Arial" w:cs="Arial"/>
          <w:sz w:val="20"/>
        </w:rPr>
      </w:pPr>
    </w:p>
    <w:p w14:paraId="4ABC53A6" w14:textId="51CFCF8F" w:rsidR="00535DE6" w:rsidRPr="00A94561" w:rsidRDefault="00535DE6" w:rsidP="00535DE6">
      <w:pPr>
        <w:pStyle w:val="DefaultText"/>
        <w:rPr>
          <w:rFonts w:ascii="Arial" w:hAnsi="Arial" w:cs="Arial"/>
          <w:color w:val="auto"/>
          <w:sz w:val="20"/>
        </w:rPr>
      </w:pPr>
      <w:r w:rsidRPr="00A94561">
        <w:rPr>
          <w:rFonts w:ascii="Arial" w:hAnsi="Arial" w:cs="Arial"/>
          <w:sz w:val="20"/>
        </w:rPr>
        <w:t xml:space="preserve">The IPO Interview record is the only legal record of the interview. </w:t>
      </w:r>
    </w:p>
    <w:p w14:paraId="326976B7" w14:textId="5D82C170" w:rsidR="00010F0E" w:rsidRPr="00A94561" w:rsidRDefault="00010F0E" w:rsidP="00010F0E">
      <w:pPr>
        <w:pStyle w:val="DefaultText"/>
        <w:ind w:left="720" w:hanging="720"/>
        <w:rPr>
          <w:rFonts w:ascii="Arial" w:hAnsi="Arial" w:cs="Arial"/>
          <w:color w:val="auto"/>
          <w:sz w:val="20"/>
        </w:rPr>
      </w:pPr>
    </w:p>
    <w:p w14:paraId="2A8F70FE" w14:textId="77777777" w:rsidR="00010F0E" w:rsidRPr="00A94561" w:rsidRDefault="00010F0E" w:rsidP="00010F0E">
      <w:pPr>
        <w:pStyle w:val="DefaultText"/>
        <w:ind w:left="720" w:hanging="720"/>
        <w:rPr>
          <w:rFonts w:ascii="Arial" w:hAnsi="Arial" w:cs="Arial"/>
          <w:color w:val="auto"/>
          <w:sz w:val="20"/>
        </w:rPr>
      </w:pPr>
    </w:p>
    <w:p w14:paraId="789BEB5C" w14:textId="23AB4593" w:rsidR="00010F0E" w:rsidRPr="00A94561" w:rsidRDefault="00010F0E" w:rsidP="00010F0E">
      <w:pPr>
        <w:pStyle w:val="DefaultText"/>
        <w:ind w:left="720" w:hanging="720"/>
        <w:rPr>
          <w:rFonts w:ascii="Arial" w:hAnsi="Arial" w:cs="Arial"/>
          <w:color w:val="auto"/>
          <w:sz w:val="20"/>
        </w:rPr>
      </w:pPr>
      <w:r w:rsidRPr="00A94561">
        <w:rPr>
          <w:rFonts w:ascii="Arial" w:hAnsi="Arial" w:cs="Arial"/>
          <w:b/>
          <w:color w:val="auto"/>
          <w:sz w:val="20"/>
        </w:rPr>
        <w:t>4.</w:t>
      </w:r>
      <w:r w:rsidRPr="00A94561">
        <w:rPr>
          <w:rFonts w:ascii="Arial" w:hAnsi="Arial" w:cs="Arial"/>
          <w:color w:val="auto"/>
          <w:sz w:val="20"/>
        </w:rPr>
        <w:t xml:space="preserve"> </w:t>
      </w:r>
      <w:r w:rsidRPr="00A94561">
        <w:rPr>
          <w:rFonts w:ascii="Arial" w:hAnsi="Arial" w:cs="Arial"/>
          <w:color w:val="auto"/>
          <w:sz w:val="20"/>
        </w:rPr>
        <w:tab/>
        <w:t xml:space="preserve">The TUSLA representative must provide the </w:t>
      </w:r>
      <w:r w:rsidR="005134BD" w:rsidRPr="00A94561">
        <w:rPr>
          <w:rFonts w:ascii="Arial" w:hAnsi="Arial" w:cs="Arial"/>
          <w:color w:val="auto"/>
          <w:sz w:val="20"/>
        </w:rPr>
        <w:t>Interviewer</w:t>
      </w:r>
      <w:r w:rsidRPr="00A94561">
        <w:rPr>
          <w:rFonts w:ascii="Arial" w:hAnsi="Arial" w:cs="Arial"/>
          <w:color w:val="auto"/>
          <w:sz w:val="20"/>
        </w:rPr>
        <w:t xml:space="preserve"> </w:t>
      </w:r>
      <w:r w:rsidR="002239CC" w:rsidRPr="00A94561">
        <w:rPr>
          <w:rFonts w:ascii="Arial" w:hAnsi="Arial" w:cs="Arial"/>
          <w:color w:val="auto"/>
          <w:sz w:val="20"/>
        </w:rPr>
        <w:t xml:space="preserve">conducting the interview </w:t>
      </w:r>
      <w:r w:rsidRPr="00A94561">
        <w:rPr>
          <w:rFonts w:ascii="Arial" w:hAnsi="Arial" w:cs="Arial"/>
          <w:color w:val="auto"/>
          <w:sz w:val="20"/>
        </w:rPr>
        <w:t>with proof of his/her identity. For identification purposes, the following documentation will be accepted by the IPO:</w:t>
      </w:r>
    </w:p>
    <w:p w14:paraId="60E24C1D" w14:textId="77777777" w:rsidR="00010F0E" w:rsidRPr="00A94561" w:rsidRDefault="00010F0E" w:rsidP="00010F0E">
      <w:pPr>
        <w:pStyle w:val="DefaultText"/>
        <w:ind w:left="720" w:hanging="720"/>
        <w:rPr>
          <w:rFonts w:ascii="Arial" w:hAnsi="Arial" w:cs="Arial"/>
          <w:color w:val="auto"/>
          <w:sz w:val="20"/>
        </w:rPr>
      </w:pPr>
    </w:p>
    <w:p w14:paraId="5A968E21" w14:textId="28029397" w:rsidR="00010F0E" w:rsidRPr="00A94561" w:rsidRDefault="002239CC" w:rsidP="0009281C">
      <w:pPr>
        <w:pStyle w:val="DefaultText"/>
        <w:numPr>
          <w:ilvl w:val="0"/>
          <w:numId w:val="2"/>
        </w:numPr>
        <w:textAlignment w:val="auto"/>
        <w:rPr>
          <w:rFonts w:ascii="Arial" w:hAnsi="Arial" w:cs="Arial"/>
          <w:color w:val="auto"/>
          <w:sz w:val="20"/>
        </w:rPr>
      </w:pPr>
      <w:r w:rsidRPr="00A94561">
        <w:rPr>
          <w:rFonts w:ascii="Arial" w:hAnsi="Arial" w:cs="Arial"/>
          <w:color w:val="auto"/>
          <w:sz w:val="20"/>
        </w:rPr>
        <w:t>the</w:t>
      </w:r>
      <w:r w:rsidR="00010F0E" w:rsidRPr="00A94561">
        <w:rPr>
          <w:rFonts w:ascii="Arial" w:hAnsi="Arial" w:cs="Arial"/>
          <w:color w:val="auto"/>
          <w:sz w:val="20"/>
        </w:rPr>
        <w:t xml:space="preserve"> representative</w:t>
      </w:r>
      <w:r w:rsidRPr="00A94561">
        <w:rPr>
          <w:rFonts w:ascii="Arial" w:hAnsi="Arial" w:cs="Arial"/>
          <w:color w:val="auto"/>
          <w:sz w:val="20"/>
        </w:rPr>
        <w:t>’s</w:t>
      </w:r>
      <w:r w:rsidR="00535DE6" w:rsidRPr="00A94561">
        <w:rPr>
          <w:rFonts w:ascii="Arial" w:hAnsi="Arial" w:cs="Arial"/>
          <w:color w:val="auto"/>
          <w:sz w:val="20"/>
        </w:rPr>
        <w:t xml:space="preserve"> TULSA’s</w:t>
      </w:r>
      <w:r w:rsidR="00010F0E" w:rsidRPr="00A94561">
        <w:rPr>
          <w:rFonts w:ascii="Arial" w:hAnsi="Arial" w:cs="Arial"/>
          <w:color w:val="auto"/>
          <w:sz w:val="20"/>
        </w:rPr>
        <w:t xml:space="preserve"> ID card;</w:t>
      </w:r>
    </w:p>
    <w:p w14:paraId="2E1B2C3C" w14:textId="77777777" w:rsidR="00010F0E" w:rsidRPr="00A94561" w:rsidRDefault="00010F0E" w:rsidP="0009281C">
      <w:pPr>
        <w:pStyle w:val="DefaultText"/>
        <w:numPr>
          <w:ilvl w:val="0"/>
          <w:numId w:val="2"/>
        </w:numPr>
        <w:textAlignment w:val="auto"/>
        <w:rPr>
          <w:rFonts w:ascii="Arial" w:hAnsi="Arial" w:cs="Arial"/>
          <w:color w:val="auto"/>
          <w:sz w:val="20"/>
        </w:rPr>
      </w:pPr>
      <w:r w:rsidRPr="00A94561">
        <w:rPr>
          <w:rFonts w:ascii="Arial" w:hAnsi="Arial" w:cs="Arial"/>
          <w:color w:val="auto"/>
          <w:sz w:val="20"/>
        </w:rPr>
        <w:t xml:space="preserve">a letter from TUSLA indicating the representative is employed by TUSLA. </w:t>
      </w:r>
    </w:p>
    <w:p w14:paraId="1427F3B5" w14:textId="77777777" w:rsidR="00010F0E" w:rsidRPr="00A94561" w:rsidRDefault="00010F0E" w:rsidP="00010F0E">
      <w:pPr>
        <w:pStyle w:val="DefaultText"/>
        <w:ind w:left="720" w:hanging="720"/>
        <w:rPr>
          <w:rFonts w:ascii="Arial" w:hAnsi="Arial" w:cs="Arial"/>
          <w:color w:val="auto"/>
          <w:sz w:val="20"/>
        </w:rPr>
      </w:pPr>
    </w:p>
    <w:p w14:paraId="6EDF5EAC" w14:textId="77777777" w:rsidR="00010F0E" w:rsidRPr="00A94561" w:rsidRDefault="00010F0E" w:rsidP="00010F0E">
      <w:pPr>
        <w:pStyle w:val="DefaultText"/>
        <w:ind w:left="720" w:hanging="720"/>
        <w:rPr>
          <w:rFonts w:ascii="Arial" w:hAnsi="Arial" w:cs="Arial"/>
          <w:b/>
          <w:color w:val="auto"/>
          <w:sz w:val="20"/>
        </w:rPr>
      </w:pPr>
    </w:p>
    <w:p w14:paraId="4E411C21" w14:textId="33D97335" w:rsidR="00010F0E" w:rsidRPr="00A94561" w:rsidRDefault="00010F0E" w:rsidP="00010F0E">
      <w:pPr>
        <w:pStyle w:val="DefaultText"/>
        <w:ind w:left="720" w:hanging="720"/>
        <w:rPr>
          <w:rFonts w:ascii="Arial" w:hAnsi="Arial" w:cs="Arial"/>
          <w:color w:val="auto"/>
          <w:sz w:val="20"/>
        </w:rPr>
      </w:pPr>
      <w:r w:rsidRPr="00A94561">
        <w:rPr>
          <w:rFonts w:ascii="Arial" w:hAnsi="Arial" w:cs="Arial"/>
          <w:b/>
          <w:color w:val="auto"/>
          <w:sz w:val="20"/>
        </w:rPr>
        <w:t>5.</w:t>
      </w:r>
      <w:r w:rsidRPr="00A94561">
        <w:rPr>
          <w:rFonts w:ascii="Arial" w:hAnsi="Arial" w:cs="Arial"/>
          <w:color w:val="auto"/>
          <w:sz w:val="20"/>
        </w:rPr>
        <w:t xml:space="preserve"> </w:t>
      </w:r>
      <w:r w:rsidRPr="00A94561">
        <w:rPr>
          <w:rFonts w:ascii="Arial" w:hAnsi="Arial" w:cs="Arial"/>
          <w:color w:val="auto"/>
          <w:sz w:val="20"/>
        </w:rPr>
        <w:tab/>
        <w:t>The IPO will accept and consider any documents or submissions relevant to the applicant’s case made before or during the interview process. However, the TUSLA representative should note that to facilitate the speedy processing of international protection applications, all documentation and submissions relevant to the applicant’s case should be submitted at the earliest opportunity</w:t>
      </w:r>
      <w:r w:rsidR="003B4427" w:rsidRPr="00A94561">
        <w:rPr>
          <w:rFonts w:ascii="Arial" w:hAnsi="Arial" w:cs="Arial"/>
          <w:color w:val="auto"/>
          <w:sz w:val="20"/>
        </w:rPr>
        <w:t>.</w:t>
      </w:r>
    </w:p>
    <w:p w14:paraId="79E827C0" w14:textId="77777777" w:rsidR="00010F0E" w:rsidRPr="00A94561" w:rsidRDefault="00010F0E" w:rsidP="00010F0E">
      <w:pPr>
        <w:pStyle w:val="DefaultText"/>
        <w:rPr>
          <w:rFonts w:ascii="Arial" w:hAnsi="Arial" w:cs="Arial"/>
          <w:b/>
          <w:color w:val="auto"/>
          <w:sz w:val="20"/>
        </w:rPr>
      </w:pPr>
    </w:p>
    <w:p w14:paraId="6C63BE8E" w14:textId="77777777" w:rsidR="00010F0E" w:rsidRPr="00A94561" w:rsidRDefault="00010F0E" w:rsidP="00010F0E">
      <w:pPr>
        <w:pStyle w:val="DefaultText"/>
        <w:ind w:left="720" w:hanging="720"/>
        <w:rPr>
          <w:rFonts w:ascii="Arial" w:hAnsi="Arial" w:cs="Arial"/>
          <w:color w:val="auto"/>
          <w:sz w:val="20"/>
        </w:rPr>
      </w:pPr>
      <w:r w:rsidRPr="00A94561">
        <w:rPr>
          <w:rFonts w:ascii="Arial" w:hAnsi="Arial" w:cs="Arial"/>
          <w:b/>
          <w:color w:val="auto"/>
          <w:sz w:val="20"/>
        </w:rPr>
        <w:t>6.</w:t>
      </w:r>
      <w:r w:rsidRPr="00A94561">
        <w:rPr>
          <w:rFonts w:ascii="Arial" w:hAnsi="Arial" w:cs="Arial"/>
          <w:color w:val="auto"/>
          <w:sz w:val="20"/>
        </w:rPr>
        <w:t xml:space="preserve"> </w:t>
      </w:r>
      <w:r w:rsidRPr="00A94561">
        <w:rPr>
          <w:rFonts w:ascii="Arial" w:hAnsi="Arial" w:cs="Arial"/>
          <w:color w:val="auto"/>
          <w:sz w:val="20"/>
        </w:rPr>
        <w:tab/>
        <w:t>The TUSLA representative should note that breaks will be allowed during the interview process at the discretion of the interviewer, at the request of the applicant and/or within reason at the request of the TUSLA representative.</w:t>
      </w:r>
    </w:p>
    <w:p w14:paraId="5B1EF51F" w14:textId="77777777" w:rsidR="00010F0E" w:rsidRPr="00A94561" w:rsidRDefault="00010F0E" w:rsidP="00010F0E">
      <w:pPr>
        <w:pStyle w:val="DefaultText"/>
        <w:ind w:left="720" w:hanging="720"/>
        <w:rPr>
          <w:rFonts w:ascii="Arial" w:hAnsi="Arial" w:cs="Arial"/>
          <w:color w:val="auto"/>
          <w:sz w:val="20"/>
        </w:rPr>
      </w:pPr>
    </w:p>
    <w:p w14:paraId="75242041" w14:textId="6F324528" w:rsidR="00010F0E" w:rsidRPr="00A94561" w:rsidRDefault="00010F0E" w:rsidP="00010F0E">
      <w:pPr>
        <w:pStyle w:val="DefaultText"/>
        <w:ind w:left="720" w:hanging="720"/>
        <w:rPr>
          <w:rFonts w:ascii="Arial" w:hAnsi="Arial" w:cs="Arial"/>
          <w:color w:val="auto"/>
          <w:sz w:val="20"/>
        </w:rPr>
      </w:pPr>
      <w:r w:rsidRPr="00A94561">
        <w:rPr>
          <w:rFonts w:ascii="Arial" w:hAnsi="Arial" w:cs="Arial"/>
          <w:b/>
          <w:color w:val="auto"/>
          <w:sz w:val="20"/>
        </w:rPr>
        <w:t>7.</w:t>
      </w:r>
      <w:r w:rsidRPr="00A94561">
        <w:rPr>
          <w:rFonts w:ascii="Arial" w:hAnsi="Arial" w:cs="Arial"/>
          <w:color w:val="auto"/>
          <w:sz w:val="20"/>
        </w:rPr>
        <w:tab/>
        <w:t xml:space="preserve">At the end of the interview, the TUSLA representative will be afforded an opportunity to make comments relevant to the case.  Any comments will be recorded and read back to the TUSLA representative by the interviewer. The TUSLA representative will be asked to confirm </w:t>
      </w:r>
      <w:r w:rsidR="005B6E14" w:rsidRPr="00A94561">
        <w:rPr>
          <w:rFonts w:ascii="Arial" w:hAnsi="Arial" w:cs="Arial"/>
          <w:color w:val="auto"/>
          <w:sz w:val="20"/>
        </w:rPr>
        <w:t xml:space="preserve">these comments </w:t>
      </w:r>
      <w:r w:rsidRPr="00A94561">
        <w:rPr>
          <w:rFonts w:ascii="Arial" w:hAnsi="Arial" w:cs="Arial"/>
          <w:color w:val="auto"/>
          <w:sz w:val="20"/>
        </w:rPr>
        <w:t xml:space="preserve"> have been accurately recorded.</w:t>
      </w:r>
      <w:r w:rsidR="005B6E14" w:rsidRPr="00A94561">
        <w:rPr>
          <w:rFonts w:ascii="Arial" w:hAnsi="Arial" w:cs="Arial"/>
          <w:color w:val="auto"/>
          <w:sz w:val="20"/>
        </w:rPr>
        <w:t xml:space="preserve"> This will be time stamped/dated as part of the interview record and also for the audio recording.</w:t>
      </w:r>
    </w:p>
    <w:p w14:paraId="538879EF" w14:textId="77777777" w:rsidR="00010F0E" w:rsidRPr="00A94561" w:rsidRDefault="00010F0E" w:rsidP="00010F0E">
      <w:pPr>
        <w:pStyle w:val="DefaultText"/>
        <w:rPr>
          <w:rFonts w:ascii="Arial" w:hAnsi="Arial" w:cs="Arial"/>
          <w:color w:val="auto"/>
          <w:sz w:val="20"/>
        </w:rPr>
      </w:pPr>
    </w:p>
    <w:p w14:paraId="0B495255" w14:textId="77777777" w:rsidR="00010F0E" w:rsidRPr="00A94561" w:rsidRDefault="00010F0E" w:rsidP="00010F0E">
      <w:pPr>
        <w:pStyle w:val="DefaultText"/>
        <w:ind w:left="720" w:hanging="720"/>
        <w:rPr>
          <w:rFonts w:ascii="Arial" w:hAnsi="Arial" w:cs="Arial"/>
          <w:color w:val="auto"/>
          <w:sz w:val="20"/>
        </w:rPr>
      </w:pPr>
      <w:r w:rsidRPr="00A94561">
        <w:rPr>
          <w:rFonts w:ascii="Arial" w:hAnsi="Arial" w:cs="Arial"/>
          <w:b/>
          <w:color w:val="auto"/>
          <w:sz w:val="20"/>
        </w:rPr>
        <w:t>8</w:t>
      </w:r>
      <w:r w:rsidRPr="00A94561">
        <w:rPr>
          <w:rFonts w:ascii="Arial" w:hAnsi="Arial" w:cs="Arial"/>
          <w:color w:val="auto"/>
          <w:sz w:val="20"/>
        </w:rPr>
        <w:t xml:space="preserve">. </w:t>
      </w:r>
      <w:r w:rsidRPr="00A94561">
        <w:rPr>
          <w:rFonts w:ascii="Arial" w:hAnsi="Arial" w:cs="Arial"/>
          <w:color w:val="auto"/>
          <w:sz w:val="20"/>
        </w:rPr>
        <w:tab/>
        <w:t xml:space="preserve">The IPO and the interviewer will also have regard to the IPO’s Procedures in relation to applications from Unaccompanied Minors/ Separated Children seeking international protection, and the IPO’s Children First Guidelines. </w:t>
      </w:r>
    </w:p>
    <w:p w14:paraId="640F011A" w14:textId="77777777" w:rsidR="00010F0E" w:rsidRPr="00A94561" w:rsidRDefault="00010F0E" w:rsidP="00010F0E">
      <w:pPr>
        <w:pStyle w:val="DefaultText"/>
        <w:rPr>
          <w:rFonts w:ascii="Arial" w:hAnsi="Arial" w:cs="Arial"/>
          <w:color w:val="auto"/>
          <w:sz w:val="20"/>
        </w:rPr>
      </w:pPr>
    </w:p>
    <w:p w14:paraId="3E24B0D9" w14:textId="77777777" w:rsidR="00010F0E" w:rsidRPr="00A94561" w:rsidRDefault="00010F0E" w:rsidP="00010F0E">
      <w:pPr>
        <w:pStyle w:val="DefaultText"/>
        <w:ind w:left="720" w:hanging="720"/>
        <w:rPr>
          <w:rFonts w:ascii="Arial" w:hAnsi="Arial" w:cs="Arial"/>
          <w:color w:val="auto"/>
          <w:sz w:val="20"/>
        </w:rPr>
      </w:pPr>
      <w:r w:rsidRPr="00A94561">
        <w:rPr>
          <w:rFonts w:ascii="Arial" w:hAnsi="Arial" w:cs="Arial"/>
          <w:b/>
          <w:color w:val="auto"/>
          <w:sz w:val="20"/>
        </w:rPr>
        <w:t>9.</w:t>
      </w:r>
      <w:r w:rsidRPr="00A94561">
        <w:rPr>
          <w:rFonts w:ascii="Arial" w:hAnsi="Arial" w:cs="Arial"/>
          <w:color w:val="auto"/>
          <w:sz w:val="20"/>
        </w:rPr>
        <w:tab/>
        <w:t>The IPO and the interviewer will have regard to the procedures pertaining in the IPO regarding safety of staff and in particular in relation to IPO staff at interview.</w:t>
      </w:r>
    </w:p>
    <w:p w14:paraId="2BDFCB08" w14:textId="77777777" w:rsidR="00447ED3" w:rsidRPr="00A94561" w:rsidRDefault="00447ED3" w:rsidP="00010F0E">
      <w:pPr>
        <w:pStyle w:val="DefaultText"/>
        <w:ind w:left="720" w:hanging="720"/>
        <w:rPr>
          <w:rFonts w:ascii="Arial" w:hAnsi="Arial" w:cs="Arial"/>
          <w:color w:val="auto"/>
          <w:sz w:val="20"/>
        </w:rPr>
      </w:pPr>
    </w:p>
    <w:p w14:paraId="2578F1DF" w14:textId="77777777" w:rsidR="00447ED3" w:rsidRPr="00A94561" w:rsidRDefault="00447ED3" w:rsidP="00010F0E">
      <w:pPr>
        <w:pStyle w:val="DefaultText"/>
        <w:ind w:left="720" w:hanging="720"/>
        <w:rPr>
          <w:rFonts w:ascii="Arial" w:hAnsi="Arial" w:cs="Arial"/>
          <w:color w:val="auto"/>
          <w:sz w:val="20"/>
        </w:rPr>
      </w:pPr>
    </w:p>
    <w:p w14:paraId="44009A21" w14:textId="77777777" w:rsidR="00010F0E" w:rsidRPr="00A94561" w:rsidRDefault="00010F0E" w:rsidP="00010F0E">
      <w:pPr>
        <w:pStyle w:val="DefaultText"/>
        <w:rPr>
          <w:rFonts w:ascii="Arial" w:hAnsi="Arial" w:cs="Arial"/>
          <w:color w:val="auto"/>
          <w:sz w:val="20"/>
        </w:rPr>
      </w:pPr>
    </w:p>
    <w:p w14:paraId="5B0B0B7E" w14:textId="77777777" w:rsidR="00447ED3" w:rsidRPr="00A94561" w:rsidRDefault="00447ED3" w:rsidP="0024700B">
      <w:pPr>
        <w:pStyle w:val="DefaultText"/>
        <w:jc w:val="right"/>
        <w:rPr>
          <w:rFonts w:ascii="Arial" w:hAnsi="Arial" w:cs="Arial"/>
          <w:b/>
          <w:color w:val="auto"/>
          <w:sz w:val="20"/>
          <w:u w:val="single"/>
        </w:rPr>
      </w:pPr>
    </w:p>
    <w:p w14:paraId="763FF00E" w14:textId="22259D03" w:rsidR="005B6E14" w:rsidRPr="00A94561" w:rsidRDefault="005B6E14">
      <w:pPr>
        <w:overflowPunct/>
        <w:autoSpaceDE/>
        <w:autoSpaceDN/>
        <w:adjustRightInd/>
        <w:textAlignment w:val="auto"/>
        <w:rPr>
          <w:rFonts w:ascii="Arial" w:hAnsi="Arial" w:cs="Arial"/>
          <w:b/>
          <w:u w:val="single"/>
        </w:rPr>
      </w:pPr>
    </w:p>
    <w:tbl>
      <w:tblPr>
        <w:tblW w:w="10233" w:type="dxa"/>
        <w:tblInd w:w="108" w:type="dxa"/>
        <w:tblBorders>
          <w:top w:val="double" w:sz="6" w:space="0" w:color="000000"/>
          <w:left w:val="double" w:sz="6" w:space="0" w:color="000000"/>
          <w:bottom w:val="single" w:sz="8" w:space="0" w:color="000000"/>
          <w:right w:val="double" w:sz="6" w:space="0" w:color="000000"/>
          <w:insideH w:val="single" w:sz="8" w:space="0" w:color="000000"/>
          <w:insideV w:val="double" w:sz="6" w:space="0" w:color="000000"/>
        </w:tblBorders>
        <w:tblLayout w:type="fixed"/>
        <w:tblLook w:val="04A0" w:firstRow="1" w:lastRow="0" w:firstColumn="1" w:lastColumn="0" w:noHBand="0" w:noVBand="1"/>
      </w:tblPr>
      <w:tblGrid>
        <w:gridCol w:w="5230"/>
        <w:gridCol w:w="495"/>
        <w:gridCol w:w="4508"/>
      </w:tblGrid>
      <w:tr w:rsidR="005B6E14" w:rsidRPr="00A94561" w14:paraId="36C88827" w14:textId="77777777" w:rsidTr="00FA5027">
        <w:trPr>
          <w:trHeight w:val="293"/>
        </w:trPr>
        <w:tc>
          <w:tcPr>
            <w:tcW w:w="5230" w:type="dxa"/>
            <w:tcBorders>
              <w:top w:val="double" w:sz="6" w:space="0" w:color="000000"/>
              <w:left w:val="double" w:sz="6" w:space="0" w:color="000000"/>
              <w:bottom w:val="single" w:sz="8" w:space="0" w:color="000000"/>
              <w:right w:val="double" w:sz="6" w:space="0" w:color="000000"/>
            </w:tcBorders>
            <w:hideMark/>
          </w:tcPr>
          <w:p w14:paraId="0DE940F9" w14:textId="3305F538" w:rsidR="005B6E14" w:rsidRPr="00A94561" w:rsidRDefault="005B6E14" w:rsidP="00FA5027">
            <w:pPr>
              <w:pStyle w:val="TableText"/>
              <w:jc w:val="left"/>
              <w:rPr>
                <w:rFonts w:ascii="Arial" w:hAnsi="Arial" w:cs="Arial"/>
                <w:color w:val="auto"/>
                <w:sz w:val="20"/>
              </w:rPr>
            </w:pPr>
            <w:r w:rsidRPr="00A94561">
              <w:rPr>
                <w:rFonts w:ascii="Arial" w:hAnsi="Arial" w:cs="Arial"/>
                <w:color w:val="auto"/>
                <w:sz w:val="20"/>
              </w:rPr>
              <w:t>Name of TUSLA representative:</w:t>
            </w:r>
          </w:p>
          <w:p w14:paraId="486E5BE9" w14:textId="77777777" w:rsidR="005B6E14" w:rsidRPr="00A94561" w:rsidRDefault="005B6E14" w:rsidP="00FA5027">
            <w:pPr>
              <w:pStyle w:val="TableText"/>
              <w:jc w:val="left"/>
              <w:rPr>
                <w:rFonts w:ascii="Arial" w:hAnsi="Arial" w:cs="Arial"/>
                <w:b/>
                <w:color w:val="auto"/>
                <w:sz w:val="20"/>
              </w:rPr>
            </w:pPr>
            <w:r w:rsidRPr="00A94561">
              <w:rPr>
                <w:rFonts w:ascii="Arial" w:hAnsi="Arial" w:cs="Arial"/>
                <w:color w:val="auto"/>
                <w:sz w:val="20"/>
              </w:rPr>
              <w:t>(Block Capitals):</w:t>
            </w:r>
          </w:p>
        </w:tc>
        <w:tc>
          <w:tcPr>
            <w:tcW w:w="495" w:type="dxa"/>
            <w:tcBorders>
              <w:top w:val="nil"/>
              <w:left w:val="double" w:sz="6" w:space="0" w:color="000000"/>
              <w:bottom w:val="nil"/>
              <w:right w:val="double" w:sz="6" w:space="0" w:color="000000"/>
            </w:tcBorders>
          </w:tcPr>
          <w:p w14:paraId="4CC8D01C" w14:textId="77777777" w:rsidR="005B6E14" w:rsidRPr="00A94561" w:rsidRDefault="005B6E14" w:rsidP="00FA5027">
            <w:pPr>
              <w:pStyle w:val="DefaultText"/>
              <w:rPr>
                <w:rFonts w:ascii="Arial" w:hAnsi="Arial" w:cs="Arial"/>
                <w:b/>
                <w:color w:val="auto"/>
                <w:sz w:val="20"/>
              </w:rPr>
            </w:pPr>
          </w:p>
        </w:tc>
        <w:tc>
          <w:tcPr>
            <w:tcW w:w="4508" w:type="dxa"/>
            <w:tcBorders>
              <w:top w:val="double" w:sz="6" w:space="0" w:color="000000"/>
              <w:left w:val="double" w:sz="6" w:space="0" w:color="000000"/>
              <w:bottom w:val="single" w:sz="8" w:space="0" w:color="000000"/>
              <w:right w:val="double" w:sz="6" w:space="0" w:color="000000"/>
            </w:tcBorders>
            <w:hideMark/>
          </w:tcPr>
          <w:p w14:paraId="4EE4B38A" w14:textId="77777777" w:rsidR="005B6E14" w:rsidRPr="00A94561" w:rsidRDefault="005B6E14" w:rsidP="00FA5027">
            <w:pPr>
              <w:pStyle w:val="TableText"/>
              <w:jc w:val="center"/>
              <w:rPr>
                <w:rFonts w:ascii="Arial" w:hAnsi="Arial" w:cs="Arial"/>
                <w:b/>
                <w:color w:val="auto"/>
                <w:sz w:val="20"/>
              </w:rPr>
            </w:pPr>
            <w:r w:rsidRPr="00A94561">
              <w:rPr>
                <w:rFonts w:ascii="Arial" w:hAnsi="Arial" w:cs="Arial"/>
                <w:b/>
                <w:color w:val="auto"/>
                <w:sz w:val="20"/>
              </w:rPr>
              <w:t>For IPO</w:t>
            </w:r>
          </w:p>
        </w:tc>
      </w:tr>
      <w:tr w:rsidR="005B6E14" w:rsidRPr="00A94561" w14:paraId="640AA867" w14:textId="77777777" w:rsidTr="00FA5027">
        <w:trPr>
          <w:trHeight w:val="293"/>
        </w:trPr>
        <w:tc>
          <w:tcPr>
            <w:tcW w:w="5230" w:type="dxa"/>
            <w:tcBorders>
              <w:top w:val="single" w:sz="8" w:space="0" w:color="000000"/>
              <w:left w:val="double" w:sz="6" w:space="0" w:color="000000"/>
              <w:bottom w:val="single" w:sz="8" w:space="0" w:color="000000"/>
              <w:right w:val="double" w:sz="6" w:space="0" w:color="000000"/>
            </w:tcBorders>
            <w:hideMark/>
          </w:tcPr>
          <w:p w14:paraId="461C23E6" w14:textId="77777777" w:rsidR="005B6E14" w:rsidRPr="00A94561" w:rsidRDefault="005B6E14" w:rsidP="00FA5027">
            <w:pPr>
              <w:pStyle w:val="TableText"/>
              <w:jc w:val="left"/>
              <w:rPr>
                <w:rFonts w:ascii="Arial" w:hAnsi="Arial" w:cs="Arial"/>
                <w:b/>
                <w:color w:val="auto"/>
                <w:sz w:val="20"/>
              </w:rPr>
            </w:pPr>
            <w:r w:rsidRPr="00A94561">
              <w:rPr>
                <w:rFonts w:ascii="Arial" w:hAnsi="Arial" w:cs="Arial"/>
                <w:color w:val="auto"/>
                <w:sz w:val="20"/>
              </w:rPr>
              <w:t>Company:</w:t>
            </w:r>
          </w:p>
        </w:tc>
        <w:tc>
          <w:tcPr>
            <w:tcW w:w="495" w:type="dxa"/>
            <w:tcBorders>
              <w:top w:val="nil"/>
              <w:left w:val="double" w:sz="6" w:space="0" w:color="000000"/>
              <w:bottom w:val="nil"/>
              <w:right w:val="double" w:sz="6" w:space="0" w:color="000000"/>
            </w:tcBorders>
          </w:tcPr>
          <w:p w14:paraId="4099FF54" w14:textId="77777777" w:rsidR="005B6E14" w:rsidRPr="00A94561" w:rsidRDefault="005B6E14" w:rsidP="00FA5027">
            <w:pPr>
              <w:pStyle w:val="DefaultText"/>
              <w:rPr>
                <w:rFonts w:ascii="Arial" w:hAnsi="Arial" w:cs="Arial"/>
                <w:b/>
                <w:color w:val="auto"/>
                <w:sz w:val="20"/>
              </w:rPr>
            </w:pPr>
          </w:p>
        </w:tc>
        <w:tc>
          <w:tcPr>
            <w:tcW w:w="4508" w:type="dxa"/>
            <w:tcBorders>
              <w:top w:val="single" w:sz="8" w:space="0" w:color="000000"/>
              <w:left w:val="double" w:sz="6" w:space="0" w:color="000000"/>
              <w:bottom w:val="single" w:sz="8" w:space="0" w:color="000000"/>
              <w:right w:val="double" w:sz="6" w:space="0" w:color="000000"/>
            </w:tcBorders>
            <w:hideMark/>
          </w:tcPr>
          <w:p w14:paraId="6EE50C02" w14:textId="77777777" w:rsidR="005B6E14" w:rsidRPr="00A94561" w:rsidRDefault="005B6E14" w:rsidP="00FA5027">
            <w:pPr>
              <w:pStyle w:val="TableText"/>
              <w:jc w:val="left"/>
              <w:rPr>
                <w:rFonts w:ascii="Arial" w:hAnsi="Arial" w:cs="Arial"/>
                <w:b/>
                <w:color w:val="auto"/>
                <w:sz w:val="20"/>
              </w:rPr>
            </w:pPr>
            <w:r w:rsidRPr="00A94561">
              <w:rPr>
                <w:rFonts w:ascii="Arial" w:hAnsi="Arial" w:cs="Arial"/>
                <w:color w:val="auto"/>
                <w:sz w:val="20"/>
              </w:rPr>
              <w:t>Proof of ID provided (Y/N):</w:t>
            </w:r>
          </w:p>
        </w:tc>
      </w:tr>
      <w:tr w:rsidR="005B6E14" w:rsidRPr="00A94561" w14:paraId="4D5A177E" w14:textId="77777777" w:rsidTr="00FA5027">
        <w:trPr>
          <w:trHeight w:val="293"/>
        </w:trPr>
        <w:tc>
          <w:tcPr>
            <w:tcW w:w="5230" w:type="dxa"/>
            <w:tcBorders>
              <w:top w:val="single" w:sz="8" w:space="0" w:color="000000"/>
              <w:left w:val="double" w:sz="6" w:space="0" w:color="000000"/>
              <w:bottom w:val="single" w:sz="8" w:space="0" w:color="000000"/>
              <w:right w:val="double" w:sz="6" w:space="0" w:color="000000"/>
            </w:tcBorders>
            <w:hideMark/>
          </w:tcPr>
          <w:p w14:paraId="07EB650B" w14:textId="77777777" w:rsidR="005B6E14" w:rsidRPr="00A94561" w:rsidRDefault="005B6E14" w:rsidP="00FA5027">
            <w:pPr>
              <w:pStyle w:val="TableText"/>
              <w:jc w:val="left"/>
              <w:rPr>
                <w:rFonts w:ascii="Arial" w:hAnsi="Arial" w:cs="Arial"/>
                <w:b/>
                <w:color w:val="auto"/>
                <w:sz w:val="20"/>
              </w:rPr>
            </w:pPr>
            <w:r w:rsidRPr="00A94561">
              <w:rPr>
                <w:rFonts w:ascii="Arial" w:hAnsi="Arial" w:cs="Arial"/>
                <w:color w:val="auto"/>
                <w:sz w:val="20"/>
              </w:rPr>
              <w:t>Contact Tel No.:</w:t>
            </w:r>
          </w:p>
        </w:tc>
        <w:tc>
          <w:tcPr>
            <w:tcW w:w="495" w:type="dxa"/>
            <w:tcBorders>
              <w:top w:val="nil"/>
              <w:left w:val="double" w:sz="6" w:space="0" w:color="000000"/>
              <w:bottom w:val="nil"/>
              <w:right w:val="double" w:sz="6" w:space="0" w:color="000000"/>
            </w:tcBorders>
          </w:tcPr>
          <w:p w14:paraId="6C900081" w14:textId="77777777" w:rsidR="005B6E14" w:rsidRPr="00A94561" w:rsidRDefault="005B6E14" w:rsidP="00FA5027">
            <w:pPr>
              <w:pStyle w:val="DefaultText"/>
              <w:rPr>
                <w:rFonts w:ascii="Arial" w:hAnsi="Arial" w:cs="Arial"/>
                <w:b/>
                <w:color w:val="auto"/>
                <w:sz w:val="20"/>
              </w:rPr>
            </w:pPr>
          </w:p>
        </w:tc>
        <w:tc>
          <w:tcPr>
            <w:tcW w:w="4508" w:type="dxa"/>
            <w:tcBorders>
              <w:top w:val="single" w:sz="8" w:space="0" w:color="000000"/>
              <w:left w:val="double" w:sz="6" w:space="0" w:color="000000"/>
              <w:bottom w:val="single" w:sz="8" w:space="0" w:color="000000"/>
              <w:right w:val="double" w:sz="6" w:space="0" w:color="000000"/>
            </w:tcBorders>
            <w:hideMark/>
          </w:tcPr>
          <w:p w14:paraId="6B7046D4" w14:textId="77777777" w:rsidR="005B6E14" w:rsidRPr="00A94561" w:rsidRDefault="005B6E14" w:rsidP="00FA5027">
            <w:pPr>
              <w:pStyle w:val="TableText"/>
              <w:jc w:val="left"/>
              <w:rPr>
                <w:rFonts w:ascii="Arial" w:hAnsi="Arial" w:cs="Arial"/>
                <w:b/>
                <w:color w:val="auto"/>
                <w:sz w:val="20"/>
              </w:rPr>
            </w:pPr>
            <w:r w:rsidRPr="00A94561">
              <w:rPr>
                <w:rFonts w:ascii="Arial" w:hAnsi="Arial" w:cs="Arial"/>
                <w:color w:val="auto"/>
                <w:sz w:val="20"/>
              </w:rPr>
              <w:t>Format:</w:t>
            </w:r>
          </w:p>
        </w:tc>
      </w:tr>
      <w:tr w:rsidR="005B6E14" w:rsidRPr="00A94561" w14:paraId="4368B117" w14:textId="77777777" w:rsidTr="00FA5027">
        <w:trPr>
          <w:trHeight w:val="293"/>
        </w:trPr>
        <w:tc>
          <w:tcPr>
            <w:tcW w:w="5230" w:type="dxa"/>
            <w:tcBorders>
              <w:top w:val="single" w:sz="8" w:space="0" w:color="000000"/>
              <w:left w:val="double" w:sz="6" w:space="0" w:color="000000"/>
              <w:bottom w:val="single" w:sz="8" w:space="0" w:color="000000"/>
              <w:right w:val="double" w:sz="6" w:space="0" w:color="000000"/>
            </w:tcBorders>
            <w:hideMark/>
          </w:tcPr>
          <w:p w14:paraId="14442CF2" w14:textId="77777777" w:rsidR="005B6E14" w:rsidRPr="00A94561" w:rsidRDefault="005B6E14" w:rsidP="00FA5027">
            <w:pPr>
              <w:pStyle w:val="TableText"/>
              <w:jc w:val="left"/>
              <w:rPr>
                <w:rFonts w:ascii="Arial" w:hAnsi="Arial" w:cs="Arial"/>
                <w:b/>
                <w:color w:val="auto"/>
                <w:sz w:val="20"/>
              </w:rPr>
            </w:pPr>
            <w:r w:rsidRPr="00A94561">
              <w:rPr>
                <w:rFonts w:ascii="Arial" w:hAnsi="Arial" w:cs="Arial"/>
                <w:color w:val="auto"/>
                <w:sz w:val="20"/>
              </w:rPr>
              <w:t>Oral  confirmation:  Yes  | No</w:t>
            </w:r>
          </w:p>
        </w:tc>
        <w:tc>
          <w:tcPr>
            <w:tcW w:w="495" w:type="dxa"/>
            <w:tcBorders>
              <w:top w:val="nil"/>
              <w:left w:val="double" w:sz="6" w:space="0" w:color="000000"/>
              <w:bottom w:val="nil"/>
              <w:right w:val="double" w:sz="6" w:space="0" w:color="000000"/>
            </w:tcBorders>
          </w:tcPr>
          <w:p w14:paraId="167CF02C" w14:textId="77777777" w:rsidR="005B6E14" w:rsidRPr="00A94561" w:rsidRDefault="005B6E14" w:rsidP="00FA5027">
            <w:pPr>
              <w:pStyle w:val="DefaultText"/>
              <w:rPr>
                <w:rFonts w:ascii="Arial" w:hAnsi="Arial" w:cs="Arial"/>
                <w:b/>
                <w:color w:val="auto"/>
                <w:sz w:val="20"/>
              </w:rPr>
            </w:pPr>
          </w:p>
        </w:tc>
        <w:tc>
          <w:tcPr>
            <w:tcW w:w="4508" w:type="dxa"/>
            <w:tcBorders>
              <w:top w:val="single" w:sz="8" w:space="0" w:color="000000"/>
              <w:left w:val="double" w:sz="6" w:space="0" w:color="000000"/>
              <w:bottom w:val="single" w:sz="8" w:space="0" w:color="000000"/>
              <w:right w:val="double" w:sz="6" w:space="0" w:color="000000"/>
            </w:tcBorders>
            <w:hideMark/>
          </w:tcPr>
          <w:p w14:paraId="52167A8F" w14:textId="77777777" w:rsidR="005B6E14" w:rsidRPr="00A94561" w:rsidRDefault="005B6E14" w:rsidP="00FA5027">
            <w:pPr>
              <w:pStyle w:val="TableText"/>
              <w:jc w:val="left"/>
              <w:rPr>
                <w:rFonts w:ascii="Arial" w:hAnsi="Arial" w:cs="Arial"/>
                <w:b/>
                <w:color w:val="auto"/>
                <w:sz w:val="20"/>
              </w:rPr>
            </w:pPr>
            <w:r w:rsidRPr="00A94561">
              <w:rPr>
                <w:rFonts w:ascii="Arial" w:hAnsi="Arial" w:cs="Arial"/>
                <w:color w:val="auto"/>
                <w:sz w:val="20"/>
              </w:rPr>
              <w:t>Oral  confirmation:  Yes  | No</w:t>
            </w:r>
          </w:p>
        </w:tc>
      </w:tr>
      <w:tr w:rsidR="005B6E14" w:rsidRPr="00A94561" w14:paraId="5BA9F4EA" w14:textId="77777777" w:rsidTr="00FA5027">
        <w:trPr>
          <w:trHeight w:val="293"/>
        </w:trPr>
        <w:tc>
          <w:tcPr>
            <w:tcW w:w="5230" w:type="dxa"/>
            <w:tcBorders>
              <w:top w:val="single" w:sz="8" w:space="0" w:color="000000"/>
              <w:left w:val="double" w:sz="6" w:space="0" w:color="000000"/>
              <w:bottom w:val="double" w:sz="6" w:space="0" w:color="000000"/>
              <w:right w:val="double" w:sz="6" w:space="0" w:color="000000"/>
            </w:tcBorders>
            <w:hideMark/>
          </w:tcPr>
          <w:p w14:paraId="225EA3D6" w14:textId="77777777" w:rsidR="005B6E14" w:rsidRPr="00A94561" w:rsidRDefault="005B6E14" w:rsidP="00FA5027">
            <w:pPr>
              <w:pStyle w:val="DefaultText"/>
              <w:spacing w:line="360" w:lineRule="auto"/>
              <w:rPr>
                <w:rFonts w:ascii="Arial" w:hAnsi="Arial" w:cs="Arial"/>
                <w:bCs/>
                <w:color w:val="auto"/>
                <w:sz w:val="20"/>
              </w:rPr>
            </w:pPr>
            <w:r w:rsidRPr="00A94561">
              <w:rPr>
                <w:rFonts w:ascii="Arial" w:hAnsi="Arial" w:cs="Arial"/>
                <w:bCs/>
                <w:color w:val="auto"/>
                <w:sz w:val="20"/>
              </w:rPr>
              <w:t xml:space="preserve">Time Stamp: </w:t>
            </w:r>
            <w:proofErr w:type="spellStart"/>
            <w:r w:rsidRPr="00A94561">
              <w:rPr>
                <w:rFonts w:ascii="Arial" w:hAnsi="Arial" w:cs="Arial"/>
                <w:bCs/>
                <w:color w:val="auto"/>
                <w:sz w:val="20"/>
              </w:rPr>
              <w:t>tt:tt</w:t>
            </w:r>
            <w:proofErr w:type="spellEnd"/>
            <w:r w:rsidRPr="00A94561">
              <w:rPr>
                <w:rFonts w:ascii="Arial" w:hAnsi="Arial" w:cs="Arial"/>
                <w:bCs/>
                <w:color w:val="auto"/>
                <w:sz w:val="20"/>
              </w:rPr>
              <w:t xml:space="preserve">  dd/mm/</w:t>
            </w:r>
            <w:proofErr w:type="spellStart"/>
            <w:r w:rsidRPr="00A94561">
              <w:rPr>
                <w:rFonts w:ascii="Arial" w:hAnsi="Arial" w:cs="Arial"/>
                <w:bCs/>
                <w:color w:val="auto"/>
                <w:sz w:val="20"/>
              </w:rPr>
              <w:t>yyyy</w:t>
            </w:r>
            <w:proofErr w:type="spellEnd"/>
          </w:p>
          <w:p w14:paraId="23C01279" w14:textId="77777777" w:rsidR="005B6E14" w:rsidRPr="00A94561" w:rsidRDefault="005B6E14" w:rsidP="00FA5027">
            <w:pPr>
              <w:pStyle w:val="TableText"/>
              <w:jc w:val="left"/>
              <w:rPr>
                <w:rFonts w:ascii="Arial" w:hAnsi="Arial" w:cs="Arial"/>
                <w:b/>
                <w:color w:val="auto"/>
                <w:sz w:val="20"/>
              </w:rPr>
            </w:pPr>
          </w:p>
        </w:tc>
        <w:tc>
          <w:tcPr>
            <w:tcW w:w="495" w:type="dxa"/>
            <w:tcBorders>
              <w:top w:val="nil"/>
              <w:left w:val="double" w:sz="6" w:space="0" w:color="000000"/>
              <w:bottom w:val="nil"/>
              <w:right w:val="double" w:sz="6" w:space="0" w:color="000000"/>
            </w:tcBorders>
          </w:tcPr>
          <w:p w14:paraId="1A917B9C" w14:textId="77777777" w:rsidR="005B6E14" w:rsidRPr="00A94561" w:rsidRDefault="005B6E14" w:rsidP="00FA5027">
            <w:pPr>
              <w:pStyle w:val="DefaultText"/>
              <w:rPr>
                <w:rFonts w:ascii="Arial" w:hAnsi="Arial" w:cs="Arial"/>
                <w:b/>
                <w:color w:val="auto"/>
                <w:sz w:val="20"/>
              </w:rPr>
            </w:pPr>
          </w:p>
        </w:tc>
        <w:tc>
          <w:tcPr>
            <w:tcW w:w="4508" w:type="dxa"/>
            <w:tcBorders>
              <w:top w:val="single" w:sz="8" w:space="0" w:color="000000"/>
              <w:left w:val="double" w:sz="6" w:space="0" w:color="000000"/>
              <w:bottom w:val="double" w:sz="6" w:space="0" w:color="000000"/>
              <w:right w:val="double" w:sz="6" w:space="0" w:color="000000"/>
            </w:tcBorders>
            <w:hideMark/>
          </w:tcPr>
          <w:p w14:paraId="5A3FC65E" w14:textId="77777777" w:rsidR="005B6E14" w:rsidRPr="00A94561" w:rsidRDefault="005B6E14" w:rsidP="00FA5027">
            <w:pPr>
              <w:pStyle w:val="DefaultText"/>
              <w:spacing w:line="360" w:lineRule="auto"/>
              <w:rPr>
                <w:rFonts w:ascii="Arial" w:hAnsi="Arial" w:cs="Arial"/>
                <w:bCs/>
                <w:color w:val="auto"/>
                <w:sz w:val="20"/>
              </w:rPr>
            </w:pPr>
            <w:r w:rsidRPr="00A94561">
              <w:rPr>
                <w:rFonts w:ascii="Arial" w:hAnsi="Arial" w:cs="Arial"/>
                <w:bCs/>
                <w:color w:val="auto"/>
                <w:sz w:val="20"/>
              </w:rPr>
              <w:t xml:space="preserve">Time Stamp: </w:t>
            </w:r>
            <w:proofErr w:type="spellStart"/>
            <w:r w:rsidRPr="00A94561">
              <w:rPr>
                <w:rFonts w:ascii="Arial" w:hAnsi="Arial" w:cs="Arial"/>
                <w:bCs/>
                <w:color w:val="auto"/>
                <w:sz w:val="20"/>
              </w:rPr>
              <w:t>tt:tt</w:t>
            </w:r>
            <w:proofErr w:type="spellEnd"/>
            <w:r w:rsidRPr="00A94561">
              <w:rPr>
                <w:rFonts w:ascii="Arial" w:hAnsi="Arial" w:cs="Arial"/>
                <w:bCs/>
                <w:color w:val="auto"/>
                <w:sz w:val="20"/>
              </w:rPr>
              <w:t xml:space="preserve">  dd/mm/</w:t>
            </w:r>
            <w:proofErr w:type="spellStart"/>
            <w:r w:rsidRPr="00A94561">
              <w:rPr>
                <w:rFonts w:ascii="Arial" w:hAnsi="Arial" w:cs="Arial"/>
                <w:bCs/>
                <w:color w:val="auto"/>
                <w:sz w:val="20"/>
              </w:rPr>
              <w:t>yyyy</w:t>
            </w:r>
            <w:proofErr w:type="spellEnd"/>
          </w:p>
        </w:tc>
      </w:tr>
    </w:tbl>
    <w:p w14:paraId="02BF3025" w14:textId="4AF6B9BA" w:rsidR="00447ED3" w:rsidRPr="00A94561" w:rsidRDefault="00447ED3">
      <w:pPr>
        <w:overflowPunct/>
        <w:autoSpaceDE/>
        <w:autoSpaceDN/>
        <w:adjustRightInd/>
        <w:textAlignment w:val="auto"/>
        <w:rPr>
          <w:rFonts w:ascii="Arial" w:hAnsi="Arial" w:cs="Arial"/>
          <w:b/>
          <w:u w:val="single"/>
        </w:rPr>
      </w:pPr>
    </w:p>
    <w:p w14:paraId="1AAB1797" w14:textId="77777777" w:rsidR="005B6E14" w:rsidRPr="00A94561" w:rsidRDefault="005B6E14">
      <w:pPr>
        <w:overflowPunct/>
        <w:autoSpaceDE/>
        <w:autoSpaceDN/>
        <w:adjustRightInd/>
        <w:textAlignment w:val="auto"/>
        <w:rPr>
          <w:rFonts w:ascii="Arial" w:hAnsi="Arial" w:cs="Arial"/>
          <w:b/>
          <w:u w:val="single"/>
        </w:rPr>
      </w:pPr>
      <w:r w:rsidRPr="00A94561">
        <w:rPr>
          <w:rFonts w:ascii="Arial" w:hAnsi="Arial" w:cs="Arial"/>
          <w:b/>
          <w:u w:val="single"/>
        </w:rPr>
        <w:br w:type="page"/>
      </w:r>
    </w:p>
    <w:p w14:paraId="21BA13D4" w14:textId="247C8479" w:rsidR="0024700B" w:rsidRPr="00A94561" w:rsidRDefault="0024700B" w:rsidP="0024700B">
      <w:pPr>
        <w:pStyle w:val="DefaultText"/>
        <w:jc w:val="right"/>
        <w:rPr>
          <w:rFonts w:ascii="Arial" w:hAnsi="Arial" w:cs="Arial"/>
          <w:b/>
          <w:color w:val="auto"/>
          <w:sz w:val="20"/>
          <w:u w:val="single"/>
        </w:rPr>
      </w:pPr>
      <w:r w:rsidRPr="00A94561">
        <w:rPr>
          <w:rFonts w:ascii="Arial" w:hAnsi="Arial" w:cs="Arial"/>
          <w:b/>
          <w:color w:val="auto"/>
          <w:sz w:val="20"/>
          <w:u w:val="single"/>
        </w:rPr>
        <w:lastRenderedPageBreak/>
        <w:t>IPO</w:t>
      </w:r>
      <w:r w:rsidR="00827ED6" w:rsidRPr="00A94561">
        <w:rPr>
          <w:rFonts w:ascii="Arial" w:hAnsi="Arial" w:cs="Arial"/>
          <w:b/>
          <w:color w:val="auto"/>
          <w:sz w:val="20"/>
          <w:u w:val="single"/>
        </w:rPr>
        <w:t xml:space="preserve"> </w:t>
      </w:r>
      <w:r w:rsidRPr="00A94561">
        <w:rPr>
          <w:rFonts w:ascii="Arial" w:hAnsi="Arial" w:cs="Arial"/>
          <w:b/>
          <w:color w:val="auto"/>
          <w:sz w:val="20"/>
          <w:u w:val="single"/>
        </w:rPr>
        <w:t xml:space="preserve"> </w:t>
      </w:r>
      <w:r w:rsidR="00D02C83" w:rsidRPr="00A94561">
        <w:rPr>
          <w:rFonts w:ascii="Arial" w:hAnsi="Arial" w:cs="Arial"/>
          <w:b/>
          <w:color w:val="auto"/>
          <w:sz w:val="20"/>
          <w:u w:val="single"/>
        </w:rPr>
        <w:t>01</w:t>
      </w:r>
      <w:r w:rsidRPr="00A94561">
        <w:rPr>
          <w:rFonts w:ascii="Arial" w:hAnsi="Arial" w:cs="Arial"/>
          <w:b/>
          <w:color w:val="auto"/>
          <w:sz w:val="20"/>
          <w:u w:val="single"/>
        </w:rPr>
        <w:t xml:space="preserve"> (FORM C)</w:t>
      </w:r>
    </w:p>
    <w:p w14:paraId="4C644FB1" w14:textId="10BC4376" w:rsidR="005B6E14" w:rsidRPr="00A94561" w:rsidRDefault="00010F0E" w:rsidP="00010F0E">
      <w:pPr>
        <w:pStyle w:val="DefaultText"/>
        <w:rPr>
          <w:rFonts w:ascii="Arial" w:hAnsi="Arial" w:cs="Arial"/>
          <w:b/>
          <w:color w:val="auto"/>
          <w:sz w:val="20"/>
        </w:rPr>
      </w:pPr>
      <w:r w:rsidRPr="00A94561">
        <w:rPr>
          <w:rFonts w:ascii="Arial" w:hAnsi="Arial" w:cs="Arial"/>
          <w:b/>
          <w:color w:val="auto"/>
          <w:sz w:val="20"/>
          <w:u w:val="single"/>
        </w:rPr>
        <w:t>C. Code of conduct to be observed by the Child/minor’s guardian or parent attending at the International Protection Office (IPO) for a</w:t>
      </w:r>
      <w:r w:rsidR="00221F91" w:rsidRPr="00A94561">
        <w:rPr>
          <w:rFonts w:ascii="Arial" w:hAnsi="Arial" w:cs="Arial"/>
          <w:b/>
          <w:color w:val="auto"/>
          <w:sz w:val="20"/>
          <w:u w:val="single"/>
        </w:rPr>
        <w:t>n</w:t>
      </w:r>
      <w:r w:rsidRPr="00A94561">
        <w:rPr>
          <w:rFonts w:ascii="Arial" w:hAnsi="Arial" w:cs="Arial"/>
          <w:b/>
          <w:color w:val="auto"/>
          <w:sz w:val="20"/>
          <w:u w:val="single"/>
        </w:rPr>
        <w:t xml:space="preserve"> interview under the International Protection Act </w:t>
      </w:r>
      <w:r w:rsidR="00D02C83" w:rsidRPr="00A94561">
        <w:rPr>
          <w:rFonts w:ascii="Arial" w:hAnsi="Arial" w:cs="Arial"/>
          <w:b/>
          <w:color w:val="auto"/>
          <w:sz w:val="20"/>
          <w:u w:val="single"/>
        </w:rPr>
        <w:t>2026</w:t>
      </w:r>
      <w:r w:rsidRPr="00A94561">
        <w:rPr>
          <w:rFonts w:ascii="Arial" w:hAnsi="Arial" w:cs="Arial"/>
          <w:b/>
          <w:color w:val="auto"/>
          <w:sz w:val="20"/>
          <w:u w:val="single"/>
        </w:rPr>
        <w:t xml:space="preserve"> in the case of an accompanied child/minor.</w:t>
      </w:r>
    </w:p>
    <w:p w14:paraId="5A472ACE" w14:textId="77777777" w:rsidR="005B6E14" w:rsidRPr="00A94561" w:rsidRDefault="005B6E14" w:rsidP="00010F0E">
      <w:pPr>
        <w:pStyle w:val="DefaultText"/>
        <w:rPr>
          <w:rFonts w:ascii="Arial" w:hAnsi="Arial" w:cs="Arial"/>
          <w:color w:val="auto"/>
          <w:sz w:val="20"/>
        </w:rPr>
      </w:pPr>
    </w:p>
    <w:p w14:paraId="4E1C1690" w14:textId="387C3668" w:rsidR="005B6E14" w:rsidRPr="00A94561" w:rsidRDefault="005B6E14" w:rsidP="00010F0E">
      <w:pPr>
        <w:pStyle w:val="DefaultText"/>
        <w:rPr>
          <w:rFonts w:ascii="Arial" w:hAnsi="Arial" w:cs="Arial"/>
          <w:color w:val="auto"/>
          <w:sz w:val="20"/>
        </w:rPr>
      </w:pPr>
      <w:r w:rsidRPr="00A94561">
        <w:rPr>
          <w:rFonts w:ascii="Arial" w:hAnsi="Arial" w:cs="Arial"/>
          <w:color w:val="auto"/>
          <w:sz w:val="20"/>
        </w:rPr>
        <w:t xml:space="preserve">This form should be read, agreed, dated and time stamped by the Child/minor’s guardian or parent </w:t>
      </w:r>
      <w:r w:rsidRPr="00A94561">
        <w:rPr>
          <w:rFonts w:ascii="Arial" w:hAnsi="Arial" w:cs="Arial"/>
          <w:color w:val="auto"/>
          <w:sz w:val="20"/>
          <w:u w:val="single"/>
        </w:rPr>
        <w:t>prior</w:t>
      </w:r>
      <w:r w:rsidRPr="00A94561">
        <w:rPr>
          <w:rFonts w:ascii="Arial" w:hAnsi="Arial" w:cs="Arial"/>
          <w:color w:val="auto"/>
          <w:sz w:val="20"/>
        </w:rPr>
        <w:t xml:space="preserve"> to the commencement of the interview under the International Protection Act 2026. A time stamp indicates oral confirmation and the time/date of such. </w:t>
      </w:r>
      <w:r w:rsidR="002C7F6C" w:rsidRPr="00A94561">
        <w:rPr>
          <w:rFonts w:ascii="Arial" w:hAnsi="Arial" w:cs="Arial"/>
          <w:color w:val="auto"/>
          <w:sz w:val="20"/>
        </w:rPr>
        <w:t>Please note,</w:t>
      </w:r>
      <w:r w:rsidR="002C7F6C">
        <w:rPr>
          <w:rFonts w:ascii="Arial" w:hAnsi="Arial" w:cs="Arial"/>
          <w:color w:val="auto"/>
          <w:sz w:val="20"/>
        </w:rPr>
        <w:t xml:space="preserve"> </w:t>
      </w:r>
      <w:r w:rsidR="002C7F6C" w:rsidRPr="00A94561">
        <w:rPr>
          <w:rFonts w:ascii="Arial" w:hAnsi="Arial" w:cs="Arial"/>
          <w:color w:val="auto"/>
          <w:sz w:val="20"/>
        </w:rPr>
        <w:t>the interview will be audio recorded. The form will be placed on the international protection applicant’s file.</w:t>
      </w:r>
    </w:p>
    <w:p w14:paraId="3387B1A5" w14:textId="77777777" w:rsidR="00010F0E" w:rsidRPr="00A94561" w:rsidRDefault="00010F0E" w:rsidP="00010F0E">
      <w:pPr>
        <w:pStyle w:val="DefaultText"/>
        <w:rPr>
          <w:rFonts w:ascii="Arial" w:hAnsi="Arial" w:cs="Arial"/>
          <w:color w:val="auto"/>
          <w:sz w:val="20"/>
        </w:rPr>
      </w:pPr>
    </w:p>
    <w:p w14:paraId="11C4B152" w14:textId="1D036FE8" w:rsidR="00010F0E" w:rsidRPr="00A94561" w:rsidRDefault="00010F0E" w:rsidP="00010F0E">
      <w:pPr>
        <w:pStyle w:val="DefaultText"/>
        <w:ind w:left="720" w:hanging="720"/>
        <w:rPr>
          <w:rFonts w:ascii="Arial" w:hAnsi="Arial" w:cs="Arial"/>
          <w:color w:val="auto"/>
          <w:sz w:val="20"/>
        </w:rPr>
      </w:pPr>
      <w:r w:rsidRPr="00A94561">
        <w:rPr>
          <w:rFonts w:ascii="Arial" w:hAnsi="Arial" w:cs="Arial"/>
          <w:b/>
          <w:color w:val="auto"/>
          <w:sz w:val="20"/>
        </w:rPr>
        <w:t>1</w:t>
      </w:r>
      <w:r w:rsidRPr="00A94561">
        <w:rPr>
          <w:rFonts w:ascii="Arial" w:hAnsi="Arial" w:cs="Arial"/>
          <w:color w:val="auto"/>
          <w:sz w:val="20"/>
        </w:rPr>
        <w:t xml:space="preserve">. </w:t>
      </w:r>
      <w:r w:rsidRPr="00A94561">
        <w:rPr>
          <w:rFonts w:ascii="Arial" w:hAnsi="Arial" w:cs="Arial"/>
          <w:color w:val="auto"/>
          <w:sz w:val="20"/>
        </w:rPr>
        <w:tab/>
        <w:t xml:space="preserve">The IPO has established a policy of permitting the attendance of a Child/minor’s guardian or parent at the accompanied minor’s interview. While the interviewer may request the Child to outline during the interview any facts relating to their international protection claim, they may also require the parent or guardian to provide information relating to the Child’s international protection claim.  </w:t>
      </w:r>
    </w:p>
    <w:p w14:paraId="6F1CC292" w14:textId="77777777" w:rsidR="00010F0E" w:rsidRPr="00A94561" w:rsidRDefault="00010F0E" w:rsidP="00010F0E">
      <w:pPr>
        <w:pStyle w:val="DefaultText"/>
        <w:ind w:left="720" w:hanging="720"/>
        <w:rPr>
          <w:rFonts w:ascii="Arial" w:hAnsi="Arial" w:cs="Arial"/>
          <w:color w:val="auto"/>
          <w:sz w:val="20"/>
        </w:rPr>
      </w:pPr>
    </w:p>
    <w:p w14:paraId="5A51AFFA" w14:textId="77777777" w:rsidR="00010F0E" w:rsidRPr="00A94561" w:rsidRDefault="00010F0E" w:rsidP="00010F0E">
      <w:pPr>
        <w:pStyle w:val="DefaultText"/>
        <w:ind w:left="720" w:hanging="720"/>
        <w:rPr>
          <w:rFonts w:ascii="Arial" w:hAnsi="Arial" w:cs="Arial"/>
          <w:color w:val="auto"/>
          <w:sz w:val="20"/>
        </w:rPr>
      </w:pPr>
      <w:r w:rsidRPr="00A94561">
        <w:rPr>
          <w:rFonts w:ascii="Arial" w:hAnsi="Arial" w:cs="Arial"/>
          <w:b/>
          <w:color w:val="auto"/>
          <w:sz w:val="20"/>
        </w:rPr>
        <w:t>2</w:t>
      </w:r>
      <w:r w:rsidRPr="00A94561">
        <w:rPr>
          <w:rFonts w:ascii="Arial" w:hAnsi="Arial" w:cs="Arial"/>
          <w:color w:val="auto"/>
          <w:sz w:val="20"/>
        </w:rPr>
        <w:t xml:space="preserve">. </w:t>
      </w:r>
      <w:r w:rsidRPr="00A94561">
        <w:rPr>
          <w:rFonts w:ascii="Arial" w:hAnsi="Arial" w:cs="Arial"/>
          <w:color w:val="auto"/>
          <w:sz w:val="20"/>
        </w:rPr>
        <w:tab/>
        <w:t>If the applicant has secured legal assistance, his/her legal representative will also be permitted to attend the interview.</w:t>
      </w:r>
    </w:p>
    <w:p w14:paraId="020AFF2B" w14:textId="77777777" w:rsidR="00010F0E" w:rsidRPr="00A94561" w:rsidRDefault="00010F0E" w:rsidP="00010F0E">
      <w:pPr>
        <w:pStyle w:val="DefaultText"/>
        <w:ind w:left="720" w:hanging="720"/>
        <w:rPr>
          <w:rFonts w:ascii="Arial" w:hAnsi="Arial" w:cs="Arial"/>
          <w:color w:val="auto"/>
          <w:sz w:val="20"/>
        </w:rPr>
      </w:pPr>
    </w:p>
    <w:p w14:paraId="3A5DFA45" w14:textId="70C100E8" w:rsidR="00010F0E" w:rsidRPr="00A94561" w:rsidRDefault="00010F0E" w:rsidP="00010F0E">
      <w:pPr>
        <w:pStyle w:val="DefaultText"/>
        <w:tabs>
          <w:tab w:val="left" w:pos="360"/>
        </w:tabs>
        <w:ind w:left="720" w:hanging="720"/>
        <w:rPr>
          <w:rFonts w:ascii="Arial" w:hAnsi="Arial" w:cs="Arial"/>
          <w:color w:val="auto"/>
          <w:sz w:val="20"/>
        </w:rPr>
      </w:pPr>
      <w:r w:rsidRPr="00A94561">
        <w:rPr>
          <w:rFonts w:ascii="Arial" w:hAnsi="Arial" w:cs="Arial"/>
          <w:b/>
          <w:color w:val="auto"/>
          <w:sz w:val="20"/>
        </w:rPr>
        <w:t>3</w:t>
      </w:r>
      <w:r w:rsidRPr="00A94561">
        <w:rPr>
          <w:rFonts w:ascii="Arial" w:hAnsi="Arial" w:cs="Arial"/>
          <w:color w:val="auto"/>
          <w:sz w:val="20"/>
        </w:rPr>
        <w:t xml:space="preserve">. </w:t>
      </w:r>
      <w:r w:rsidRPr="00A94561">
        <w:rPr>
          <w:rFonts w:ascii="Arial" w:hAnsi="Arial" w:cs="Arial"/>
          <w:color w:val="auto"/>
          <w:sz w:val="20"/>
        </w:rPr>
        <w:tab/>
      </w:r>
      <w:r w:rsidRPr="00A94561">
        <w:rPr>
          <w:rFonts w:ascii="Arial" w:hAnsi="Arial" w:cs="Arial"/>
          <w:color w:val="auto"/>
          <w:sz w:val="20"/>
        </w:rPr>
        <w:tab/>
        <w:t xml:space="preserve">The Child/minor’s guardian or parent should note that </w:t>
      </w:r>
      <w:r w:rsidR="00747DA2" w:rsidRPr="00A94561">
        <w:rPr>
          <w:rFonts w:ascii="Arial" w:hAnsi="Arial" w:cs="Arial"/>
          <w:color w:val="auto"/>
          <w:sz w:val="20"/>
        </w:rPr>
        <w:t>they</w:t>
      </w:r>
      <w:r w:rsidR="00221F91" w:rsidRPr="00A94561">
        <w:rPr>
          <w:rFonts w:ascii="Arial" w:hAnsi="Arial" w:cs="Arial"/>
          <w:color w:val="auto"/>
          <w:sz w:val="20"/>
        </w:rPr>
        <w:t xml:space="preserve"> are </w:t>
      </w:r>
      <w:r w:rsidRPr="00A94561">
        <w:rPr>
          <w:rFonts w:ascii="Arial" w:hAnsi="Arial" w:cs="Arial"/>
          <w:color w:val="auto"/>
          <w:sz w:val="20"/>
        </w:rPr>
        <w:t xml:space="preserve"> not a participant in the interview process. The Child/minor’s guardian or parent may take notes at the interview but </w:t>
      </w:r>
      <w:r w:rsidR="00747DA2" w:rsidRPr="00A94561">
        <w:rPr>
          <w:rFonts w:ascii="Arial" w:hAnsi="Arial" w:cs="Arial"/>
          <w:color w:val="auto"/>
          <w:sz w:val="20"/>
        </w:rPr>
        <w:t>they</w:t>
      </w:r>
      <w:r w:rsidR="00221F91" w:rsidRPr="00A94561">
        <w:rPr>
          <w:rFonts w:ascii="Arial" w:hAnsi="Arial" w:cs="Arial"/>
          <w:color w:val="auto"/>
          <w:sz w:val="20"/>
        </w:rPr>
        <w:t xml:space="preserve"> </w:t>
      </w:r>
      <w:r w:rsidRPr="00A94561">
        <w:rPr>
          <w:rFonts w:ascii="Arial" w:hAnsi="Arial" w:cs="Arial"/>
          <w:color w:val="auto"/>
          <w:sz w:val="20"/>
        </w:rPr>
        <w:t xml:space="preserve">must </w:t>
      </w:r>
      <w:r w:rsidRPr="00A94561">
        <w:rPr>
          <w:rFonts w:ascii="Arial" w:hAnsi="Arial" w:cs="Arial"/>
          <w:b/>
          <w:color w:val="auto"/>
          <w:sz w:val="20"/>
        </w:rPr>
        <w:t>not</w:t>
      </w:r>
      <w:r w:rsidRPr="00A94561">
        <w:rPr>
          <w:rFonts w:ascii="Arial" w:hAnsi="Arial" w:cs="Arial"/>
          <w:color w:val="auto"/>
          <w:sz w:val="20"/>
        </w:rPr>
        <w:t xml:space="preserve"> interrupt the interview, answer questions for the applicant and/or make any comments during the interview process </w:t>
      </w:r>
      <w:r w:rsidRPr="00A94561">
        <w:rPr>
          <w:rFonts w:ascii="Arial" w:hAnsi="Arial" w:cs="Arial"/>
          <w:b/>
          <w:color w:val="auto"/>
          <w:sz w:val="20"/>
        </w:rPr>
        <w:t>unless invited to do so by the interviewer</w:t>
      </w:r>
      <w:r w:rsidRPr="00A94561">
        <w:rPr>
          <w:rFonts w:ascii="Arial" w:hAnsi="Arial" w:cs="Arial"/>
          <w:color w:val="auto"/>
          <w:sz w:val="20"/>
        </w:rPr>
        <w:t xml:space="preserve">. The IPO may invite the applicant’s accompanying adult to answer further questions or to provide additional information at the end of the Child’s interview. </w:t>
      </w:r>
    </w:p>
    <w:p w14:paraId="3EEBA260" w14:textId="77777777" w:rsidR="005B6E14" w:rsidRPr="00A94561" w:rsidRDefault="005B6E14" w:rsidP="00221F91">
      <w:pPr>
        <w:pStyle w:val="DefaultText"/>
        <w:rPr>
          <w:rFonts w:ascii="Arial" w:hAnsi="Arial" w:cs="Arial"/>
          <w:color w:val="auto"/>
          <w:sz w:val="20"/>
          <w:lang w:val="en-GB"/>
        </w:rPr>
      </w:pPr>
    </w:p>
    <w:p w14:paraId="074FA2B1" w14:textId="374CC1C9" w:rsidR="00535DE6" w:rsidRPr="00A94561" w:rsidRDefault="00535DE6" w:rsidP="00221F91">
      <w:pPr>
        <w:pStyle w:val="DefaultText"/>
        <w:rPr>
          <w:rFonts w:ascii="Arial" w:hAnsi="Arial" w:cs="Arial"/>
          <w:strike/>
          <w:sz w:val="20"/>
        </w:rPr>
      </w:pPr>
      <w:r w:rsidRPr="00A94561">
        <w:rPr>
          <w:rFonts w:ascii="Arial" w:hAnsi="Arial" w:cs="Arial"/>
          <w:color w:val="auto"/>
          <w:sz w:val="20"/>
          <w:lang w:val="en-GB"/>
        </w:rPr>
        <w:t>The use of laptops, mobile phones, or any electronic /recording device by the Child/minor’s guardian or parent is</w:t>
      </w:r>
      <w:r w:rsidRPr="00A94561">
        <w:rPr>
          <w:rFonts w:ascii="Arial" w:hAnsi="Arial" w:cs="Arial"/>
          <w:color w:val="auto"/>
          <w:sz w:val="20"/>
        </w:rPr>
        <w:t xml:space="preserve"> only permitted to take notes and should be on silent mode. A</w:t>
      </w:r>
      <w:r w:rsidRPr="00A94561">
        <w:rPr>
          <w:rFonts w:ascii="Arial" w:hAnsi="Arial" w:cs="Arial"/>
          <w:sz w:val="20"/>
        </w:rPr>
        <w:t xml:space="preserve">ny personal recordings, audio or visual, videos or photography during the interview are </w:t>
      </w:r>
      <w:r w:rsidRPr="00A94561">
        <w:rPr>
          <w:rFonts w:ascii="Arial" w:hAnsi="Arial" w:cs="Arial"/>
          <w:b/>
          <w:sz w:val="20"/>
        </w:rPr>
        <w:t>strictly</w:t>
      </w:r>
      <w:r w:rsidRPr="00A94561">
        <w:rPr>
          <w:rFonts w:ascii="Arial" w:hAnsi="Arial" w:cs="Arial"/>
          <w:color w:val="auto"/>
          <w:sz w:val="20"/>
        </w:rPr>
        <w:t xml:space="preserve"> not permitted. </w:t>
      </w:r>
    </w:p>
    <w:p w14:paraId="1521029F" w14:textId="77777777" w:rsidR="00535DE6" w:rsidRPr="00A94561" w:rsidRDefault="00535DE6" w:rsidP="00535DE6">
      <w:pPr>
        <w:pStyle w:val="DefaultText"/>
        <w:rPr>
          <w:rFonts w:ascii="Arial" w:hAnsi="Arial" w:cs="Arial"/>
          <w:sz w:val="20"/>
        </w:rPr>
      </w:pPr>
    </w:p>
    <w:p w14:paraId="33957525" w14:textId="166FF136" w:rsidR="00535DE6" w:rsidRPr="00A94561" w:rsidRDefault="00535DE6" w:rsidP="005B6E14">
      <w:pPr>
        <w:pStyle w:val="DefaultText"/>
        <w:rPr>
          <w:rFonts w:ascii="Arial" w:hAnsi="Arial" w:cs="Arial"/>
          <w:color w:val="auto"/>
          <w:sz w:val="20"/>
        </w:rPr>
      </w:pPr>
      <w:r w:rsidRPr="00A94561">
        <w:rPr>
          <w:rFonts w:ascii="Arial" w:hAnsi="Arial" w:cs="Arial"/>
          <w:sz w:val="20"/>
        </w:rPr>
        <w:t xml:space="preserve">The IPO Interview record is the only legal record of the interview. </w:t>
      </w:r>
    </w:p>
    <w:p w14:paraId="5A89CBBF" w14:textId="77777777" w:rsidR="00010F0E" w:rsidRPr="00A94561" w:rsidRDefault="00010F0E" w:rsidP="00010F0E">
      <w:pPr>
        <w:pStyle w:val="DefaultText"/>
        <w:tabs>
          <w:tab w:val="left" w:pos="1080"/>
        </w:tabs>
        <w:ind w:left="720" w:hanging="720"/>
        <w:rPr>
          <w:rFonts w:ascii="Arial" w:hAnsi="Arial" w:cs="Arial"/>
          <w:color w:val="auto"/>
          <w:sz w:val="20"/>
        </w:rPr>
      </w:pPr>
      <w:r w:rsidRPr="00A94561">
        <w:rPr>
          <w:rFonts w:ascii="Arial" w:hAnsi="Arial" w:cs="Arial"/>
          <w:color w:val="auto"/>
          <w:sz w:val="20"/>
        </w:rPr>
        <w:tab/>
      </w:r>
    </w:p>
    <w:p w14:paraId="029D60FD" w14:textId="6B9F6A3B" w:rsidR="00010F0E" w:rsidRPr="00A94561" w:rsidRDefault="00010F0E" w:rsidP="00010F0E">
      <w:pPr>
        <w:pStyle w:val="DefaultText"/>
        <w:ind w:left="720" w:hanging="720"/>
        <w:rPr>
          <w:rFonts w:ascii="Arial" w:hAnsi="Arial" w:cs="Arial"/>
          <w:color w:val="auto"/>
          <w:sz w:val="20"/>
        </w:rPr>
      </w:pPr>
      <w:r w:rsidRPr="00A94561">
        <w:rPr>
          <w:rFonts w:ascii="Arial" w:hAnsi="Arial" w:cs="Arial"/>
          <w:b/>
          <w:color w:val="auto"/>
          <w:sz w:val="20"/>
        </w:rPr>
        <w:t>4.</w:t>
      </w:r>
      <w:r w:rsidRPr="00A94561">
        <w:rPr>
          <w:rFonts w:ascii="Arial" w:hAnsi="Arial" w:cs="Arial"/>
          <w:color w:val="auto"/>
          <w:sz w:val="20"/>
        </w:rPr>
        <w:t xml:space="preserve"> </w:t>
      </w:r>
      <w:r w:rsidRPr="00A94561">
        <w:rPr>
          <w:rFonts w:ascii="Arial" w:hAnsi="Arial" w:cs="Arial"/>
          <w:color w:val="auto"/>
          <w:sz w:val="20"/>
        </w:rPr>
        <w:tab/>
        <w:t>The Child/minor’s guardian or parent must provide the</w:t>
      </w:r>
      <w:r w:rsidR="00031B60" w:rsidRPr="00A94561">
        <w:rPr>
          <w:rFonts w:ascii="Arial" w:hAnsi="Arial" w:cs="Arial"/>
          <w:color w:val="auto"/>
          <w:sz w:val="20"/>
        </w:rPr>
        <w:t xml:space="preserve"> </w:t>
      </w:r>
      <w:r w:rsidR="005B6E14" w:rsidRPr="00A94561">
        <w:rPr>
          <w:rFonts w:ascii="Arial" w:hAnsi="Arial" w:cs="Arial"/>
          <w:color w:val="auto"/>
          <w:sz w:val="20"/>
        </w:rPr>
        <w:t>interviewer</w:t>
      </w:r>
      <w:r w:rsidRPr="00A94561">
        <w:rPr>
          <w:rFonts w:ascii="Arial" w:hAnsi="Arial" w:cs="Arial"/>
          <w:color w:val="auto"/>
          <w:sz w:val="20"/>
        </w:rPr>
        <w:t xml:space="preserve"> </w:t>
      </w:r>
      <w:r w:rsidR="00031B60" w:rsidRPr="00A94561">
        <w:rPr>
          <w:rFonts w:ascii="Arial" w:hAnsi="Arial" w:cs="Arial"/>
          <w:color w:val="auto"/>
          <w:sz w:val="20"/>
        </w:rPr>
        <w:t>conducting the interview</w:t>
      </w:r>
      <w:r w:rsidR="00AA1464" w:rsidRPr="00A94561">
        <w:rPr>
          <w:rFonts w:ascii="Arial" w:hAnsi="Arial" w:cs="Arial"/>
          <w:color w:val="auto"/>
          <w:sz w:val="20"/>
        </w:rPr>
        <w:t xml:space="preserve"> </w:t>
      </w:r>
      <w:r w:rsidRPr="00A94561">
        <w:rPr>
          <w:rFonts w:ascii="Arial" w:hAnsi="Arial" w:cs="Arial"/>
          <w:color w:val="auto"/>
          <w:sz w:val="20"/>
        </w:rPr>
        <w:t>with proof of his/her identity. For identification purposes, the following documentation will be accepted by the IPO:</w:t>
      </w:r>
    </w:p>
    <w:p w14:paraId="4DF3D55E" w14:textId="77777777" w:rsidR="00010F0E" w:rsidRPr="00A94561" w:rsidRDefault="00010F0E" w:rsidP="00010F0E">
      <w:pPr>
        <w:pStyle w:val="DefaultText"/>
        <w:ind w:left="720" w:hanging="720"/>
        <w:rPr>
          <w:rFonts w:ascii="Arial" w:hAnsi="Arial" w:cs="Arial"/>
          <w:color w:val="auto"/>
          <w:sz w:val="20"/>
        </w:rPr>
      </w:pPr>
    </w:p>
    <w:p w14:paraId="2541EDED" w14:textId="77777777" w:rsidR="00010F0E" w:rsidRPr="00A94561" w:rsidRDefault="00010F0E" w:rsidP="0009281C">
      <w:pPr>
        <w:pStyle w:val="DefaultText"/>
        <w:numPr>
          <w:ilvl w:val="0"/>
          <w:numId w:val="3"/>
        </w:numPr>
        <w:textAlignment w:val="auto"/>
        <w:rPr>
          <w:rFonts w:ascii="Arial" w:hAnsi="Arial" w:cs="Arial"/>
          <w:color w:val="auto"/>
          <w:sz w:val="20"/>
        </w:rPr>
      </w:pPr>
      <w:r w:rsidRPr="00A94561">
        <w:rPr>
          <w:rFonts w:ascii="Arial" w:hAnsi="Arial" w:cs="Arial"/>
          <w:color w:val="auto"/>
          <w:sz w:val="20"/>
        </w:rPr>
        <w:t>a passport;</w:t>
      </w:r>
    </w:p>
    <w:p w14:paraId="02765986" w14:textId="77777777" w:rsidR="00010F0E" w:rsidRPr="00A94561" w:rsidRDefault="00010F0E" w:rsidP="0009281C">
      <w:pPr>
        <w:pStyle w:val="DefaultText"/>
        <w:numPr>
          <w:ilvl w:val="0"/>
          <w:numId w:val="3"/>
        </w:numPr>
        <w:textAlignment w:val="auto"/>
        <w:rPr>
          <w:rFonts w:ascii="Arial" w:hAnsi="Arial" w:cs="Arial"/>
          <w:color w:val="auto"/>
          <w:sz w:val="20"/>
        </w:rPr>
      </w:pPr>
      <w:r w:rsidRPr="00A94561">
        <w:rPr>
          <w:rFonts w:ascii="Arial" w:hAnsi="Arial" w:cs="Arial"/>
          <w:color w:val="auto"/>
          <w:sz w:val="20"/>
        </w:rPr>
        <w:t>an official ID card, or</w:t>
      </w:r>
    </w:p>
    <w:p w14:paraId="2674471B" w14:textId="3DA92A23" w:rsidR="00535DE6" w:rsidRPr="00A94561" w:rsidRDefault="00535DE6" w:rsidP="00535DE6">
      <w:pPr>
        <w:pStyle w:val="DefaultText"/>
        <w:numPr>
          <w:ilvl w:val="0"/>
          <w:numId w:val="3"/>
        </w:numPr>
        <w:textAlignment w:val="auto"/>
        <w:rPr>
          <w:rFonts w:ascii="Arial" w:hAnsi="Arial" w:cs="Arial"/>
          <w:color w:val="auto"/>
          <w:sz w:val="20"/>
        </w:rPr>
      </w:pPr>
      <w:r w:rsidRPr="00A94561">
        <w:rPr>
          <w:rFonts w:ascii="Arial" w:hAnsi="Arial" w:cs="Arial"/>
          <w:color w:val="auto"/>
          <w:sz w:val="20"/>
        </w:rPr>
        <w:t>Identity document (Passport/driver’s licence)</w:t>
      </w:r>
    </w:p>
    <w:p w14:paraId="1094A248" w14:textId="77777777" w:rsidR="00010F0E" w:rsidRPr="00A94561" w:rsidRDefault="00010F0E" w:rsidP="0009281C">
      <w:pPr>
        <w:pStyle w:val="DefaultText"/>
        <w:numPr>
          <w:ilvl w:val="0"/>
          <w:numId w:val="3"/>
        </w:numPr>
        <w:textAlignment w:val="auto"/>
        <w:rPr>
          <w:rFonts w:ascii="Arial" w:hAnsi="Arial" w:cs="Arial"/>
          <w:color w:val="auto"/>
          <w:sz w:val="20"/>
        </w:rPr>
      </w:pPr>
      <w:r w:rsidRPr="00A94561">
        <w:rPr>
          <w:rFonts w:ascii="Arial" w:hAnsi="Arial" w:cs="Arial"/>
          <w:color w:val="auto"/>
          <w:sz w:val="20"/>
        </w:rPr>
        <w:t xml:space="preserve">other form of identification (e.g. TRC or GNIB Registration card).  </w:t>
      </w:r>
    </w:p>
    <w:p w14:paraId="7EAAD64C" w14:textId="77777777" w:rsidR="00010F0E" w:rsidRPr="00A94561" w:rsidRDefault="00010F0E" w:rsidP="00010F0E">
      <w:pPr>
        <w:pStyle w:val="DefaultText"/>
        <w:ind w:left="720" w:hanging="720"/>
        <w:rPr>
          <w:rFonts w:ascii="Arial" w:hAnsi="Arial" w:cs="Arial"/>
          <w:b/>
          <w:color w:val="auto"/>
          <w:sz w:val="20"/>
        </w:rPr>
      </w:pPr>
    </w:p>
    <w:p w14:paraId="71B44977" w14:textId="77777777" w:rsidR="00010F0E" w:rsidRPr="00A94561" w:rsidRDefault="00010F0E" w:rsidP="00010F0E">
      <w:pPr>
        <w:pStyle w:val="DefaultText"/>
        <w:ind w:left="720" w:hanging="720"/>
        <w:rPr>
          <w:rFonts w:ascii="Arial" w:hAnsi="Arial" w:cs="Arial"/>
          <w:color w:val="auto"/>
          <w:sz w:val="20"/>
        </w:rPr>
      </w:pPr>
      <w:r w:rsidRPr="00A94561">
        <w:rPr>
          <w:rFonts w:ascii="Arial" w:hAnsi="Arial" w:cs="Arial"/>
          <w:b/>
          <w:color w:val="auto"/>
          <w:sz w:val="20"/>
        </w:rPr>
        <w:t>5.</w:t>
      </w:r>
      <w:r w:rsidRPr="00A94561">
        <w:rPr>
          <w:rFonts w:ascii="Arial" w:hAnsi="Arial" w:cs="Arial"/>
          <w:color w:val="auto"/>
          <w:sz w:val="20"/>
        </w:rPr>
        <w:t xml:space="preserve"> </w:t>
      </w:r>
      <w:r w:rsidRPr="00A94561">
        <w:rPr>
          <w:rFonts w:ascii="Arial" w:hAnsi="Arial" w:cs="Arial"/>
          <w:color w:val="auto"/>
          <w:sz w:val="20"/>
        </w:rPr>
        <w:tab/>
        <w:t xml:space="preserve">The IPO will accept and consider any documents or submissions relevant to the applicant’s case made before or during the interview process. However, the Child/minor’s guardian or parents should note that to facilitate the speedy processing of international protection applications, all documentation and submissions relevant to the applicant’s case should be submitted at the earliest opportunity and no later than the interview date. </w:t>
      </w:r>
    </w:p>
    <w:p w14:paraId="454A21A1" w14:textId="77777777" w:rsidR="00010F0E" w:rsidRPr="00A94561" w:rsidRDefault="00010F0E" w:rsidP="00010F0E">
      <w:pPr>
        <w:pStyle w:val="DefaultText"/>
        <w:ind w:left="720" w:hanging="720"/>
        <w:rPr>
          <w:rFonts w:ascii="Arial" w:hAnsi="Arial" w:cs="Arial"/>
          <w:color w:val="auto"/>
          <w:sz w:val="20"/>
        </w:rPr>
      </w:pPr>
    </w:p>
    <w:p w14:paraId="2B9E2BBC" w14:textId="77777777" w:rsidR="00010F0E" w:rsidRPr="00A94561" w:rsidRDefault="00010F0E" w:rsidP="00010F0E">
      <w:pPr>
        <w:pStyle w:val="DefaultText"/>
        <w:ind w:left="720" w:hanging="720"/>
        <w:rPr>
          <w:rFonts w:ascii="Arial" w:hAnsi="Arial" w:cs="Arial"/>
          <w:b/>
          <w:color w:val="auto"/>
          <w:sz w:val="20"/>
        </w:rPr>
      </w:pPr>
      <w:r w:rsidRPr="00A94561">
        <w:rPr>
          <w:rFonts w:ascii="Arial" w:hAnsi="Arial" w:cs="Arial"/>
          <w:b/>
          <w:color w:val="auto"/>
          <w:sz w:val="20"/>
        </w:rPr>
        <w:t>6.</w:t>
      </w:r>
      <w:r w:rsidRPr="00A94561">
        <w:rPr>
          <w:rFonts w:ascii="Arial" w:hAnsi="Arial" w:cs="Arial"/>
          <w:color w:val="auto"/>
          <w:sz w:val="20"/>
        </w:rPr>
        <w:t xml:space="preserve"> </w:t>
      </w:r>
      <w:r w:rsidRPr="00A94561">
        <w:rPr>
          <w:rFonts w:ascii="Arial" w:hAnsi="Arial" w:cs="Arial"/>
          <w:color w:val="auto"/>
          <w:sz w:val="20"/>
        </w:rPr>
        <w:tab/>
        <w:t xml:space="preserve">The Child/minor’s guardian or parent should note that breaks will be allowed during the interview process at the discretion of the interviewer, at the request of the applicant, </w:t>
      </w:r>
      <w:r w:rsidRPr="00A94561">
        <w:rPr>
          <w:rFonts w:ascii="Arial" w:hAnsi="Arial" w:cs="Arial"/>
          <w:b/>
          <w:color w:val="auto"/>
          <w:sz w:val="20"/>
        </w:rPr>
        <w:t>and/or within reason at the request of the Child/minor’s guardian or parent.</w:t>
      </w:r>
    </w:p>
    <w:p w14:paraId="51A71ED4" w14:textId="77777777" w:rsidR="00010F0E" w:rsidRPr="00A94561" w:rsidRDefault="00010F0E" w:rsidP="00010F0E">
      <w:pPr>
        <w:pStyle w:val="DefaultText"/>
        <w:ind w:left="720" w:hanging="720"/>
        <w:rPr>
          <w:rFonts w:ascii="Arial" w:hAnsi="Arial" w:cs="Arial"/>
          <w:color w:val="auto"/>
          <w:sz w:val="20"/>
        </w:rPr>
      </w:pPr>
    </w:p>
    <w:p w14:paraId="3D5DCABA" w14:textId="27EF73A3" w:rsidR="005B6E14" w:rsidRPr="00A94561" w:rsidRDefault="00010F0E" w:rsidP="005B6E14">
      <w:pPr>
        <w:pStyle w:val="DefaultText"/>
        <w:ind w:left="720" w:hanging="720"/>
        <w:rPr>
          <w:rFonts w:ascii="Arial" w:hAnsi="Arial" w:cs="Arial"/>
          <w:color w:val="auto"/>
          <w:sz w:val="20"/>
        </w:rPr>
      </w:pPr>
      <w:r w:rsidRPr="00A94561">
        <w:rPr>
          <w:rFonts w:ascii="Arial" w:hAnsi="Arial" w:cs="Arial"/>
          <w:b/>
          <w:color w:val="auto"/>
          <w:sz w:val="20"/>
        </w:rPr>
        <w:t>7</w:t>
      </w:r>
      <w:r w:rsidRPr="00A94561">
        <w:rPr>
          <w:rFonts w:ascii="Arial" w:hAnsi="Arial" w:cs="Arial"/>
          <w:color w:val="auto"/>
          <w:sz w:val="20"/>
        </w:rPr>
        <w:t xml:space="preserve">. </w:t>
      </w:r>
      <w:r w:rsidRPr="00A94561">
        <w:rPr>
          <w:rFonts w:ascii="Arial" w:hAnsi="Arial" w:cs="Arial"/>
          <w:color w:val="auto"/>
          <w:sz w:val="20"/>
        </w:rPr>
        <w:tab/>
        <w:t>At the end of the interview, the Child/minor’s guardian or parent will be afforded an opportunity to make comments relevant to the case.  Any comments will be recorded and read back to the Child/minor’s guardian or parent by the interviewer. The Child/minor’s guardian or parent will</w:t>
      </w:r>
      <w:r w:rsidR="005B6E14" w:rsidRPr="00A94561">
        <w:rPr>
          <w:rFonts w:ascii="Arial" w:hAnsi="Arial" w:cs="Arial"/>
          <w:color w:val="auto"/>
          <w:sz w:val="20"/>
        </w:rPr>
        <w:t xml:space="preserve"> be asked to confirm these comments  have been accurately recorded. This will be time stamped/dated as part of the interview record and also for the audio recording.</w:t>
      </w:r>
    </w:p>
    <w:p w14:paraId="1F4AC89B" w14:textId="523720BA" w:rsidR="00010F0E" w:rsidRPr="00A94561" w:rsidRDefault="00010F0E" w:rsidP="00010F0E">
      <w:pPr>
        <w:pStyle w:val="DefaultText"/>
        <w:ind w:left="720" w:hanging="720"/>
        <w:rPr>
          <w:rFonts w:ascii="Arial" w:hAnsi="Arial" w:cs="Arial"/>
          <w:color w:val="auto"/>
          <w:sz w:val="20"/>
        </w:rPr>
      </w:pPr>
    </w:p>
    <w:p w14:paraId="7236B39D" w14:textId="77777777" w:rsidR="00010F0E" w:rsidRPr="00A94561" w:rsidRDefault="00010F0E" w:rsidP="00010F0E">
      <w:pPr>
        <w:pStyle w:val="DefaultText"/>
        <w:ind w:left="720" w:hanging="720"/>
        <w:rPr>
          <w:rFonts w:ascii="Arial" w:hAnsi="Arial" w:cs="Arial"/>
          <w:color w:val="auto"/>
          <w:sz w:val="20"/>
        </w:rPr>
      </w:pPr>
    </w:p>
    <w:p w14:paraId="7840F0AD" w14:textId="77777777" w:rsidR="00010F0E" w:rsidRPr="00A94561" w:rsidRDefault="00010F0E" w:rsidP="00010F0E">
      <w:pPr>
        <w:pStyle w:val="DefaultText"/>
        <w:ind w:left="720" w:hanging="720"/>
        <w:rPr>
          <w:rFonts w:ascii="Arial" w:hAnsi="Arial" w:cs="Arial"/>
          <w:color w:val="auto"/>
          <w:sz w:val="20"/>
        </w:rPr>
      </w:pPr>
      <w:r w:rsidRPr="00A94561">
        <w:rPr>
          <w:rFonts w:ascii="Arial" w:hAnsi="Arial" w:cs="Arial"/>
          <w:b/>
          <w:color w:val="auto"/>
          <w:sz w:val="20"/>
        </w:rPr>
        <w:t>8.</w:t>
      </w:r>
      <w:r w:rsidRPr="00A94561">
        <w:rPr>
          <w:rFonts w:ascii="Arial" w:hAnsi="Arial" w:cs="Arial"/>
          <w:color w:val="auto"/>
          <w:sz w:val="20"/>
        </w:rPr>
        <w:t xml:space="preserve"> </w:t>
      </w:r>
      <w:r w:rsidRPr="00A94561">
        <w:rPr>
          <w:rFonts w:ascii="Arial" w:hAnsi="Arial" w:cs="Arial"/>
          <w:color w:val="auto"/>
          <w:sz w:val="20"/>
        </w:rPr>
        <w:tab/>
        <w:t xml:space="preserve">The IPO and the interviewer will also have regard to the IPO’s guidelines </w:t>
      </w:r>
      <w:r w:rsidR="00031B60" w:rsidRPr="00A94561">
        <w:rPr>
          <w:rFonts w:ascii="Arial" w:hAnsi="Arial" w:cs="Arial"/>
          <w:color w:val="auto"/>
          <w:sz w:val="20"/>
        </w:rPr>
        <w:t>in relation to interviews with a</w:t>
      </w:r>
      <w:r w:rsidRPr="00A94561">
        <w:rPr>
          <w:rFonts w:ascii="Arial" w:hAnsi="Arial" w:cs="Arial"/>
          <w:color w:val="auto"/>
          <w:sz w:val="20"/>
        </w:rPr>
        <w:t xml:space="preserve">ccompanied children, and the IPO’s Children First Guidelines. </w:t>
      </w:r>
    </w:p>
    <w:p w14:paraId="3B1C7033" w14:textId="77777777" w:rsidR="00010F0E" w:rsidRPr="00A94561" w:rsidRDefault="00010F0E" w:rsidP="00010F0E">
      <w:pPr>
        <w:pStyle w:val="DefaultText"/>
        <w:rPr>
          <w:rFonts w:ascii="Arial" w:hAnsi="Arial" w:cs="Arial"/>
          <w:color w:val="auto"/>
          <w:sz w:val="20"/>
        </w:rPr>
      </w:pPr>
    </w:p>
    <w:p w14:paraId="22F67ACD" w14:textId="5F856A60" w:rsidR="00010F0E" w:rsidRPr="00A94561" w:rsidRDefault="00010F0E" w:rsidP="005B6E14">
      <w:pPr>
        <w:pStyle w:val="DefaultText"/>
        <w:ind w:left="720" w:hanging="720"/>
        <w:rPr>
          <w:rFonts w:ascii="Arial" w:hAnsi="Arial" w:cs="Arial"/>
          <w:color w:val="auto"/>
          <w:sz w:val="20"/>
        </w:rPr>
      </w:pPr>
      <w:r w:rsidRPr="00A94561">
        <w:rPr>
          <w:rFonts w:ascii="Arial" w:hAnsi="Arial" w:cs="Arial"/>
          <w:b/>
          <w:color w:val="auto"/>
          <w:sz w:val="20"/>
        </w:rPr>
        <w:t>9.</w:t>
      </w:r>
      <w:r w:rsidRPr="00A94561">
        <w:rPr>
          <w:rFonts w:ascii="Arial" w:hAnsi="Arial" w:cs="Arial"/>
          <w:color w:val="auto"/>
          <w:sz w:val="20"/>
        </w:rPr>
        <w:tab/>
        <w:t>The IPO and the interviewer will have regard to the procedures pertaining in the IPO regarding safety of staff and in particular in relation to IPO staff at interview.</w:t>
      </w:r>
    </w:p>
    <w:p w14:paraId="312CE034" w14:textId="77777777" w:rsidR="00535DE6" w:rsidRPr="00A94561" w:rsidRDefault="00535DE6" w:rsidP="00FF435F">
      <w:pPr>
        <w:pStyle w:val="DefaultText"/>
        <w:jc w:val="right"/>
        <w:rPr>
          <w:rFonts w:ascii="Arial" w:hAnsi="Arial" w:cs="Arial"/>
          <w:b/>
          <w:color w:val="auto"/>
          <w:sz w:val="20"/>
          <w:u w:val="single"/>
        </w:rPr>
      </w:pPr>
    </w:p>
    <w:tbl>
      <w:tblPr>
        <w:tblW w:w="10233" w:type="dxa"/>
        <w:tblInd w:w="108" w:type="dxa"/>
        <w:tblBorders>
          <w:top w:val="double" w:sz="6" w:space="0" w:color="000000"/>
          <w:left w:val="double" w:sz="6" w:space="0" w:color="000000"/>
          <w:bottom w:val="single" w:sz="8" w:space="0" w:color="000000"/>
          <w:right w:val="double" w:sz="6" w:space="0" w:color="000000"/>
          <w:insideH w:val="single" w:sz="8" w:space="0" w:color="000000"/>
          <w:insideV w:val="double" w:sz="6" w:space="0" w:color="000000"/>
        </w:tblBorders>
        <w:tblLayout w:type="fixed"/>
        <w:tblLook w:val="04A0" w:firstRow="1" w:lastRow="0" w:firstColumn="1" w:lastColumn="0" w:noHBand="0" w:noVBand="1"/>
      </w:tblPr>
      <w:tblGrid>
        <w:gridCol w:w="5230"/>
        <w:gridCol w:w="495"/>
        <w:gridCol w:w="4508"/>
      </w:tblGrid>
      <w:tr w:rsidR="005B6E14" w:rsidRPr="00A94561" w14:paraId="44392759" w14:textId="77777777" w:rsidTr="00FA5027">
        <w:trPr>
          <w:trHeight w:val="293"/>
        </w:trPr>
        <w:tc>
          <w:tcPr>
            <w:tcW w:w="5230" w:type="dxa"/>
            <w:tcBorders>
              <w:top w:val="double" w:sz="6" w:space="0" w:color="000000"/>
              <w:left w:val="double" w:sz="6" w:space="0" w:color="000000"/>
              <w:bottom w:val="single" w:sz="8" w:space="0" w:color="000000"/>
              <w:right w:val="double" w:sz="6" w:space="0" w:color="000000"/>
            </w:tcBorders>
            <w:hideMark/>
          </w:tcPr>
          <w:p w14:paraId="56EDA484" w14:textId="744C8690" w:rsidR="005B6E14" w:rsidRPr="00A94561" w:rsidRDefault="005B6E14" w:rsidP="00FA5027">
            <w:pPr>
              <w:pStyle w:val="TableText"/>
              <w:jc w:val="left"/>
              <w:rPr>
                <w:rFonts w:ascii="Arial" w:hAnsi="Arial" w:cs="Arial"/>
                <w:color w:val="auto"/>
                <w:sz w:val="20"/>
              </w:rPr>
            </w:pPr>
            <w:r w:rsidRPr="00A94561">
              <w:rPr>
                <w:rFonts w:ascii="Arial" w:hAnsi="Arial" w:cs="Arial"/>
                <w:color w:val="auto"/>
                <w:sz w:val="20"/>
              </w:rPr>
              <w:lastRenderedPageBreak/>
              <w:t>Name of Child/minor’s guardian or parent::</w:t>
            </w:r>
          </w:p>
          <w:p w14:paraId="75CD3E42" w14:textId="77777777" w:rsidR="005B6E14" w:rsidRPr="00A94561" w:rsidRDefault="005B6E14" w:rsidP="00FA5027">
            <w:pPr>
              <w:pStyle w:val="TableText"/>
              <w:jc w:val="left"/>
              <w:rPr>
                <w:rFonts w:ascii="Arial" w:hAnsi="Arial" w:cs="Arial"/>
                <w:b/>
                <w:color w:val="auto"/>
                <w:sz w:val="20"/>
              </w:rPr>
            </w:pPr>
            <w:r w:rsidRPr="00A94561">
              <w:rPr>
                <w:rFonts w:ascii="Arial" w:hAnsi="Arial" w:cs="Arial"/>
                <w:color w:val="auto"/>
                <w:sz w:val="20"/>
              </w:rPr>
              <w:t>(Block Capitals):</w:t>
            </w:r>
          </w:p>
        </w:tc>
        <w:tc>
          <w:tcPr>
            <w:tcW w:w="495" w:type="dxa"/>
            <w:tcBorders>
              <w:top w:val="nil"/>
              <w:left w:val="double" w:sz="6" w:space="0" w:color="000000"/>
              <w:bottom w:val="nil"/>
              <w:right w:val="double" w:sz="6" w:space="0" w:color="000000"/>
            </w:tcBorders>
          </w:tcPr>
          <w:p w14:paraId="5DDA4FCD" w14:textId="77777777" w:rsidR="005B6E14" w:rsidRPr="00A94561" w:rsidRDefault="005B6E14" w:rsidP="00FA5027">
            <w:pPr>
              <w:pStyle w:val="DefaultText"/>
              <w:rPr>
                <w:rFonts w:ascii="Arial" w:hAnsi="Arial" w:cs="Arial"/>
                <w:b/>
                <w:color w:val="auto"/>
                <w:sz w:val="20"/>
              </w:rPr>
            </w:pPr>
          </w:p>
        </w:tc>
        <w:tc>
          <w:tcPr>
            <w:tcW w:w="4508" w:type="dxa"/>
            <w:tcBorders>
              <w:top w:val="double" w:sz="6" w:space="0" w:color="000000"/>
              <w:left w:val="double" w:sz="6" w:space="0" w:color="000000"/>
              <w:bottom w:val="single" w:sz="8" w:space="0" w:color="000000"/>
              <w:right w:val="double" w:sz="6" w:space="0" w:color="000000"/>
            </w:tcBorders>
            <w:hideMark/>
          </w:tcPr>
          <w:p w14:paraId="1B3465FC" w14:textId="77777777" w:rsidR="005B6E14" w:rsidRPr="00A94561" w:rsidRDefault="005B6E14" w:rsidP="00FA5027">
            <w:pPr>
              <w:pStyle w:val="TableText"/>
              <w:jc w:val="center"/>
              <w:rPr>
                <w:rFonts w:ascii="Arial" w:hAnsi="Arial" w:cs="Arial"/>
                <w:b/>
                <w:color w:val="auto"/>
                <w:sz w:val="20"/>
              </w:rPr>
            </w:pPr>
            <w:r w:rsidRPr="00A94561">
              <w:rPr>
                <w:rFonts w:ascii="Arial" w:hAnsi="Arial" w:cs="Arial"/>
                <w:b/>
                <w:color w:val="auto"/>
                <w:sz w:val="20"/>
              </w:rPr>
              <w:t>For IPO</w:t>
            </w:r>
          </w:p>
        </w:tc>
      </w:tr>
      <w:tr w:rsidR="005B6E14" w:rsidRPr="00A94561" w14:paraId="2A30D347" w14:textId="77777777" w:rsidTr="00FA5027">
        <w:trPr>
          <w:trHeight w:val="293"/>
        </w:trPr>
        <w:tc>
          <w:tcPr>
            <w:tcW w:w="5230" w:type="dxa"/>
            <w:tcBorders>
              <w:top w:val="single" w:sz="8" w:space="0" w:color="000000"/>
              <w:left w:val="double" w:sz="6" w:space="0" w:color="000000"/>
              <w:bottom w:val="single" w:sz="8" w:space="0" w:color="000000"/>
              <w:right w:val="double" w:sz="6" w:space="0" w:color="000000"/>
            </w:tcBorders>
            <w:hideMark/>
          </w:tcPr>
          <w:p w14:paraId="5FA76104" w14:textId="77777777" w:rsidR="005B6E14" w:rsidRPr="00A94561" w:rsidRDefault="005B6E14" w:rsidP="00FA5027">
            <w:pPr>
              <w:pStyle w:val="TableText"/>
              <w:jc w:val="left"/>
              <w:rPr>
                <w:rFonts w:ascii="Arial" w:hAnsi="Arial" w:cs="Arial"/>
                <w:b/>
                <w:color w:val="auto"/>
                <w:sz w:val="20"/>
              </w:rPr>
            </w:pPr>
            <w:r w:rsidRPr="00A94561">
              <w:rPr>
                <w:rFonts w:ascii="Arial" w:hAnsi="Arial" w:cs="Arial"/>
                <w:color w:val="auto"/>
                <w:sz w:val="20"/>
              </w:rPr>
              <w:t>Company:</w:t>
            </w:r>
          </w:p>
        </w:tc>
        <w:tc>
          <w:tcPr>
            <w:tcW w:w="495" w:type="dxa"/>
            <w:tcBorders>
              <w:top w:val="nil"/>
              <w:left w:val="double" w:sz="6" w:space="0" w:color="000000"/>
              <w:bottom w:val="nil"/>
              <w:right w:val="double" w:sz="6" w:space="0" w:color="000000"/>
            </w:tcBorders>
          </w:tcPr>
          <w:p w14:paraId="3341AE92" w14:textId="77777777" w:rsidR="005B6E14" w:rsidRPr="00A94561" w:rsidRDefault="005B6E14" w:rsidP="00FA5027">
            <w:pPr>
              <w:pStyle w:val="DefaultText"/>
              <w:rPr>
                <w:rFonts w:ascii="Arial" w:hAnsi="Arial" w:cs="Arial"/>
                <w:b/>
                <w:color w:val="auto"/>
                <w:sz w:val="20"/>
              </w:rPr>
            </w:pPr>
          </w:p>
        </w:tc>
        <w:tc>
          <w:tcPr>
            <w:tcW w:w="4508" w:type="dxa"/>
            <w:tcBorders>
              <w:top w:val="single" w:sz="8" w:space="0" w:color="000000"/>
              <w:left w:val="double" w:sz="6" w:space="0" w:color="000000"/>
              <w:bottom w:val="single" w:sz="8" w:space="0" w:color="000000"/>
              <w:right w:val="double" w:sz="6" w:space="0" w:color="000000"/>
            </w:tcBorders>
            <w:hideMark/>
          </w:tcPr>
          <w:p w14:paraId="79D2E1E4" w14:textId="77777777" w:rsidR="005B6E14" w:rsidRPr="00A94561" w:rsidRDefault="005B6E14" w:rsidP="00FA5027">
            <w:pPr>
              <w:pStyle w:val="TableText"/>
              <w:jc w:val="left"/>
              <w:rPr>
                <w:rFonts w:ascii="Arial" w:hAnsi="Arial" w:cs="Arial"/>
                <w:b/>
                <w:color w:val="auto"/>
                <w:sz w:val="20"/>
              </w:rPr>
            </w:pPr>
            <w:r w:rsidRPr="00A94561">
              <w:rPr>
                <w:rFonts w:ascii="Arial" w:hAnsi="Arial" w:cs="Arial"/>
                <w:color w:val="auto"/>
                <w:sz w:val="20"/>
              </w:rPr>
              <w:t>Proof of ID provided (Y/N):</w:t>
            </w:r>
          </w:p>
        </w:tc>
      </w:tr>
      <w:tr w:rsidR="005B6E14" w:rsidRPr="00A94561" w14:paraId="5F2C8C6C" w14:textId="77777777" w:rsidTr="00FA5027">
        <w:trPr>
          <w:trHeight w:val="293"/>
        </w:trPr>
        <w:tc>
          <w:tcPr>
            <w:tcW w:w="5230" w:type="dxa"/>
            <w:tcBorders>
              <w:top w:val="single" w:sz="8" w:space="0" w:color="000000"/>
              <w:left w:val="double" w:sz="6" w:space="0" w:color="000000"/>
              <w:bottom w:val="single" w:sz="8" w:space="0" w:color="000000"/>
              <w:right w:val="double" w:sz="6" w:space="0" w:color="000000"/>
            </w:tcBorders>
            <w:hideMark/>
          </w:tcPr>
          <w:p w14:paraId="2E26108D" w14:textId="77777777" w:rsidR="005B6E14" w:rsidRPr="00A94561" w:rsidRDefault="005B6E14" w:rsidP="00FA5027">
            <w:pPr>
              <w:pStyle w:val="TableText"/>
              <w:jc w:val="left"/>
              <w:rPr>
                <w:rFonts w:ascii="Arial" w:hAnsi="Arial" w:cs="Arial"/>
                <w:b/>
                <w:color w:val="auto"/>
                <w:sz w:val="20"/>
              </w:rPr>
            </w:pPr>
            <w:r w:rsidRPr="00A94561">
              <w:rPr>
                <w:rFonts w:ascii="Arial" w:hAnsi="Arial" w:cs="Arial"/>
                <w:color w:val="auto"/>
                <w:sz w:val="20"/>
              </w:rPr>
              <w:t>Contact Tel No.:</w:t>
            </w:r>
          </w:p>
        </w:tc>
        <w:tc>
          <w:tcPr>
            <w:tcW w:w="495" w:type="dxa"/>
            <w:tcBorders>
              <w:top w:val="nil"/>
              <w:left w:val="double" w:sz="6" w:space="0" w:color="000000"/>
              <w:bottom w:val="nil"/>
              <w:right w:val="double" w:sz="6" w:space="0" w:color="000000"/>
            </w:tcBorders>
          </w:tcPr>
          <w:p w14:paraId="0555CF30" w14:textId="77777777" w:rsidR="005B6E14" w:rsidRPr="00A94561" w:rsidRDefault="005B6E14" w:rsidP="00FA5027">
            <w:pPr>
              <w:pStyle w:val="DefaultText"/>
              <w:rPr>
                <w:rFonts w:ascii="Arial" w:hAnsi="Arial" w:cs="Arial"/>
                <w:b/>
                <w:color w:val="auto"/>
                <w:sz w:val="20"/>
              </w:rPr>
            </w:pPr>
          </w:p>
        </w:tc>
        <w:tc>
          <w:tcPr>
            <w:tcW w:w="4508" w:type="dxa"/>
            <w:tcBorders>
              <w:top w:val="single" w:sz="8" w:space="0" w:color="000000"/>
              <w:left w:val="double" w:sz="6" w:space="0" w:color="000000"/>
              <w:bottom w:val="single" w:sz="8" w:space="0" w:color="000000"/>
              <w:right w:val="double" w:sz="6" w:space="0" w:color="000000"/>
            </w:tcBorders>
            <w:hideMark/>
          </w:tcPr>
          <w:p w14:paraId="47FA0F5F" w14:textId="77777777" w:rsidR="005B6E14" w:rsidRPr="00A94561" w:rsidRDefault="005B6E14" w:rsidP="00FA5027">
            <w:pPr>
              <w:pStyle w:val="TableText"/>
              <w:jc w:val="left"/>
              <w:rPr>
                <w:rFonts w:ascii="Arial" w:hAnsi="Arial" w:cs="Arial"/>
                <w:b/>
                <w:color w:val="auto"/>
                <w:sz w:val="20"/>
              </w:rPr>
            </w:pPr>
            <w:r w:rsidRPr="00A94561">
              <w:rPr>
                <w:rFonts w:ascii="Arial" w:hAnsi="Arial" w:cs="Arial"/>
                <w:color w:val="auto"/>
                <w:sz w:val="20"/>
              </w:rPr>
              <w:t>Format:</w:t>
            </w:r>
          </w:p>
        </w:tc>
      </w:tr>
      <w:tr w:rsidR="005B6E14" w:rsidRPr="00A94561" w14:paraId="16F6254E" w14:textId="77777777" w:rsidTr="00FA5027">
        <w:trPr>
          <w:trHeight w:val="293"/>
        </w:trPr>
        <w:tc>
          <w:tcPr>
            <w:tcW w:w="5230" w:type="dxa"/>
            <w:tcBorders>
              <w:top w:val="single" w:sz="8" w:space="0" w:color="000000"/>
              <w:left w:val="double" w:sz="6" w:space="0" w:color="000000"/>
              <w:bottom w:val="single" w:sz="8" w:space="0" w:color="000000"/>
              <w:right w:val="double" w:sz="6" w:space="0" w:color="000000"/>
            </w:tcBorders>
            <w:hideMark/>
          </w:tcPr>
          <w:p w14:paraId="4B13EE10" w14:textId="77777777" w:rsidR="005B6E14" w:rsidRPr="00A94561" w:rsidRDefault="005B6E14" w:rsidP="00FA5027">
            <w:pPr>
              <w:pStyle w:val="TableText"/>
              <w:jc w:val="left"/>
              <w:rPr>
                <w:rFonts w:ascii="Arial" w:hAnsi="Arial" w:cs="Arial"/>
                <w:b/>
                <w:color w:val="auto"/>
                <w:sz w:val="20"/>
              </w:rPr>
            </w:pPr>
            <w:r w:rsidRPr="00A94561">
              <w:rPr>
                <w:rFonts w:ascii="Arial" w:hAnsi="Arial" w:cs="Arial"/>
                <w:color w:val="auto"/>
                <w:sz w:val="20"/>
              </w:rPr>
              <w:t>Oral  confirmation:  Yes  | No</w:t>
            </w:r>
          </w:p>
        </w:tc>
        <w:tc>
          <w:tcPr>
            <w:tcW w:w="495" w:type="dxa"/>
            <w:tcBorders>
              <w:top w:val="nil"/>
              <w:left w:val="double" w:sz="6" w:space="0" w:color="000000"/>
              <w:bottom w:val="nil"/>
              <w:right w:val="double" w:sz="6" w:space="0" w:color="000000"/>
            </w:tcBorders>
          </w:tcPr>
          <w:p w14:paraId="56A0CC0E" w14:textId="77777777" w:rsidR="005B6E14" w:rsidRPr="00A94561" w:rsidRDefault="005B6E14" w:rsidP="00FA5027">
            <w:pPr>
              <w:pStyle w:val="DefaultText"/>
              <w:rPr>
                <w:rFonts w:ascii="Arial" w:hAnsi="Arial" w:cs="Arial"/>
                <w:b/>
                <w:color w:val="auto"/>
                <w:sz w:val="20"/>
              </w:rPr>
            </w:pPr>
          </w:p>
        </w:tc>
        <w:tc>
          <w:tcPr>
            <w:tcW w:w="4508" w:type="dxa"/>
            <w:tcBorders>
              <w:top w:val="single" w:sz="8" w:space="0" w:color="000000"/>
              <w:left w:val="double" w:sz="6" w:space="0" w:color="000000"/>
              <w:bottom w:val="single" w:sz="8" w:space="0" w:color="000000"/>
              <w:right w:val="double" w:sz="6" w:space="0" w:color="000000"/>
            </w:tcBorders>
            <w:hideMark/>
          </w:tcPr>
          <w:p w14:paraId="71C112AB" w14:textId="77777777" w:rsidR="005B6E14" w:rsidRPr="00A94561" w:rsidRDefault="005B6E14" w:rsidP="00FA5027">
            <w:pPr>
              <w:pStyle w:val="TableText"/>
              <w:jc w:val="left"/>
              <w:rPr>
                <w:rFonts w:ascii="Arial" w:hAnsi="Arial" w:cs="Arial"/>
                <w:b/>
                <w:color w:val="auto"/>
                <w:sz w:val="20"/>
              </w:rPr>
            </w:pPr>
            <w:r w:rsidRPr="00A94561">
              <w:rPr>
                <w:rFonts w:ascii="Arial" w:hAnsi="Arial" w:cs="Arial"/>
                <w:color w:val="auto"/>
                <w:sz w:val="20"/>
              </w:rPr>
              <w:t>Oral  confirmation:  Yes  | No</w:t>
            </w:r>
          </w:p>
        </w:tc>
      </w:tr>
      <w:tr w:rsidR="005B6E14" w:rsidRPr="00A94561" w14:paraId="278C48C4" w14:textId="77777777" w:rsidTr="00FA5027">
        <w:trPr>
          <w:trHeight w:val="293"/>
        </w:trPr>
        <w:tc>
          <w:tcPr>
            <w:tcW w:w="5230" w:type="dxa"/>
            <w:tcBorders>
              <w:top w:val="single" w:sz="8" w:space="0" w:color="000000"/>
              <w:left w:val="double" w:sz="6" w:space="0" w:color="000000"/>
              <w:bottom w:val="double" w:sz="6" w:space="0" w:color="000000"/>
              <w:right w:val="double" w:sz="6" w:space="0" w:color="000000"/>
            </w:tcBorders>
            <w:hideMark/>
          </w:tcPr>
          <w:p w14:paraId="7C01EC7C" w14:textId="77777777" w:rsidR="005B6E14" w:rsidRPr="00A94561" w:rsidRDefault="005B6E14" w:rsidP="00FA5027">
            <w:pPr>
              <w:pStyle w:val="DefaultText"/>
              <w:spacing w:line="360" w:lineRule="auto"/>
              <w:rPr>
                <w:rFonts w:ascii="Arial" w:hAnsi="Arial" w:cs="Arial"/>
                <w:bCs/>
                <w:color w:val="auto"/>
                <w:sz w:val="20"/>
              </w:rPr>
            </w:pPr>
            <w:r w:rsidRPr="00A94561">
              <w:rPr>
                <w:rFonts w:ascii="Arial" w:hAnsi="Arial" w:cs="Arial"/>
                <w:bCs/>
                <w:color w:val="auto"/>
                <w:sz w:val="20"/>
              </w:rPr>
              <w:t xml:space="preserve">Time Stamp: </w:t>
            </w:r>
            <w:proofErr w:type="spellStart"/>
            <w:r w:rsidRPr="00A94561">
              <w:rPr>
                <w:rFonts w:ascii="Arial" w:hAnsi="Arial" w:cs="Arial"/>
                <w:bCs/>
                <w:color w:val="auto"/>
                <w:sz w:val="20"/>
              </w:rPr>
              <w:t>tt:tt</w:t>
            </w:r>
            <w:proofErr w:type="spellEnd"/>
            <w:r w:rsidRPr="00A94561">
              <w:rPr>
                <w:rFonts w:ascii="Arial" w:hAnsi="Arial" w:cs="Arial"/>
                <w:bCs/>
                <w:color w:val="auto"/>
                <w:sz w:val="20"/>
              </w:rPr>
              <w:t xml:space="preserve">  dd/mm/</w:t>
            </w:r>
            <w:proofErr w:type="spellStart"/>
            <w:r w:rsidRPr="00A94561">
              <w:rPr>
                <w:rFonts w:ascii="Arial" w:hAnsi="Arial" w:cs="Arial"/>
                <w:bCs/>
                <w:color w:val="auto"/>
                <w:sz w:val="20"/>
              </w:rPr>
              <w:t>yyyy</w:t>
            </w:r>
            <w:proofErr w:type="spellEnd"/>
          </w:p>
          <w:p w14:paraId="70DA585D" w14:textId="77777777" w:rsidR="005B6E14" w:rsidRPr="00A94561" w:rsidRDefault="005B6E14" w:rsidP="00FA5027">
            <w:pPr>
              <w:pStyle w:val="TableText"/>
              <w:jc w:val="left"/>
              <w:rPr>
                <w:rFonts w:ascii="Arial" w:hAnsi="Arial" w:cs="Arial"/>
                <w:b/>
                <w:color w:val="auto"/>
                <w:sz w:val="20"/>
              </w:rPr>
            </w:pPr>
          </w:p>
        </w:tc>
        <w:tc>
          <w:tcPr>
            <w:tcW w:w="495" w:type="dxa"/>
            <w:tcBorders>
              <w:top w:val="nil"/>
              <w:left w:val="double" w:sz="6" w:space="0" w:color="000000"/>
              <w:bottom w:val="nil"/>
              <w:right w:val="double" w:sz="6" w:space="0" w:color="000000"/>
            </w:tcBorders>
          </w:tcPr>
          <w:p w14:paraId="037CE9CA" w14:textId="77777777" w:rsidR="005B6E14" w:rsidRPr="00A94561" w:rsidRDefault="005B6E14" w:rsidP="00FA5027">
            <w:pPr>
              <w:pStyle w:val="DefaultText"/>
              <w:rPr>
                <w:rFonts w:ascii="Arial" w:hAnsi="Arial" w:cs="Arial"/>
                <w:b/>
                <w:color w:val="auto"/>
                <w:sz w:val="20"/>
              </w:rPr>
            </w:pPr>
          </w:p>
        </w:tc>
        <w:tc>
          <w:tcPr>
            <w:tcW w:w="4508" w:type="dxa"/>
            <w:tcBorders>
              <w:top w:val="single" w:sz="8" w:space="0" w:color="000000"/>
              <w:left w:val="double" w:sz="6" w:space="0" w:color="000000"/>
              <w:bottom w:val="double" w:sz="6" w:space="0" w:color="000000"/>
              <w:right w:val="double" w:sz="6" w:space="0" w:color="000000"/>
            </w:tcBorders>
            <w:hideMark/>
          </w:tcPr>
          <w:p w14:paraId="6A21A38D" w14:textId="77777777" w:rsidR="005B6E14" w:rsidRPr="00A94561" w:rsidRDefault="005B6E14" w:rsidP="00FA5027">
            <w:pPr>
              <w:pStyle w:val="DefaultText"/>
              <w:spacing w:line="360" w:lineRule="auto"/>
              <w:rPr>
                <w:rFonts w:ascii="Arial" w:hAnsi="Arial" w:cs="Arial"/>
                <w:bCs/>
                <w:color w:val="auto"/>
                <w:sz w:val="20"/>
              </w:rPr>
            </w:pPr>
            <w:r w:rsidRPr="00A94561">
              <w:rPr>
                <w:rFonts w:ascii="Arial" w:hAnsi="Arial" w:cs="Arial"/>
                <w:bCs/>
                <w:color w:val="auto"/>
                <w:sz w:val="20"/>
              </w:rPr>
              <w:t xml:space="preserve">Time Stamp: </w:t>
            </w:r>
            <w:proofErr w:type="spellStart"/>
            <w:r w:rsidRPr="00A94561">
              <w:rPr>
                <w:rFonts w:ascii="Arial" w:hAnsi="Arial" w:cs="Arial"/>
                <w:bCs/>
                <w:color w:val="auto"/>
                <w:sz w:val="20"/>
              </w:rPr>
              <w:t>tt:tt</w:t>
            </w:r>
            <w:proofErr w:type="spellEnd"/>
            <w:r w:rsidRPr="00A94561">
              <w:rPr>
                <w:rFonts w:ascii="Arial" w:hAnsi="Arial" w:cs="Arial"/>
                <w:bCs/>
                <w:color w:val="auto"/>
                <w:sz w:val="20"/>
              </w:rPr>
              <w:t xml:space="preserve">  dd/mm/</w:t>
            </w:r>
            <w:proofErr w:type="spellStart"/>
            <w:r w:rsidRPr="00A94561">
              <w:rPr>
                <w:rFonts w:ascii="Arial" w:hAnsi="Arial" w:cs="Arial"/>
                <w:bCs/>
                <w:color w:val="auto"/>
                <w:sz w:val="20"/>
              </w:rPr>
              <w:t>yyyy</w:t>
            </w:r>
            <w:proofErr w:type="spellEnd"/>
          </w:p>
        </w:tc>
      </w:tr>
    </w:tbl>
    <w:p w14:paraId="5F93ABFE" w14:textId="1C4EC2D6" w:rsidR="005B6E14" w:rsidRPr="00A94561" w:rsidRDefault="00535DE6">
      <w:pPr>
        <w:overflowPunct/>
        <w:autoSpaceDE/>
        <w:autoSpaceDN/>
        <w:adjustRightInd/>
        <w:textAlignment w:val="auto"/>
        <w:rPr>
          <w:rFonts w:ascii="Arial" w:hAnsi="Arial" w:cs="Arial"/>
          <w:b/>
          <w:u w:val="single"/>
        </w:rPr>
      </w:pPr>
      <w:r w:rsidRPr="00A94561">
        <w:rPr>
          <w:rFonts w:ascii="Arial" w:hAnsi="Arial" w:cs="Arial"/>
          <w:b/>
          <w:u w:val="single"/>
        </w:rPr>
        <w:br w:type="page"/>
      </w:r>
    </w:p>
    <w:p w14:paraId="14853FCF" w14:textId="77777777" w:rsidR="00535DE6" w:rsidRPr="00A94561" w:rsidRDefault="00535DE6">
      <w:pPr>
        <w:overflowPunct/>
        <w:autoSpaceDE/>
        <w:autoSpaceDN/>
        <w:adjustRightInd/>
        <w:textAlignment w:val="auto"/>
        <w:rPr>
          <w:rFonts w:ascii="Arial" w:hAnsi="Arial" w:cs="Arial"/>
          <w:b/>
          <w:u w:val="single"/>
        </w:rPr>
      </w:pPr>
    </w:p>
    <w:p w14:paraId="7D8BE6F2" w14:textId="7B68D9F0" w:rsidR="00FF435F" w:rsidRPr="00A94561" w:rsidRDefault="00FF435F" w:rsidP="00FF435F">
      <w:pPr>
        <w:pStyle w:val="DefaultText"/>
        <w:jc w:val="right"/>
        <w:rPr>
          <w:rFonts w:ascii="Arial" w:hAnsi="Arial" w:cs="Arial"/>
          <w:b/>
          <w:color w:val="auto"/>
          <w:sz w:val="20"/>
          <w:u w:val="single"/>
        </w:rPr>
      </w:pPr>
      <w:r w:rsidRPr="00A94561">
        <w:rPr>
          <w:rFonts w:ascii="Arial" w:hAnsi="Arial" w:cs="Arial"/>
          <w:b/>
          <w:color w:val="auto"/>
          <w:sz w:val="20"/>
          <w:u w:val="single"/>
        </w:rPr>
        <w:t xml:space="preserve">IPO  </w:t>
      </w:r>
      <w:r w:rsidR="00D02C83" w:rsidRPr="00A94561">
        <w:rPr>
          <w:rFonts w:ascii="Arial" w:hAnsi="Arial" w:cs="Arial"/>
          <w:b/>
          <w:color w:val="auto"/>
          <w:sz w:val="20"/>
          <w:u w:val="single"/>
        </w:rPr>
        <w:t>01</w:t>
      </w:r>
      <w:r w:rsidRPr="00A94561">
        <w:rPr>
          <w:rFonts w:ascii="Arial" w:hAnsi="Arial" w:cs="Arial"/>
          <w:b/>
          <w:color w:val="auto"/>
          <w:sz w:val="20"/>
          <w:u w:val="single"/>
        </w:rPr>
        <w:t xml:space="preserve"> (FORM D)</w:t>
      </w:r>
    </w:p>
    <w:p w14:paraId="08CDA8D8" w14:textId="694AD3A0" w:rsidR="00FF435F" w:rsidRPr="00A94561" w:rsidRDefault="00FF435F" w:rsidP="00FF435F">
      <w:pPr>
        <w:tabs>
          <w:tab w:val="left" w:pos="7965"/>
        </w:tabs>
        <w:rPr>
          <w:rFonts w:ascii="Arial" w:hAnsi="Arial" w:cs="Arial"/>
          <w:b/>
          <w:u w:val="single"/>
        </w:rPr>
      </w:pPr>
      <w:r w:rsidRPr="00A94561">
        <w:rPr>
          <w:rFonts w:ascii="Arial" w:hAnsi="Arial" w:cs="Arial"/>
          <w:b/>
          <w:u w:val="single"/>
        </w:rPr>
        <w:t xml:space="preserve">D. Code of conduct to be observed by a Legal Representative attending at the International Protection Office (IPO) for interview under the International Protection Act </w:t>
      </w:r>
      <w:r w:rsidR="00D02C83" w:rsidRPr="00A94561">
        <w:rPr>
          <w:rFonts w:ascii="Arial" w:hAnsi="Arial" w:cs="Arial"/>
          <w:b/>
          <w:u w:val="single"/>
        </w:rPr>
        <w:t>2026</w:t>
      </w:r>
      <w:r w:rsidRPr="00A94561">
        <w:rPr>
          <w:rFonts w:ascii="Arial" w:hAnsi="Arial" w:cs="Arial"/>
          <w:b/>
          <w:u w:val="single"/>
        </w:rPr>
        <w:t xml:space="preserve"> in the case of an adult international protection applicant/ accompanied minor.</w:t>
      </w:r>
    </w:p>
    <w:p w14:paraId="43B39C85" w14:textId="77777777" w:rsidR="002A1470" w:rsidRPr="00A94561" w:rsidRDefault="002A1470" w:rsidP="00FF435F">
      <w:pPr>
        <w:tabs>
          <w:tab w:val="left" w:pos="7965"/>
        </w:tabs>
        <w:rPr>
          <w:rFonts w:ascii="Arial" w:hAnsi="Arial" w:cs="Arial"/>
          <w:lang w:eastAsia="en-US"/>
        </w:rPr>
      </w:pPr>
    </w:p>
    <w:p w14:paraId="77C382D3" w14:textId="005AEC59" w:rsidR="005B6E14" w:rsidRPr="00A94561" w:rsidRDefault="005B6E14" w:rsidP="005B6E14">
      <w:pPr>
        <w:pStyle w:val="DefaultText"/>
        <w:rPr>
          <w:rFonts w:ascii="Arial" w:hAnsi="Arial" w:cs="Arial"/>
          <w:color w:val="auto"/>
          <w:sz w:val="20"/>
        </w:rPr>
      </w:pPr>
      <w:r w:rsidRPr="00A94561">
        <w:rPr>
          <w:rFonts w:ascii="Arial" w:hAnsi="Arial" w:cs="Arial"/>
          <w:color w:val="auto"/>
          <w:sz w:val="20"/>
        </w:rPr>
        <w:t xml:space="preserve">This form should be read, agreed, dated and time stamped by the </w:t>
      </w:r>
      <w:r w:rsidR="00FF435F" w:rsidRPr="00A94561">
        <w:rPr>
          <w:rFonts w:ascii="Arial" w:hAnsi="Arial" w:cs="Arial"/>
          <w:color w:val="auto"/>
          <w:sz w:val="20"/>
        </w:rPr>
        <w:t xml:space="preserve">legal representative </w:t>
      </w:r>
      <w:r w:rsidR="00FF435F" w:rsidRPr="00A94561">
        <w:rPr>
          <w:rFonts w:ascii="Arial" w:hAnsi="Arial" w:cs="Arial"/>
          <w:color w:val="auto"/>
          <w:sz w:val="20"/>
          <w:u w:val="single"/>
        </w:rPr>
        <w:t>prior</w:t>
      </w:r>
      <w:r w:rsidR="00FF435F" w:rsidRPr="00A94561">
        <w:rPr>
          <w:rFonts w:ascii="Arial" w:hAnsi="Arial" w:cs="Arial"/>
          <w:color w:val="auto"/>
          <w:sz w:val="20"/>
        </w:rPr>
        <w:t xml:space="preserve"> to the commencement of the interview under the International Protection Act </w:t>
      </w:r>
      <w:r w:rsidR="00D02C83" w:rsidRPr="00A94561">
        <w:rPr>
          <w:rFonts w:ascii="Arial" w:hAnsi="Arial" w:cs="Arial"/>
          <w:color w:val="auto"/>
          <w:sz w:val="20"/>
        </w:rPr>
        <w:t>2026</w:t>
      </w:r>
      <w:r w:rsidR="00FF435F" w:rsidRPr="00A94561">
        <w:rPr>
          <w:rFonts w:ascii="Arial" w:hAnsi="Arial" w:cs="Arial"/>
          <w:color w:val="auto"/>
          <w:sz w:val="20"/>
        </w:rPr>
        <w:t xml:space="preserve">.  </w:t>
      </w:r>
      <w:r w:rsidRPr="00A94561">
        <w:rPr>
          <w:rFonts w:ascii="Arial" w:hAnsi="Arial" w:cs="Arial"/>
          <w:color w:val="auto"/>
          <w:sz w:val="20"/>
        </w:rPr>
        <w:t xml:space="preserve">A time stamp indicates oral confirmation and the time/date of such. </w:t>
      </w:r>
      <w:r w:rsidR="002C7F6C" w:rsidRPr="00A94561">
        <w:rPr>
          <w:rFonts w:ascii="Arial" w:hAnsi="Arial" w:cs="Arial"/>
          <w:color w:val="auto"/>
          <w:sz w:val="20"/>
        </w:rPr>
        <w:t>Please note,</w:t>
      </w:r>
      <w:r w:rsidR="002C7F6C">
        <w:rPr>
          <w:rFonts w:ascii="Arial" w:hAnsi="Arial" w:cs="Arial"/>
          <w:color w:val="auto"/>
          <w:sz w:val="20"/>
        </w:rPr>
        <w:t xml:space="preserve"> </w:t>
      </w:r>
      <w:r w:rsidR="002C7F6C" w:rsidRPr="00A94561">
        <w:rPr>
          <w:rFonts w:ascii="Arial" w:hAnsi="Arial" w:cs="Arial"/>
          <w:color w:val="auto"/>
          <w:sz w:val="20"/>
        </w:rPr>
        <w:t>the interview will be audio recorded. The form will be placed on the international protection applicant’s file.</w:t>
      </w:r>
    </w:p>
    <w:p w14:paraId="06294187" w14:textId="77777777" w:rsidR="005B6E14" w:rsidRPr="00A94561" w:rsidRDefault="005B6E14" w:rsidP="00FF435F">
      <w:pPr>
        <w:pStyle w:val="DefaultText"/>
        <w:rPr>
          <w:rFonts w:ascii="Arial" w:hAnsi="Arial" w:cs="Arial"/>
          <w:color w:val="auto"/>
          <w:sz w:val="20"/>
        </w:rPr>
      </w:pPr>
    </w:p>
    <w:p w14:paraId="5B1E766F" w14:textId="77777777" w:rsidR="00FF435F" w:rsidRPr="00A94561" w:rsidRDefault="00FF435F" w:rsidP="00FF435F">
      <w:pPr>
        <w:pStyle w:val="DefaultText"/>
        <w:ind w:firstLine="720"/>
        <w:rPr>
          <w:rFonts w:ascii="Arial" w:hAnsi="Arial" w:cs="Arial"/>
          <w:color w:val="auto"/>
          <w:sz w:val="20"/>
        </w:rPr>
      </w:pPr>
    </w:p>
    <w:p w14:paraId="3AB25645" w14:textId="77777777" w:rsidR="00FF435F" w:rsidRPr="00A94561" w:rsidRDefault="00FF435F" w:rsidP="00FF435F">
      <w:pPr>
        <w:pStyle w:val="DefaultText"/>
        <w:ind w:left="720" w:hanging="720"/>
        <w:rPr>
          <w:rFonts w:ascii="Arial" w:hAnsi="Arial" w:cs="Arial"/>
          <w:color w:val="auto"/>
          <w:sz w:val="20"/>
        </w:rPr>
      </w:pPr>
      <w:r w:rsidRPr="00A94561">
        <w:rPr>
          <w:rFonts w:ascii="Arial" w:hAnsi="Arial" w:cs="Arial"/>
          <w:b/>
          <w:color w:val="auto"/>
          <w:sz w:val="20"/>
        </w:rPr>
        <w:t>1</w:t>
      </w:r>
      <w:r w:rsidRPr="00A94561">
        <w:rPr>
          <w:rFonts w:ascii="Arial" w:hAnsi="Arial" w:cs="Arial"/>
          <w:color w:val="auto"/>
          <w:sz w:val="20"/>
        </w:rPr>
        <w:t xml:space="preserve">. </w:t>
      </w:r>
      <w:r w:rsidRPr="00A94561">
        <w:rPr>
          <w:rFonts w:ascii="Arial" w:hAnsi="Arial" w:cs="Arial"/>
          <w:color w:val="auto"/>
          <w:sz w:val="20"/>
        </w:rPr>
        <w:tab/>
        <w:t>Prior to the commencement of the interview, the applicant must have confirmed to the IPO in writing that you are his/her only duly-appointed legal representative.</w:t>
      </w:r>
    </w:p>
    <w:p w14:paraId="66A455A7" w14:textId="77777777" w:rsidR="00FF435F" w:rsidRPr="00A94561" w:rsidRDefault="00FF435F" w:rsidP="00FF435F">
      <w:pPr>
        <w:pStyle w:val="DefaultText"/>
        <w:ind w:firstLine="720"/>
        <w:rPr>
          <w:rFonts w:ascii="Arial" w:hAnsi="Arial" w:cs="Arial"/>
          <w:color w:val="auto"/>
          <w:sz w:val="20"/>
        </w:rPr>
      </w:pPr>
    </w:p>
    <w:p w14:paraId="2924BF97" w14:textId="74D8003D" w:rsidR="00FF435F" w:rsidRPr="00A94561" w:rsidRDefault="00FF435F" w:rsidP="00FF435F">
      <w:pPr>
        <w:pStyle w:val="DefaultText"/>
        <w:ind w:left="720" w:hanging="720"/>
        <w:rPr>
          <w:rFonts w:ascii="Arial" w:hAnsi="Arial" w:cs="Arial"/>
          <w:color w:val="auto"/>
          <w:sz w:val="20"/>
        </w:rPr>
      </w:pPr>
      <w:r w:rsidRPr="00A94561">
        <w:rPr>
          <w:rFonts w:ascii="Arial" w:hAnsi="Arial" w:cs="Arial"/>
          <w:b/>
          <w:color w:val="auto"/>
          <w:sz w:val="20"/>
        </w:rPr>
        <w:t>2.</w:t>
      </w:r>
      <w:r w:rsidRPr="00A94561">
        <w:rPr>
          <w:rFonts w:ascii="Arial" w:hAnsi="Arial" w:cs="Arial"/>
          <w:color w:val="auto"/>
          <w:sz w:val="20"/>
        </w:rPr>
        <w:t xml:space="preserve"> </w:t>
      </w:r>
      <w:r w:rsidRPr="00A94561">
        <w:rPr>
          <w:rFonts w:ascii="Arial" w:hAnsi="Arial" w:cs="Arial"/>
          <w:color w:val="auto"/>
          <w:sz w:val="20"/>
        </w:rPr>
        <w:tab/>
        <w:t xml:space="preserve">The request for the attendance of the applicant's legal representative at </w:t>
      </w:r>
      <w:r w:rsidR="00221F91" w:rsidRPr="00A94561">
        <w:rPr>
          <w:rFonts w:ascii="Arial" w:hAnsi="Arial" w:cs="Arial"/>
          <w:color w:val="auto"/>
          <w:sz w:val="20"/>
        </w:rPr>
        <w:t xml:space="preserve">their </w:t>
      </w:r>
      <w:r w:rsidRPr="00A94561">
        <w:rPr>
          <w:rFonts w:ascii="Arial" w:hAnsi="Arial" w:cs="Arial"/>
          <w:color w:val="auto"/>
          <w:sz w:val="20"/>
        </w:rPr>
        <w:t xml:space="preserve"> client's interview must be forwarded to the IPO at least 24 hours before the starting time of the interview.</w:t>
      </w:r>
    </w:p>
    <w:p w14:paraId="7433BFC6" w14:textId="77777777" w:rsidR="00FF435F" w:rsidRPr="00A94561" w:rsidRDefault="00FF435F" w:rsidP="00FF435F">
      <w:pPr>
        <w:pStyle w:val="DefaultText"/>
        <w:ind w:firstLine="720"/>
        <w:rPr>
          <w:rFonts w:ascii="Arial" w:hAnsi="Arial" w:cs="Arial"/>
          <w:color w:val="auto"/>
          <w:sz w:val="20"/>
        </w:rPr>
      </w:pPr>
    </w:p>
    <w:p w14:paraId="005104F2" w14:textId="1086DDBC" w:rsidR="00FF435F" w:rsidRPr="00A94561" w:rsidRDefault="00FF435F" w:rsidP="00FF435F">
      <w:pPr>
        <w:pStyle w:val="DefaultText"/>
        <w:ind w:left="720" w:hanging="720"/>
        <w:rPr>
          <w:rFonts w:ascii="Arial" w:hAnsi="Arial" w:cs="Arial"/>
          <w:color w:val="auto"/>
          <w:sz w:val="20"/>
        </w:rPr>
      </w:pPr>
      <w:r w:rsidRPr="00A94561">
        <w:rPr>
          <w:rFonts w:ascii="Arial" w:hAnsi="Arial" w:cs="Arial"/>
          <w:b/>
          <w:color w:val="auto"/>
          <w:sz w:val="20"/>
        </w:rPr>
        <w:t>3.</w:t>
      </w:r>
      <w:r w:rsidRPr="00A94561">
        <w:rPr>
          <w:rFonts w:ascii="Arial" w:hAnsi="Arial" w:cs="Arial"/>
          <w:color w:val="auto"/>
          <w:sz w:val="20"/>
        </w:rPr>
        <w:t xml:space="preserve"> </w:t>
      </w:r>
      <w:r w:rsidRPr="00A94561">
        <w:rPr>
          <w:rFonts w:ascii="Arial" w:hAnsi="Arial" w:cs="Arial"/>
          <w:color w:val="auto"/>
          <w:sz w:val="20"/>
        </w:rPr>
        <w:tab/>
        <w:t xml:space="preserve">The legal representative must provide the </w:t>
      </w:r>
      <w:r w:rsidR="005134BD" w:rsidRPr="00A94561">
        <w:rPr>
          <w:rFonts w:ascii="Arial" w:hAnsi="Arial" w:cs="Arial"/>
          <w:color w:val="auto"/>
          <w:sz w:val="20"/>
        </w:rPr>
        <w:t>Interviewer</w:t>
      </w:r>
      <w:r w:rsidRPr="00A94561">
        <w:rPr>
          <w:rFonts w:ascii="Arial" w:hAnsi="Arial" w:cs="Arial"/>
          <w:color w:val="auto"/>
          <w:sz w:val="20"/>
        </w:rPr>
        <w:t xml:space="preserve"> conducting the interview with proof of his/her identity. For identification purposes, the following documentation will be accepted by the IPO:</w:t>
      </w:r>
    </w:p>
    <w:p w14:paraId="3F376EB0" w14:textId="77777777" w:rsidR="00FF435F" w:rsidRPr="00A94561" w:rsidRDefault="00FF435F" w:rsidP="00FF435F">
      <w:pPr>
        <w:pStyle w:val="DefaultText"/>
        <w:ind w:left="720" w:hanging="720"/>
        <w:rPr>
          <w:rFonts w:ascii="Arial" w:hAnsi="Arial" w:cs="Arial"/>
          <w:color w:val="auto"/>
          <w:sz w:val="20"/>
        </w:rPr>
      </w:pPr>
    </w:p>
    <w:p w14:paraId="4C9E2750" w14:textId="77777777" w:rsidR="00FF435F" w:rsidRPr="00A94561" w:rsidRDefault="00FF435F" w:rsidP="00FF435F">
      <w:pPr>
        <w:pStyle w:val="DefaultText"/>
        <w:numPr>
          <w:ilvl w:val="0"/>
          <w:numId w:val="9"/>
        </w:numPr>
        <w:textAlignment w:val="auto"/>
        <w:rPr>
          <w:rFonts w:ascii="Arial" w:hAnsi="Arial" w:cs="Arial"/>
          <w:color w:val="auto"/>
          <w:sz w:val="20"/>
        </w:rPr>
      </w:pPr>
      <w:r w:rsidRPr="00A94561">
        <w:rPr>
          <w:rFonts w:ascii="Arial" w:hAnsi="Arial" w:cs="Arial"/>
          <w:color w:val="auto"/>
          <w:sz w:val="20"/>
        </w:rPr>
        <w:t>a business card,</w:t>
      </w:r>
    </w:p>
    <w:p w14:paraId="7760FF6C" w14:textId="00B53393" w:rsidR="00535DE6" w:rsidRPr="00A94561" w:rsidRDefault="00535DE6" w:rsidP="00535DE6">
      <w:pPr>
        <w:pStyle w:val="DefaultText"/>
        <w:numPr>
          <w:ilvl w:val="0"/>
          <w:numId w:val="9"/>
        </w:numPr>
        <w:textAlignment w:val="auto"/>
        <w:rPr>
          <w:rFonts w:ascii="Arial" w:hAnsi="Arial" w:cs="Arial"/>
          <w:color w:val="auto"/>
          <w:sz w:val="20"/>
        </w:rPr>
      </w:pPr>
      <w:r w:rsidRPr="00A94561">
        <w:rPr>
          <w:rFonts w:ascii="Arial" w:hAnsi="Arial" w:cs="Arial"/>
          <w:color w:val="auto"/>
          <w:sz w:val="20"/>
        </w:rPr>
        <w:t>Identity document (Passport/driver’s licence)</w:t>
      </w:r>
    </w:p>
    <w:p w14:paraId="6A56F3F6" w14:textId="77777777" w:rsidR="00FF435F" w:rsidRPr="00A94561" w:rsidRDefault="00FF435F" w:rsidP="00FF435F">
      <w:pPr>
        <w:pStyle w:val="DefaultText"/>
        <w:numPr>
          <w:ilvl w:val="0"/>
          <w:numId w:val="9"/>
        </w:numPr>
        <w:textAlignment w:val="auto"/>
        <w:rPr>
          <w:rFonts w:ascii="Arial" w:hAnsi="Arial" w:cs="Arial"/>
          <w:color w:val="auto"/>
          <w:sz w:val="20"/>
        </w:rPr>
      </w:pPr>
      <w:r w:rsidRPr="00A94561">
        <w:rPr>
          <w:rFonts w:ascii="Arial" w:hAnsi="Arial" w:cs="Arial"/>
          <w:color w:val="auto"/>
          <w:sz w:val="20"/>
        </w:rPr>
        <w:t>headed note paper showing that the legal representative is employed by the firm stated to be                   representing the applicant;</w:t>
      </w:r>
    </w:p>
    <w:p w14:paraId="6C0B79B2" w14:textId="77777777" w:rsidR="00FF435F" w:rsidRPr="00A94561" w:rsidRDefault="00FF435F" w:rsidP="00FF435F">
      <w:pPr>
        <w:pStyle w:val="DefaultText"/>
        <w:numPr>
          <w:ilvl w:val="0"/>
          <w:numId w:val="9"/>
        </w:numPr>
        <w:textAlignment w:val="auto"/>
        <w:rPr>
          <w:rFonts w:ascii="Arial" w:hAnsi="Arial" w:cs="Arial"/>
          <w:color w:val="auto"/>
          <w:sz w:val="20"/>
        </w:rPr>
      </w:pPr>
      <w:r w:rsidRPr="00A94561">
        <w:rPr>
          <w:rFonts w:ascii="Arial" w:hAnsi="Arial" w:cs="Arial"/>
          <w:color w:val="auto"/>
          <w:sz w:val="20"/>
        </w:rPr>
        <w:t>in the case of a legal clerk attending on behalf of a law firm, the legal clerk will be required to lodge a letter on the firm’s headed note paper. This letter will contain confirmation by one of the qualified solicitors in that firm that the legal clerk is authorised to attend the IPO on behalf of the firm concerned.</w:t>
      </w:r>
    </w:p>
    <w:p w14:paraId="0F489A87" w14:textId="77777777" w:rsidR="00FF435F" w:rsidRPr="00A94561" w:rsidRDefault="00FF435F" w:rsidP="00FF435F">
      <w:pPr>
        <w:pStyle w:val="DefaultText"/>
        <w:ind w:firstLine="720"/>
        <w:rPr>
          <w:rFonts w:ascii="Arial" w:hAnsi="Arial" w:cs="Arial"/>
          <w:color w:val="auto"/>
          <w:sz w:val="20"/>
        </w:rPr>
      </w:pPr>
    </w:p>
    <w:p w14:paraId="4F6C8BB9" w14:textId="14A07F27" w:rsidR="009C6389" w:rsidRPr="00A94561" w:rsidRDefault="00FF435F" w:rsidP="008C7DCB">
      <w:pPr>
        <w:pStyle w:val="DefaultText"/>
        <w:rPr>
          <w:rFonts w:ascii="Arial" w:hAnsi="Arial" w:cs="Arial"/>
          <w:color w:val="auto"/>
          <w:sz w:val="20"/>
        </w:rPr>
      </w:pPr>
      <w:r w:rsidRPr="00A94561">
        <w:rPr>
          <w:rFonts w:ascii="Arial" w:hAnsi="Arial" w:cs="Arial"/>
          <w:b/>
          <w:color w:val="auto"/>
          <w:sz w:val="20"/>
        </w:rPr>
        <w:t>4.</w:t>
      </w:r>
      <w:r w:rsidRPr="00A94561">
        <w:rPr>
          <w:rFonts w:ascii="Arial" w:hAnsi="Arial" w:cs="Arial"/>
          <w:color w:val="auto"/>
          <w:sz w:val="20"/>
        </w:rPr>
        <w:t xml:space="preserve"> </w:t>
      </w:r>
      <w:r w:rsidRPr="00A94561">
        <w:rPr>
          <w:rFonts w:ascii="Arial" w:hAnsi="Arial" w:cs="Arial"/>
          <w:color w:val="auto"/>
          <w:sz w:val="20"/>
        </w:rPr>
        <w:tab/>
        <w:t xml:space="preserve">The legal representative should note that </w:t>
      </w:r>
      <w:r w:rsidR="00221F91" w:rsidRPr="00A94561">
        <w:rPr>
          <w:rFonts w:ascii="Arial" w:hAnsi="Arial" w:cs="Arial"/>
          <w:color w:val="auto"/>
          <w:sz w:val="20"/>
        </w:rPr>
        <w:t xml:space="preserve">they are </w:t>
      </w:r>
      <w:r w:rsidRPr="00A94561">
        <w:rPr>
          <w:rFonts w:ascii="Arial" w:hAnsi="Arial" w:cs="Arial"/>
          <w:color w:val="auto"/>
          <w:sz w:val="20"/>
        </w:rPr>
        <w:t xml:space="preserve">acting as an observer in the interview process. The legal representative may take notes at the interview but </w:t>
      </w:r>
      <w:r w:rsidR="00747DA2" w:rsidRPr="00A94561">
        <w:rPr>
          <w:rFonts w:ascii="Arial" w:hAnsi="Arial" w:cs="Arial"/>
          <w:color w:val="auto"/>
          <w:sz w:val="20"/>
        </w:rPr>
        <w:t>they</w:t>
      </w:r>
      <w:r w:rsidR="00221F91" w:rsidRPr="00A94561">
        <w:rPr>
          <w:rFonts w:ascii="Arial" w:hAnsi="Arial" w:cs="Arial"/>
          <w:color w:val="auto"/>
          <w:sz w:val="20"/>
        </w:rPr>
        <w:t xml:space="preserve"> </w:t>
      </w:r>
      <w:r w:rsidRPr="00A94561">
        <w:rPr>
          <w:rFonts w:ascii="Arial" w:hAnsi="Arial" w:cs="Arial"/>
          <w:color w:val="auto"/>
          <w:sz w:val="20"/>
        </w:rPr>
        <w:t xml:space="preserve">must </w:t>
      </w:r>
      <w:r w:rsidRPr="00A94561">
        <w:rPr>
          <w:rFonts w:ascii="Arial" w:hAnsi="Arial" w:cs="Arial"/>
          <w:b/>
          <w:color w:val="auto"/>
          <w:sz w:val="20"/>
        </w:rPr>
        <w:t>not</w:t>
      </w:r>
      <w:r w:rsidRPr="00A94561">
        <w:rPr>
          <w:rFonts w:ascii="Arial" w:hAnsi="Arial" w:cs="Arial"/>
          <w:color w:val="auto"/>
          <w:sz w:val="20"/>
        </w:rPr>
        <w:t xml:space="preserve"> interrupt the interview, answer questions for the applicant and/or make any comments during the interview process unless invited to do so by the interviewer or having first obtained authorisation from the interviewer. </w:t>
      </w:r>
    </w:p>
    <w:p w14:paraId="4BF72671" w14:textId="77777777" w:rsidR="005B6E14" w:rsidRPr="00A94561" w:rsidRDefault="005B6E14" w:rsidP="008C7DCB">
      <w:pPr>
        <w:pStyle w:val="DefaultText"/>
        <w:rPr>
          <w:rFonts w:ascii="Arial" w:hAnsi="Arial" w:cs="Arial"/>
          <w:color w:val="auto"/>
          <w:sz w:val="20"/>
          <w:lang w:val="en-GB"/>
        </w:rPr>
      </w:pPr>
    </w:p>
    <w:p w14:paraId="1869EA11" w14:textId="3784D1AF" w:rsidR="009C6389" w:rsidRPr="00A94561" w:rsidRDefault="009C6389" w:rsidP="008C7DCB">
      <w:pPr>
        <w:pStyle w:val="DefaultText"/>
        <w:rPr>
          <w:rFonts w:ascii="Arial" w:hAnsi="Arial" w:cs="Arial"/>
          <w:sz w:val="20"/>
        </w:rPr>
      </w:pPr>
      <w:r w:rsidRPr="00A94561">
        <w:rPr>
          <w:rFonts w:ascii="Arial" w:hAnsi="Arial" w:cs="Arial"/>
          <w:color w:val="auto"/>
          <w:sz w:val="20"/>
          <w:lang w:val="en-GB"/>
        </w:rPr>
        <w:t>The use of laptops, mobile phones, or any electronic /recording device by the legal representative is</w:t>
      </w:r>
      <w:r w:rsidRPr="00A94561">
        <w:rPr>
          <w:rFonts w:ascii="Arial" w:hAnsi="Arial" w:cs="Arial"/>
          <w:color w:val="auto"/>
          <w:sz w:val="20"/>
        </w:rPr>
        <w:t xml:space="preserve"> only permitted to take notes and should be on silent mode. A</w:t>
      </w:r>
      <w:r w:rsidRPr="00A94561">
        <w:rPr>
          <w:rFonts w:ascii="Arial" w:hAnsi="Arial" w:cs="Arial"/>
          <w:sz w:val="20"/>
        </w:rPr>
        <w:t xml:space="preserve">ny personal recordings, audio or visual, videos or photography during the interview are </w:t>
      </w:r>
      <w:r w:rsidRPr="00A94561">
        <w:rPr>
          <w:rFonts w:ascii="Arial" w:hAnsi="Arial" w:cs="Arial"/>
          <w:b/>
          <w:sz w:val="20"/>
        </w:rPr>
        <w:t xml:space="preserve">strictly </w:t>
      </w:r>
      <w:r w:rsidR="00221F91" w:rsidRPr="00A94561">
        <w:rPr>
          <w:rFonts w:ascii="Arial" w:hAnsi="Arial" w:cs="Arial"/>
          <w:b/>
          <w:sz w:val="20"/>
        </w:rPr>
        <w:t xml:space="preserve">are </w:t>
      </w:r>
      <w:r w:rsidR="00CB5BF0" w:rsidRPr="00A94561">
        <w:rPr>
          <w:rFonts w:ascii="Arial" w:hAnsi="Arial" w:cs="Arial"/>
          <w:color w:val="auto"/>
          <w:sz w:val="20"/>
        </w:rPr>
        <w:t>not permitted.</w:t>
      </w:r>
    </w:p>
    <w:p w14:paraId="32453D02" w14:textId="77777777" w:rsidR="009C6389" w:rsidRPr="00A94561" w:rsidRDefault="009C6389" w:rsidP="008C7DCB">
      <w:pPr>
        <w:pStyle w:val="DefaultText"/>
        <w:rPr>
          <w:rFonts w:ascii="Arial" w:hAnsi="Arial" w:cs="Arial"/>
          <w:sz w:val="20"/>
        </w:rPr>
      </w:pPr>
    </w:p>
    <w:p w14:paraId="2542545D" w14:textId="0A89B16B" w:rsidR="009C6389" w:rsidRPr="00A94561" w:rsidRDefault="009C6389" w:rsidP="008C7DCB">
      <w:pPr>
        <w:pStyle w:val="DefaultText"/>
        <w:rPr>
          <w:rFonts w:ascii="Arial" w:hAnsi="Arial" w:cs="Arial"/>
          <w:color w:val="auto"/>
          <w:sz w:val="20"/>
        </w:rPr>
      </w:pPr>
      <w:r w:rsidRPr="00A94561">
        <w:rPr>
          <w:rFonts w:ascii="Arial" w:hAnsi="Arial" w:cs="Arial"/>
          <w:sz w:val="20"/>
        </w:rPr>
        <w:t>The IPO Interview record is the only legal record of the</w:t>
      </w:r>
      <w:r w:rsidR="00447ED3" w:rsidRPr="00A94561">
        <w:rPr>
          <w:rFonts w:ascii="Arial" w:hAnsi="Arial" w:cs="Arial"/>
          <w:sz w:val="20"/>
        </w:rPr>
        <w:t xml:space="preserve"> </w:t>
      </w:r>
      <w:r w:rsidRPr="00A94561">
        <w:rPr>
          <w:rFonts w:ascii="Arial" w:hAnsi="Arial" w:cs="Arial"/>
          <w:sz w:val="20"/>
        </w:rPr>
        <w:t xml:space="preserve">interview. </w:t>
      </w:r>
    </w:p>
    <w:p w14:paraId="6F5CE011" w14:textId="77777777" w:rsidR="00FF435F" w:rsidRPr="00A94561" w:rsidRDefault="00FF435F" w:rsidP="008C7DCB">
      <w:pPr>
        <w:pStyle w:val="DefaultText"/>
        <w:ind w:left="720" w:hanging="720"/>
        <w:rPr>
          <w:rFonts w:ascii="Arial" w:hAnsi="Arial" w:cs="Arial"/>
          <w:color w:val="auto"/>
          <w:sz w:val="20"/>
        </w:rPr>
      </w:pPr>
    </w:p>
    <w:p w14:paraId="590CE0C3" w14:textId="77777777" w:rsidR="00FF435F" w:rsidRPr="00A94561" w:rsidRDefault="00FF435F" w:rsidP="008C7DCB">
      <w:pPr>
        <w:pStyle w:val="DefaultText"/>
        <w:ind w:firstLine="720"/>
        <w:rPr>
          <w:rFonts w:ascii="Arial" w:hAnsi="Arial" w:cs="Arial"/>
          <w:color w:val="auto"/>
          <w:sz w:val="20"/>
        </w:rPr>
      </w:pPr>
    </w:p>
    <w:p w14:paraId="49DE0C2C" w14:textId="6C42AE38" w:rsidR="008C7DCB" w:rsidRPr="00A94561" w:rsidRDefault="008C7DCB" w:rsidP="008C7DCB">
      <w:pPr>
        <w:pStyle w:val="DefaultText"/>
        <w:numPr>
          <w:ilvl w:val="0"/>
          <w:numId w:val="14"/>
        </w:numPr>
        <w:rPr>
          <w:rFonts w:ascii="Arial" w:hAnsi="Arial" w:cs="Arial"/>
          <w:sz w:val="20"/>
        </w:rPr>
      </w:pPr>
      <w:r w:rsidRPr="00A94561">
        <w:rPr>
          <w:rFonts w:ascii="Arial" w:hAnsi="Arial" w:cs="Arial"/>
          <w:sz w:val="20"/>
        </w:rPr>
        <w:t xml:space="preserve">Interviews will be recorded for the purpose of registering the Applicant’s confirmation of the content in the </w:t>
      </w:r>
      <w:r w:rsidRPr="00A94561">
        <w:rPr>
          <w:rFonts w:ascii="Arial" w:hAnsi="Arial" w:cs="Arial"/>
          <w:color w:val="auto"/>
          <w:sz w:val="20"/>
        </w:rPr>
        <w:t>interview record</w:t>
      </w:r>
      <w:r w:rsidRPr="00A94561">
        <w:rPr>
          <w:rFonts w:ascii="Arial" w:hAnsi="Arial" w:cs="Arial"/>
          <w:sz w:val="20"/>
        </w:rPr>
        <w:t>. Either at the end of the interview or at intervals during the interview, the content of the interview record will be read back in order to provide any clarifications to what has been said and orally confirm the content.</w:t>
      </w:r>
    </w:p>
    <w:p w14:paraId="09390A09" w14:textId="77777777" w:rsidR="008C7DCB" w:rsidRPr="00A94561" w:rsidRDefault="008C7DCB" w:rsidP="008C7DCB">
      <w:pPr>
        <w:pStyle w:val="DefaultText"/>
        <w:ind w:left="720"/>
        <w:rPr>
          <w:rFonts w:ascii="Arial" w:hAnsi="Arial" w:cs="Arial"/>
          <w:color w:val="auto"/>
          <w:sz w:val="20"/>
        </w:rPr>
      </w:pPr>
    </w:p>
    <w:p w14:paraId="5E178AF4" w14:textId="54B11363" w:rsidR="00FF435F" w:rsidRPr="00A94561" w:rsidRDefault="00FF435F" w:rsidP="008C7DCB">
      <w:pPr>
        <w:pStyle w:val="DefaultText"/>
        <w:numPr>
          <w:ilvl w:val="0"/>
          <w:numId w:val="14"/>
        </w:numPr>
        <w:rPr>
          <w:rFonts w:ascii="Arial" w:hAnsi="Arial" w:cs="Arial"/>
          <w:color w:val="auto"/>
          <w:sz w:val="20"/>
        </w:rPr>
      </w:pPr>
      <w:r w:rsidRPr="00A94561">
        <w:rPr>
          <w:rFonts w:ascii="Arial" w:hAnsi="Arial" w:cs="Arial"/>
          <w:color w:val="auto"/>
          <w:sz w:val="20"/>
        </w:rPr>
        <w:t xml:space="preserve">At the end of the interview, the legal representative will be afforded an opportunity to make comments relevant to the case.  Any comments will be recorded and will be read back to the legal representative by the interviewer. The legal representative </w:t>
      </w:r>
      <w:r w:rsidR="00AF3FB0" w:rsidRPr="00A94561">
        <w:rPr>
          <w:rFonts w:ascii="Arial" w:hAnsi="Arial" w:cs="Arial"/>
          <w:color w:val="auto"/>
          <w:sz w:val="20"/>
        </w:rPr>
        <w:t>will be asked to confirm these comments  have been accurately recorded. This will be time stamped/dated as part of the interview record and also for the audio recording.</w:t>
      </w:r>
    </w:p>
    <w:p w14:paraId="5895E04C" w14:textId="77777777" w:rsidR="008C7DCB" w:rsidRPr="00A94561" w:rsidRDefault="008C7DCB" w:rsidP="008C7DCB">
      <w:pPr>
        <w:pStyle w:val="DefaultText"/>
        <w:rPr>
          <w:rFonts w:ascii="Arial" w:hAnsi="Arial" w:cs="Arial"/>
          <w:color w:val="auto"/>
          <w:sz w:val="20"/>
        </w:rPr>
      </w:pPr>
    </w:p>
    <w:p w14:paraId="63CD4B13" w14:textId="77777777" w:rsidR="00FF435F" w:rsidRPr="00A94561" w:rsidRDefault="00FF435F" w:rsidP="008C7DCB">
      <w:pPr>
        <w:pStyle w:val="DefaultText"/>
        <w:ind w:left="720" w:hanging="720"/>
        <w:rPr>
          <w:rFonts w:ascii="Arial" w:hAnsi="Arial" w:cs="Arial"/>
          <w:color w:val="auto"/>
          <w:sz w:val="20"/>
        </w:rPr>
      </w:pPr>
    </w:p>
    <w:p w14:paraId="55C5FAA8" w14:textId="18DC471E" w:rsidR="00FF435F" w:rsidRPr="00A94561" w:rsidRDefault="008C7DCB" w:rsidP="008C7DCB">
      <w:pPr>
        <w:pStyle w:val="DefaultText"/>
        <w:ind w:left="720" w:hanging="720"/>
        <w:rPr>
          <w:rFonts w:ascii="Arial" w:hAnsi="Arial" w:cs="Arial"/>
          <w:color w:val="auto"/>
          <w:sz w:val="20"/>
        </w:rPr>
      </w:pPr>
      <w:r w:rsidRPr="00A94561">
        <w:rPr>
          <w:rFonts w:ascii="Arial" w:hAnsi="Arial" w:cs="Arial"/>
          <w:b/>
          <w:color w:val="auto"/>
          <w:sz w:val="20"/>
        </w:rPr>
        <w:t>7</w:t>
      </w:r>
      <w:r w:rsidR="00FF435F" w:rsidRPr="00A94561">
        <w:rPr>
          <w:rFonts w:ascii="Arial" w:hAnsi="Arial" w:cs="Arial"/>
          <w:color w:val="auto"/>
          <w:sz w:val="20"/>
        </w:rPr>
        <w:t xml:space="preserve">. </w:t>
      </w:r>
      <w:r w:rsidR="00FF435F" w:rsidRPr="00A94561">
        <w:rPr>
          <w:rFonts w:ascii="Arial" w:hAnsi="Arial" w:cs="Arial"/>
          <w:color w:val="auto"/>
          <w:sz w:val="20"/>
        </w:rPr>
        <w:tab/>
        <w:t>The IPO will accept and consider any documents or submissions relevant to the applicant’s case made before or during the interview process. However, legal representatives should note that to facilitate the speedy processing of international protection applications, all documentation and submissions relevant to the applicant’s case should be submitted at the earliest opportunity.</w:t>
      </w:r>
    </w:p>
    <w:p w14:paraId="40ED844F" w14:textId="77777777" w:rsidR="00FF435F" w:rsidRPr="00A94561" w:rsidRDefault="00FF435F" w:rsidP="008C7DCB">
      <w:pPr>
        <w:pStyle w:val="DefaultText"/>
        <w:ind w:firstLine="720"/>
        <w:rPr>
          <w:rFonts w:ascii="Arial" w:hAnsi="Arial" w:cs="Arial"/>
          <w:b/>
          <w:color w:val="auto"/>
          <w:sz w:val="20"/>
        </w:rPr>
      </w:pPr>
    </w:p>
    <w:p w14:paraId="72F995C6" w14:textId="1F2D3AA2" w:rsidR="00FF435F" w:rsidRPr="00A94561" w:rsidRDefault="008C7DCB" w:rsidP="008C7DCB">
      <w:pPr>
        <w:pStyle w:val="DefaultText"/>
        <w:ind w:left="720" w:hanging="720"/>
        <w:rPr>
          <w:rFonts w:ascii="Arial" w:hAnsi="Arial" w:cs="Arial"/>
          <w:b/>
          <w:color w:val="auto"/>
          <w:sz w:val="20"/>
        </w:rPr>
      </w:pPr>
      <w:r w:rsidRPr="00A94561">
        <w:rPr>
          <w:rFonts w:ascii="Arial" w:hAnsi="Arial" w:cs="Arial"/>
          <w:b/>
          <w:color w:val="auto"/>
          <w:sz w:val="20"/>
        </w:rPr>
        <w:t>8</w:t>
      </w:r>
      <w:r w:rsidR="00FF435F" w:rsidRPr="00A94561">
        <w:rPr>
          <w:rFonts w:ascii="Arial" w:hAnsi="Arial" w:cs="Arial"/>
          <w:b/>
          <w:color w:val="auto"/>
          <w:sz w:val="20"/>
        </w:rPr>
        <w:t>.</w:t>
      </w:r>
      <w:r w:rsidR="00FF435F" w:rsidRPr="00A94561">
        <w:rPr>
          <w:rFonts w:ascii="Arial" w:hAnsi="Arial" w:cs="Arial"/>
          <w:color w:val="auto"/>
          <w:sz w:val="20"/>
        </w:rPr>
        <w:t xml:space="preserve"> </w:t>
      </w:r>
      <w:r w:rsidR="00FF435F" w:rsidRPr="00A94561">
        <w:rPr>
          <w:rFonts w:ascii="Arial" w:hAnsi="Arial" w:cs="Arial"/>
          <w:color w:val="auto"/>
          <w:sz w:val="20"/>
        </w:rPr>
        <w:tab/>
        <w:t xml:space="preserve">The applicant will be afforded short breaks during the interview at the discretion of the interviewer, </w:t>
      </w:r>
      <w:r w:rsidR="00FF435F" w:rsidRPr="00A94561">
        <w:rPr>
          <w:rFonts w:ascii="Arial" w:hAnsi="Arial" w:cs="Arial"/>
          <w:b/>
          <w:color w:val="auto"/>
          <w:sz w:val="20"/>
        </w:rPr>
        <w:t>and/or at the request of the applicant.</w:t>
      </w:r>
    </w:p>
    <w:p w14:paraId="6BF3CD48" w14:textId="77777777" w:rsidR="00FF435F" w:rsidRPr="00A94561" w:rsidRDefault="00FF435F" w:rsidP="00FF435F">
      <w:pPr>
        <w:pStyle w:val="DefaultText"/>
        <w:ind w:firstLine="720"/>
        <w:rPr>
          <w:rFonts w:ascii="Arial" w:hAnsi="Arial" w:cs="Arial"/>
          <w:color w:val="auto"/>
          <w:sz w:val="20"/>
        </w:rPr>
      </w:pPr>
    </w:p>
    <w:p w14:paraId="2B3746EF" w14:textId="18E1C53A" w:rsidR="00FF435F" w:rsidRPr="00A94561" w:rsidRDefault="008C7DCB" w:rsidP="00FF435F">
      <w:pPr>
        <w:pStyle w:val="DefaultText"/>
        <w:ind w:left="720" w:hanging="720"/>
        <w:rPr>
          <w:rFonts w:ascii="Arial" w:hAnsi="Arial" w:cs="Arial"/>
          <w:color w:val="auto"/>
          <w:sz w:val="20"/>
        </w:rPr>
      </w:pPr>
      <w:r w:rsidRPr="00A94561">
        <w:rPr>
          <w:rFonts w:ascii="Arial" w:hAnsi="Arial" w:cs="Arial"/>
          <w:b/>
          <w:color w:val="auto"/>
          <w:sz w:val="20"/>
        </w:rPr>
        <w:lastRenderedPageBreak/>
        <w:t>9</w:t>
      </w:r>
      <w:r w:rsidR="00FF435F" w:rsidRPr="00A94561">
        <w:rPr>
          <w:rFonts w:ascii="Arial" w:hAnsi="Arial" w:cs="Arial"/>
          <w:b/>
          <w:color w:val="auto"/>
          <w:sz w:val="20"/>
        </w:rPr>
        <w:t>.</w:t>
      </w:r>
      <w:r w:rsidR="00FF435F" w:rsidRPr="00A94561">
        <w:rPr>
          <w:rFonts w:ascii="Arial" w:hAnsi="Arial" w:cs="Arial"/>
          <w:color w:val="auto"/>
          <w:sz w:val="20"/>
        </w:rPr>
        <w:t xml:space="preserve"> </w:t>
      </w:r>
      <w:r w:rsidR="00FF435F" w:rsidRPr="00A94561">
        <w:rPr>
          <w:rFonts w:ascii="Arial" w:hAnsi="Arial" w:cs="Arial"/>
          <w:color w:val="auto"/>
          <w:sz w:val="20"/>
        </w:rPr>
        <w:tab/>
        <w:t xml:space="preserve">The IPO and the interviewer will also have regard to the IPO’s guidelines in relation to interviews with accompanied children, and the IPO’s Children First Guidelines. </w:t>
      </w:r>
    </w:p>
    <w:p w14:paraId="2ADF320C" w14:textId="77777777" w:rsidR="00FF435F" w:rsidRPr="00A94561" w:rsidRDefault="00FF435F" w:rsidP="00FF435F">
      <w:pPr>
        <w:pStyle w:val="DefaultText"/>
        <w:ind w:firstLine="720"/>
        <w:rPr>
          <w:rFonts w:ascii="Arial" w:hAnsi="Arial" w:cs="Arial"/>
          <w:color w:val="auto"/>
          <w:sz w:val="20"/>
        </w:rPr>
      </w:pPr>
    </w:p>
    <w:p w14:paraId="725F743F" w14:textId="492C7053" w:rsidR="00FF435F" w:rsidRPr="00A94561" w:rsidRDefault="008C7DCB" w:rsidP="009C6389">
      <w:pPr>
        <w:pStyle w:val="DefaultText"/>
        <w:ind w:left="720" w:hanging="720"/>
        <w:rPr>
          <w:rFonts w:ascii="Arial" w:hAnsi="Arial" w:cs="Arial"/>
          <w:bCs/>
          <w:color w:val="auto"/>
          <w:sz w:val="20"/>
        </w:rPr>
      </w:pPr>
      <w:r w:rsidRPr="00A94561">
        <w:rPr>
          <w:rFonts w:ascii="Arial" w:hAnsi="Arial" w:cs="Arial"/>
          <w:b/>
          <w:color w:val="auto"/>
          <w:sz w:val="20"/>
        </w:rPr>
        <w:t>10</w:t>
      </w:r>
      <w:r w:rsidR="00FF435F" w:rsidRPr="00A94561">
        <w:rPr>
          <w:rFonts w:ascii="Arial" w:hAnsi="Arial" w:cs="Arial"/>
          <w:b/>
          <w:color w:val="auto"/>
          <w:sz w:val="20"/>
        </w:rPr>
        <w:t>.</w:t>
      </w:r>
      <w:r w:rsidR="00FF435F" w:rsidRPr="00A94561">
        <w:rPr>
          <w:rFonts w:ascii="Arial" w:hAnsi="Arial" w:cs="Arial"/>
          <w:color w:val="auto"/>
          <w:sz w:val="20"/>
        </w:rPr>
        <w:tab/>
        <w:t>The IPO and the interviewer will have regard to the p</w:t>
      </w:r>
      <w:r w:rsidR="00FF435F" w:rsidRPr="00A94561">
        <w:rPr>
          <w:rFonts w:ascii="Arial" w:hAnsi="Arial" w:cs="Arial"/>
          <w:bCs/>
          <w:color w:val="auto"/>
          <w:sz w:val="20"/>
        </w:rPr>
        <w:t>rocedures pertaining in the IPO regarding safety of staff and in particular in relation to IPO staff at interview.</w:t>
      </w:r>
    </w:p>
    <w:p w14:paraId="572F7E94" w14:textId="5417E25C" w:rsidR="009C6389" w:rsidRPr="00A94561" w:rsidRDefault="009C6389" w:rsidP="009C6389">
      <w:pPr>
        <w:pStyle w:val="DefaultText"/>
        <w:ind w:left="720" w:hanging="720"/>
        <w:rPr>
          <w:rFonts w:ascii="Arial" w:hAnsi="Arial" w:cs="Arial"/>
          <w:color w:val="auto"/>
          <w:sz w:val="20"/>
        </w:rPr>
      </w:pPr>
    </w:p>
    <w:p w14:paraId="3613034E" w14:textId="77777777" w:rsidR="00447ED3" w:rsidRPr="00A94561" w:rsidRDefault="00447ED3" w:rsidP="002A1470">
      <w:pPr>
        <w:pStyle w:val="DefaultText"/>
        <w:jc w:val="right"/>
        <w:rPr>
          <w:rFonts w:ascii="Arial" w:hAnsi="Arial" w:cs="Arial"/>
          <w:b/>
          <w:color w:val="auto"/>
          <w:sz w:val="20"/>
          <w:u w:val="single"/>
        </w:rPr>
      </w:pPr>
    </w:p>
    <w:p w14:paraId="2F73B759" w14:textId="6B06F0D1" w:rsidR="00AF3FB0" w:rsidRPr="00A94561" w:rsidRDefault="00AF3FB0" w:rsidP="00AF3FB0">
      <w:pPr>
        <w:pStyle w:val="DefaultText"/>
        <w:jc w:val="right"/>
        <w:rPr>
          <w:rFonts w:ascii="Arial" w:hAnsi="Arial" w:cs="Arial"/>
          <w:b/>
          <w:color w:val="auto"/>
          <w:sz w:val="20"/>
          <w:u w:val="single"/>
        </w:rPr>
      </w:pPr>
    </w:p>
    <w:tbl>
      <w:tblPr>
        <w:tblW w:w="10233" w:type="dxa"/>
        <w:tblInd w:w="108" w:type="dxa"/>
        <w:tblBorders>
          <w:top w:val="double" w:sz="6" w:space="0" w:color="000000"/>
          <w:left w:val="double" w:sz="6" w:space="0" w:color="000000"/>
          <w:bottom w:val="single" w:sz="8" w:space="0" w:color="000000"/>
          <w:right w:val="double" w:sz="6" w:space="0" w:color="000000"/>
          <w:insideH w:val="single" w:sz="8" w:space="0" w:color="000000"/>
          <w:insideV w:val="double" w:sz="6" w:space="0" w:color="000000"/>
        </w:tblBorders>
        <w:tblLayout w:type="fixed"/>
        <w:tblLook w:val="04A0" w:firstRow="1" w:lastRow="0" w:firstColumn="1" w:lastColumn="0" w:noHBand="0" w:noVBand="1"/>
      </w:tblPr>
      <w:tblGrid>
        <w:gridCol w:w="5230"/>
        <w:gridCol w:w="495"/>
        <w:gridCol w:w="4508"/>
      </w:tblGrid>
      <w:tr w:rsidR="00AF3FB0" w:rsidRPr="00A94561" w14:paraId="3CF6DD4C" w14:textId="77777777" w:rsidTr="00FA5027">
        <w:trPr>
          <w:trHeight w:val="293"/>
        </w:trPr>
        <w:tc>
          <w:tcPr>
            <w:tcW w:w="5230" w:type="dxa"/>
            <w:tcBorders>
              <w:top w:val="double" w:sz="6" w:space="0" w:color="000000"/>
              <w:left w:val="double" w:sz="6" w:space="0" w:color="000000"/>
              <w:bottom w:val="single" w:sz="8" w:space="0" w:color="000000"/>
              <w:right w:val="double" w:sz="6" w:space="0" w:color="000000"/>
            </w:tcBorders>
            <w:hideMark/>
          </w:tcPr>
          <w:p w14:paraId="054D9C7D" w14:textId="151F2620" w:rsidR="00AF3FB0" w:rsidRPr="00A94561" w:rsidRDefault="00AF3FB0" w:rsidP="00FA5027">
            <w:pPr>
              <w:pStyle w:val="TableText"/>
              <w:jc w:val="left"/>
              <w:rPr>
                <w:rFonts w:ascii="Arial" w:hAnsi="Arial" w:cs="Arial"/>
                <w:color w:val="auto"/>
                <w:sz w:val="20"/>
              </w:rPr>
            </w:pPr>
            <w:r w:rsidRPr="00A94561">
              <w:rPr>
                <w:rFonts w:ascii="Arial" w:hAnsi="Arial" w:cs="Arial"/>
                <w:color w:val="auto"/>
                <w:sz w:val="20"/>
              </w:rPr>
              <w:t>Name of Legal Rep</w:t>
            </w:r>
          </w:p>
          <w:p w14:paraId="0D792202" w14:textId="77777777" w:rsidR="00AF3FB0" w:rsidRPr="00A94561" w:rsidRDefault="00AF3FB0" w:rsidP="00FA5027">
            <w:pPr>
              <w:pStyle w:val="TableText"/>
              <w:jc w:val="left"/>
              <w:rPr>
                <w:rFonts w:ascii="Arial" w:hAnsi="Arial" w:cs="Arial"/>
                <w:b/>
                <w:color w:val="auto"/>
                <w:sz w:val="20"/>
              </w:rPr>
            </w:pPr>
            <w:r w:rsidRPr="00A94561">
              <w:rPr>
                <w:rFonts w:ascii="Arial" w:hAnsi="Arial" w:cs="Arial"/>
                <w:color w:val="auto"/>
                <w:sz w:val="20"/>
              </w:rPr>
              <w:t>(Block Capitals):</w:t>
            </w:r>
          </w:p>
        </w:tc>
        <w:tc>
          <w:tcPr>
            <w:tcW w:w="495" w:type="dxa"/>
            <w:tcBorders>
              <w:top w:val="nil"/>
              <w:left w:val="double" w:sz="6" w:space="0" w:color="000000"/>
              <w:bottom w:val="nil"/>
              <w:right w:val="double" w:sz="6" w:space="0" w:color="000000"/>
            </w:tcBorders>
          </w:tcPr>
          <w:p w14:paraId="7B1A5BD9" w14:textId="77777777" w:rsidR="00AF3FB0" w:rsidRPr="00A94561" w:rsidRDefault="00AF3FB0" w:rsidP="00FA5027">
            <w:pPr>
              <w:pStyle w:val="DefaultText"/>
              <w:rPr>
                <w:rFonts w:ascii="Arial" w:hAnsi="Arial" w:cs="Arial"/>
                <w:b/>
                <w:color w:val="auto"/>
                <w:sz w:val="20"/>
              </w:rPr>
            </w:pPr>
          </w:p>
        </w:tc>
        <w:tc>
          <w:tcPr>
            <w:tcW w:w="4508" w:type="dxa"/>
            <w:tcBorders>
              <w:top w:val="double" w:sz="6" w:space="0" w:color="000000"/>
              <w:left w:val="double" w:sz="6" w:space="0" w:color="000000"/>
              <w:bottom w:val="single" w:sz="8" w:space="0" w:color="000000"/>
              <w:right w:val="double" w:sz="6" w:space="0" w:color="000000"/>
            </w:tcBorders>
            <w:hideMark/>
          </w:tcPr>
          <w:p w14:paraId="3D428BB8" w14:textId="77777777" w:rsidR="00AF3FB0" w:rsidRPr="00A94561" w:rsidRDefault="00AF3FB0" w:rsidP="00FA5027">
            <w:pPr>
              <w:pStyle w:val="TableText"/>
              <w:jc w:val="center"/>
              <w:rPr>
                <w:rFonts w:ascii="Arial" w:hAnsi="Arial" w:cs="Arial"/>
                <w:b/>
                <w:color w:val="auto"/>
                <w:sz w:val="20"/>
              </w:rPr>
            </w:pPr>
            <w:r w:rsidRPr="00A94561">
              <w:rPr>
                <w:rFonts w:ascii="Arial" w:hAnsi="Arial" w:cs="Arial"/>
                <w:b/>
                <w:color w:val="auto"/>
                <w:sz w:val="20"/>
              </w:rPr>
              <w:t>For IPO</w:t>
            </w:r>
          </w:p>
        </w:tc>
      </w:tr>
      <w:tr w:rsidR="00AF3FB0" w:rsidRPr="00A94561" w14:paraId="7B7C9AB8" w14:textId="77777777" w:rsidTr="00FA5027">
        <w:trPr>
          <w:trHeight w:val="293"/>
        </w:trPr>
        <w:tc>
          <w:tcPr>
            <w:tcW w:w="5230" w:type="dxa"/>
            <w:tcBorders>
              <w:top w:val="single" w:sz="8" w:space="0" w:color="000000"/>
              <w:left w:val="double" w:sz="6" w:space="0" w:color="000000"/>
              <w:bottom w:val="single" w:sz="8" w:space="0" w:color="000000"/>
              <w:right w:val="double" w:sz="6" w:space="0" w:color="000000"/>
            </w:tcBorders>
            <w:hideMark/>
          </w:tcPr>
          <w:p w14:paraId="65948313" w14:textId="77777777" w:rsidR="00AF3FB0" w:rsidRPr="00A94561" w:rsidRDefault="00AF3FB0" w:rsidP="00FA5027">
            <w:pPr>
              <w:pStyle w:val="TableText"/>
              <w:jc w:val="left"/>
              <w:rPr>
                <w:rFonts w:ascii="Arial" w:hAnsi="Arial" w:cs="Arial"/>
                <w:b/>
                <w:color w:val="auto"/>
                <w:sz w:val="20"/>
              </w:rPr>
            </w:pPr>
            <w:r w:rsidRPr="00A94561">
              <w:rPr>
                <w:rFonts w:ascii="Arial" w:hAnsi="Arial" w:cs="Arial"/>
                <w:color w:val="auto"/>
                <w:sz w:val="20"/>
              </w:rPr>
              <w:t>Company:</w:t>
            </w:r>
          </w:p>
        </w:tc>
        <w:tc>
          <w:tcPr>
            <w:tcW w:w="495" w:type="dxa"/>
            <w:tcBorders>
              <w:top w:val="nil"/>
              <w:left w:val="double" w:sz="6" w:space="0" w:color="000000"/>
              <w:bottom w:val="nil"/>
              <w:right w:val="double" w:sz="6" w:space="0" w:color="000000"/>
            </w:tcBorders>
          </w:tcPr>
          <w:p w14:paraId="0D756146" w14:textId="77777777" w:rsidR="00AF3FB0" w:rsidRPr="00A94561" w:rsidRDefault="00AF3FB0" w:rsidP="00FA5027">
            <w:pPr>
              <w:pStyle w:val="DefaultText"/>
              <w:rPr>
                <w:rFonts w:ascii="Arial" w:hAnsi="Arial" w:cs="Arial"/>
                <w:b/>
                <w:color w:val="auto"/>
                <w:sz w:val="20"/>
              </w:rPr>
            </w:pPr>
          </w:p>
        </w:tc>
        <w:tc>
          <w:tcPr>
            <w:tcW w:w="4508" w:type="dxa"/>
            <w:tcBorders>
              <w:top w:val="single" w:sz="8" w:space="0" w:color="000000"/>
              <w:left w:val="double" w:sz="6" w:space="0" w:color="000000"/>
              <w:bottom w:val="single" w:sz="8" w:space="0" w:color="000000"/>
              <w:right w:val="double" w:sz="6" w:space="0" w:color="000000"/>
            </w:tcBorders>
            <w:hideMark/>
          </w:tcPr>
          <w:p w14:paraId="6B216716" w14:textId="77777777" w:rsidR="00AF3FB0" w:rsidRPr="00A94561" w:rsidRDefault="00AF3FB0" w:rsidP="00FA5027">
            <w:pPr>
              <w:pStyle w:val="TableText"/>
              <w:jc w:val="left"/>
              <w:rPr>
                <w:rFonts w:ascii="Arial" w:hAnsi="Arial" w:cs="Arial"/>
                <w:b/>
                <w:color w:val="auto"/>
                <w:sz w:val="20"/>
              </w:rPr>
            </w:pPr>
            <w:r w:rsidRPr="00A94561">
              <w:rPr>
                <w:rFonts w:ascii="Arial" w:hAnsi="Arial" w:cs="Arial"/>
                <w:color w:val="auto"/>
                <w:sz w:val="20"/>
              </w:rPr>
              <w:t>Proof of ID provided (Y/N):</w:t>
            </w:r>
          </w:p>
        </w:tc>
      </w:tr>
      <w:tr w:rsidR="00AF3FB0" w:rsidRPr="00A94561" w14:paraId="68F0E643" w14:textId="77777777" w:rsidTr="00FA5027">
        <w:trPr>
          <w:trHeight w:val="293"/>
        </w:trPr>
        <w:tc>
          <w:tcPr>
            <w:tcW w:w="5230" w:type="dxa"/>
            <w:tcBorders>
              <w:top w:val="single" w:sz="8" w:space="0" w:color="000000"/>
              <w:left w:val="double" w:sz="6" w:space="0" w:color="000000"/>
              <w:bottom w:val="single" w:sz="8" w:space="0" w:color="000000"/>
              <w:right w:val="double" w:sz="6" w:space="0" w:color="000000"/>
            </w:tcBorders>
            <w:hideMark/>
          </w:tcPr>
          <w:p w14:paraId="76487C0D" w14:textId="77777777" w:rsidR="00AF3FB0" w:rsidRPr="00A94561" w:rsidRDefault="00AF3FB0" w:rsidP="00FA5027">
            <w:pPr>
              <w:pStyle w:val="TableText"/>
              <w:jc w:val="left"/>
              <w:rPr>
                <w:rFonts w:ascii="Arial" w:hAnsi="Arial" w:cs="Arial"/>
                <w:b/>
                <w:color w:val="auto"/>
                <w:sz w:val="20"/>
              </w:rPr>
            </w:pPr>
            <w:r w:rsidRPr="00A94561">
              <w:rPr>
                <w:rFonts w:ascii="Arial" w:hAnsi="Arial" w:cs="Arial"/>
                <w:color w:val="auto"/>
                <w:sz w:val="20"/>
              </w:rPr>
              <w:t>Contact Tel No.:</w:t>
            </w:r>
          </w:p>
        </w:tc>
        <w:tc>
          <w:tcPr>
            <w:tcW w:w="495" w:type="dxa"/>
            <w:tcBorders>
              <w:top w:val="nil"/>
              <w:left w:val="double" w:sz="6" w:space="0" w:color="000000"/>
              <w:bottom w:val="nil"/>
              <w:right w:val="double" w:sz="6" w:space="0" w:color="000000"/>
            </w:tcBorders>
          </w:tcPr>
          <w:p w14:paraId="55CBFEA0" w14:textId="77777777" w:rsidR="00AF3FB0" w:rsidRPr="00A94561" w:rsidRDefault="00AF3FB0" w:rsidP="00FA5027">
            <w:pPr>
              <w:pStyle w:val="DefaultText"/>
              <w:rPr>
                <w:rFonts w:ascii="Arial" w:hAnsi="Arial" w:cs="Arial"/>
                <w:b/>
                <w:color w:val="auto"/>
                <w:sz w:val="20"/>
              </w:rPr>
            </w:pPr>
          </w:p>
        </w:tc>
        <w:tc>
          <w:tcPr>
            <w:tcW w:w="4508" w:type="dxa"/>
            <w:tcBorders>
              <w:top w:val="single" w:sz="8" w:space="0" w:color="000000"/>
              <w:left w:val="double" w:sz="6" w:space="0" w:color="000000"/>
              <w:bottom w:val="single" w:sz="8" w:space="0" w:color="000000"/>
              <w:right w:val="double" w:sz="6" w:space="0" w:color="000000"/>
            </w:tcBorders>
            <w:hideMark/>
          </w:tcPr>
          <w:p w14:paraId="0DF41C5D" w14:textId="77777777" w:rsidR="00AF3FB0" w:rsidRPr="00A94561" w:rsidRDefault="00AF3FB0" w:rsidP="00FA5027">
            <w:pPr>
              <w:pStyle w:val="TableText"/>
              <w:jc w:val="left"/>
              <w:rPr>
                <w:rFonts w:ascii="Arial" w:hAnsi="Arial" w:cs="Arial"/>
                <w:b/>
                <w:color w:val="auto"/>
                <w:sz w:val="20"/>
              </w:rPr>
            </w:pPr>
            <w:r w:rsidRPr="00A94561">
              <w:rPr>
                <w:rFonts w:ascii="Arial" w:hAnsi="Arial" w:cs="Arial"/>
                <w:color w:val="auto"/>
                <w:sz w:val="20"/>
              </w:rPr>
              <w:t>Format:</w:t>
            </w:r>
          </w:p>
        </w:tc>
      </w:tr>
      <w:tr w:rsidR="00AF3FB0" w:rsidRPr="00A94561" w14:paraId="7513BFAD" w14:textId="77777777" w:rsidTr="00FA5027">
        <w:trPr>
          <w:trHeight w:val="293"/>
        </w:trPr>
        <w:tc>
          <w:tcPr>
            <w:tcW w:w="5230" w:type="dxa"/>
            <w:tcBorders>
              <w:top w:val="single" w:sz="8" w:space="0" w:color="000000"/>
              <w:left w:val="double" w:sz="6" w:space="0" w:color="000000"/>
              <w:bottom w:val="single" w:sz="8" w:space="0" w:color="000000"/>
              <w:right w:val="double" w:sz="6" w:space="0" w:color="000000"/>
            </w:tcBorders>
            <w:hideMark/>
          </w:tcPr>
          <w:p w14:paraId="7CBE874E" w14:textId="77777777" w:rsidR="00AF3FB0" w:rsidRPr="00A94561" w:rsidRDefault="00AF3FB0" w:rsidP="00FA5027">
            <w:pPr>
              <w:pStyle w:val="TableText"/>
              <w:jc w:val="left"/>
              <w:rPr>
                <w:rFonts w:ascii="Arial" w:hAnsi="Arial" w:cs="Arial"/>
                <w:b/>
                <w:color w:val="auto"/>
                <w:sz w:val="20"/>
              </w:rPr>
            </w:pPr>
            <w:r w:rsidRPr="00A94561">
              <w:rPr>
                <w:rFonts w:ascii="Arial" w:hAnsi="Arial" w:cs="Arial"/>
                <w:color w:val="auto"/>
                <w:sz w:val="20"/>
              </w:rPr>
              <w:t>Oral  confirmation:  Yes  | No</w:t>
            </w:r>
          </w:p>
        </w:tc>
        <w:tc>
          <w:tcPr>
            <w:tcW w:w="495" w:type="dxa"/>
            <w:tcBorders>
              <w:top w:val="nil"/>
              <w:left w:val="double" w:sz="6" w:space="0" w:color="000000"/>
              <w:bottom w:val="nil"/>
              <w:right w:val="double" w:sz="6" w:space="0" w:color="000000"/>
            </w:tcBorders>
          </w:tcPr>
          <w:p w14:paraId="3459BBEA" w14:textId="77777777" w:rsidR="00AF3FB0" w:rsidRPr="00A94561" w:rsidRDefault="00AF3FB0" w:rsidP="00FA5027">
            <w:pPr>
              <w:pStyle w:val="DefaultText"/>
              <w:rPr>
                <w:rFonts w:ascii="Arial" w:hAnsi="Arial" w:cs="Arial"/>
                <w:b/>
                <w:color w:val="auto"/>
                <w:sz w:val="20"/>
              </w:rPr>
            </w:pPr>
          </w:p>
        </w:tc>
        <w:tc>
          <w:tcPr>
            <w:tcW w:w="4508" w:type="dxa"/>
            <w:tcBorders>
              <w:top w:val="single" w:sz="8" w:space="0" w:color="000000"/>
              <w:left w:val="double" w:sz="6" w:space="0" w:color="000000"/>
              <w:bottom w:val="single" w:sz="8" w:space="0" w:color="000000"/>
              <w:right w:val="double" w:sz="6" w:space="0" w:color="000000"/>
            </w:tcBorders>
            <w:hideMark/>
          </w:tcPr>
          <w:p w14:paraId="718ACE28" w14:textId="77777777" w:rsidR="00AF3FB0" w:rsidRPr="00A94561" w:rsidRDefault="00AF3FB0" w:rsidP="00FA5027">
            <w:pPr>
              <w:pStyle w:val="TableText"/>
              <w:jc w:val="left"/>
              <w:rPr>
                <w:rFonts w:ascii="Arial" w:hAnsi="Arial" w:cs="Arial"/>
                <w:b/>
                <w:color w:val="auto"/>
                <w:sz w:val="20"/>
              </w:rPr>
            </w:pPr>
            <w:r w:rsidRPr="00A94561">
              <w:rPr>
                <w:rFonts w:ascii="Arial" w:hAnsi="Arial" w:cs="Arial"/>
                <w:color w:val="auto"/>
                <w:sz w:val="20"/>
              </w:rPr>
              <w:t>Oral  confirmation:  Yes  | No</w:t>
            </w:r>
          </w:p>
        </w:tc>
      </w:tr>
      <w:tr w:rsidR="00AF3FB0" w:rsidRPr="00A94561" w14:paraId="3D088549" w14:textId="77777777" w:rsidTr="00FA5027">
        <w:trPr>
          <w:trHeight w:val="293"/>
        </w:trPr>
        <w:tc>
          <w:tcPr>
            <w:tcW w:w="5230" w:type="dxa"/>
            <w:tcBorders>
              <w:top w:val="single" w:sz="8" w:space="0" w:color="000000"/>
              <w:left w:val="double" w:sz="6" w:space="0" w:color="000000"/>
              <w:bottom w:val="double" w:sz="6" w:space="0" w:color="000000"/>
              <w:right w:val="double" w:sz="6" w:space="0" w:color="000000"/>
            </w:tcBorders>
            <w:hideMark/>
          </w:tcPr>
          <w:p w14:paraId="11AD4676" w14:textId="77777777" w:rsidR="00AF3FB0" w:rsidRPr="00A94561" w:rsidRDefault="00AF3FB0" w:rsidP="00FA5027">
            <w:pPr>
              <w:pStyle w:val="DefaultText"/>
              <w:spacing w:line="360" w:lineRule="auto"/>
              <w:rPr>
                <w:rFonts w:ascii="Arial" w:hAnsi="Arial" w:cs="Arial"/>
                <w:bCs/>
                <w:color w:val="auto"/>
                <w:sz w:val="20"/>
              </w:rPr>
            </w:pPr>
            <w:r w:rsidRPr="00A94561">
              <w:rPr>
                <w:rFonts w:ascii="Arial" w:hAnsi="Arial" w:cs="Arial"/>
                <w:bCs/>
                <w:color w:val="auto"/>
                <w:sz w:val="20"/>
              </w:rPr>
              <w:t xml:space="preserve">Time Stamp: </w:t>
            </w:r>
            <w:proofErr w:type="spellStart"/>
            <w:r w:rsidRPr="00A94561">
              <w:rPr>
                <w:rFonts w:ascii="Arial" w:hAnsi="Arial" w:cs="Arial"/>
                <w:bCs/>
                <w:color w:val="auto"/>
                <w:sz w:val="20"/>
              </w:rPr>
              <w:t>tt:tt</w:t>
            </w:r>
            <w:proofErr w:type="spellEnd"/>
            <w:r w:rsidRPr="00A94561">
              <w:rPr>
                <w:rFonts w:ascii="Arial" w:hAnsi="Arial" w:cs="Arial"/>
                <w:bCs/>
                <w:color w:val="auto"/>
                <w:sz w:val="20"/>
              </w:rPr>
              <w:t xml:space="preserve">  dd/mm/</w:t>
            </w:r>
            <w:proofErr w:type="spellStart"/>
            <w:r w:rsidRPr="00A94561">
              <w:rPr>
                <w:rFonts w:ascii="Arial" w:hAnsi="Arial" w:cs="Arial"/>
                <w:bCs/>
                <w:color w:val="auto"/>
                <w:sz w:val="20"/>
              </w:rPr>
              <w:t>yyyy</w:t>
            </w:r>
            <w:proofErr w:type="spellEnd"/>
          </w:p>
          <w:p w14:paraId="3F74E506" w14:textId="77777777" w:rsidR="00AF3FB0" w:rsidRPr="00A94561" w:rsidRDefault="00AF3FB0" w:rsidP="00FA5027">
            <w:pPr>
              <w:pStyle w:val="TableText"/>
              <w:jc w:val="left"/>
              <w:rPr>
                <w:rFonts w:ascii="Arial" w:hAnsi="Arial" w:cs="Arial"/>
                <w:b/>
                <w:color w:val="auto"/>
                <w:sz w:val="20"/>
              </w:rPr>
            </w:pPr>
          </w:p>
        </w:tc>
        <w:tc>
          <w:tcPr>
            <w:tcW w:w="495" w:type="dxa"/>
            <w:tcBorders>
              <w:top w:val="nil"/>
              <w:left w:val="double" w:sz="6" w:space="0" w:color="000000"/>
              <w:bottom w:val="nil"/>
              <w:right w:val="double" w:sz="6" w:space="0" w:color="000000"/>
            </w:tcBorders>
          </w:tcPr>
          <w:p w14:paraId="0282EDF3" w14:textId="77777777" w:rsidR="00AF3FB0" w:rsidRPr="00A94561" w:rsidRDefault="00AF3FB0" w:rsidP="00FA5027">
            <w:pPr>
              <w:pStyle w:val="DefaultText"/>
              <w:rPr>
                <w:rFonts w:ascii="Arial" w:hAnsi="Arial" w:cs="Arial"/>
                <w:b/>
                <w:color w:val="auto"/>
                <w:sz w:val="20"/>
              </w:rPr>
            </w:pPr>
          </w:p>
        </w:tc>
        <w:tc>
          <w:tcPr>
            <w:tcW w:w="4508" w:type="dxa"/>
            <w:tcBorders>
              <w:top w:val="single" w:sz="8" w:space="0" w:color="000000"/>
              <w:left w:val="double" w:sz="6" w:space="0" w:color="000000"/>
              <w:bottom w:val="double" w:sz="6" w:space="0" w:color="000000"/>
              <w:right w:val="double" w:sz="6" w:space="0" w:color="000000"/>
            </w:tcBorders>
            <w:hideMark/>
          </w:tcPr>
          <w:p w14:paraId="73EF43CA" w14:textId="77777777" w:rsidR="00AF3FB0" w:rsidRPr="00A94561" w:rsidRDefault="00AF3FB0" w:rsidP="00FA5027">
            <w:pPr>
              <w:pStyle w:val="DefaultText"/>
              <w:spacing w:line="360" w:lineRule="auto"/>
              <w:rPr>
                <w:rFonts w:ascii="Arial" w:hAnsi="Arial" w:cs="Arial"/>
                <w:bCs/>
                <w:color w:val="auto"/>
                <w:sz w:val="20"/>
              </w:rPr>
            </w:pPr>
            <w:r w:rsidRPr="00A94561">
              <w:rPr>
                <w:rFonts w:ascii="Arial" w:hAnsi="Arial" w:cs="Arial"/>
                <w:bCs/>
                <w:color w:val="auto"/>
                <w:sz w:val="20"/>
              </w:rPr>
              <w:t xml:space="preserve">Time Stamp: </w:t>
            </w:r>
            <w:proofErr w:type="spellStart"/>
            <w:r w:rsidRPr="00A94561">
              <w:rPr>
                <w:rFonts w:ascii="Arial" w:hAnsi="Arial" w:cs="Arial"/>
                <w:bCs/>
                <w:color w:val="auto"/>
                <w:sz w:val="20"/>
              </w:rPr>
              <w:t>tt:tt</w:t>
            </w:r>
            <w:proofErr w:type="spellEnd"/>
            <w:r w:rsidRPr="00A94561">
              <w:rPr>
                <w:rFonts w:ascii="Arial" w:hAnsi="Arial" w:cs="Arial"/>
                <w:bCs/>
                <w:color w:val="auto"/>
                <w:sz w:val="20"/>
              </w:rPr>
              <w:t xml:space="preserve">  dd/mm/</w:t>
            </w:r>
            <w:proofErr w:type="spellStart"/>
            <w:r w:rsidRPr="00A94561">
              <w:rPr>
                <w:rFonts w:ascii="Arial" w:hAnsi="Arial" w:cs="Arial"/>
                <w:bCs/>
                <w:color w:val="auto"/>
                <w:sz w:val="20"/>
              </w:rPr>
              <w:t>yyyy</w:t>
            </w:r>
            <w:proofErr w:type="spellEnd"/>
          </w:p>
        </w:tc>
      </w:tr>
    </w:tbl>
    <w:p w14:paraId="5239718C" w14:textId="0AEE1777" w:rsidR="00447ED3" w:rsidRPr="00A94561" w:rsidRDefault="00447ED3">
      <w:pPr>
        <w:overflowPunct/>
        <w:autoSpaceDE/>
        <w:autoSpaceDN/>
        <w:adjustRightInd/>
        <w:textAlignment w:val="auto"/>
        <w:rPr>
          <w:rFonts w:ascii="Arial" w:hAnsi="Arial" w:cs="Arial"/>
          <w:b/>
          <w:u w:val="single"/>
        </w:rPr>
      </w:pPr>
    </w:p>
    <w:p w14:paraId="7A18D579" w14:textId="77777777" w:rsidR="00AF3FB0" w:rsidRPr="00A94561" w:rsidRDefault="00AF3FB0">
      <w:pPr>
        <w:overflowPunct/>
        <w:autoSpaceDE/>
        <w:autoSpaceDN/>
        <w:adjustRightInd/>
        <w:textAlignment w:val="auto"/>
        <w:rPr>
          <w:rFonts w:ascii="Arial" w:hAnsi="Arial" w:cs="Arial"/>
          <w:b/>
          <w:u w:val="single"/>
        </w:rPr>
      </w:pPr>
      <w:r w:rsidRPr="00A94561">
        <w:rPr>
          <w:rFonts w:ascii="Arial" w:hAnsi="Arial" w:cs="Arial"/>
          <w:b/>
          <w:u w:val="single"/>
        </w:rPr>
        <w:br w:type="page"/>
      </w:r>
    </w:p>
    <w:p w14:paraId="70CCFBD1" w14:textId="7FFA7AC2" w:rsidR="009C6389" w:rsidRPr="00A94561" w:rsidRDefault="002A1470" w:rsidP="00447ED3">
      <w:pPr>
        <w:pStyle w:val="DefaultText"/>
        <w:jc w:val="right"/>
        <w:rPr>
          <w:rFonts w:ascii="Arial" w:hAnsi="Arial" w:cs="Arial"/>
          <w:b/>
          <w:color w:val="auto"/>
          <w:sz w:val="20"/>
          <w:u w:val="single"/>
        </w:rPr>
      </w:pPr>
      <w:r w:rsidRPr="00A94561">
        <w:rPr>
          <w:rFonts w:ascii="Arial" w:hAnsi="Arial" w:cs="Arial"/>
          <w:b/>
          <w:color w:val="auto"/>
          <w:sz w:val="20"/>
          <w:u w:val="single"/>
        </w:rPr>
        <w:lastRenderedPageBreak/>
        <w:t xml:space="preserve">IPO </w:t>
      </w:r>
      <w:r w:rsidR="00D02C83" w:rsidRPr="00A94561">
        <w:rPr>
          <w:rFonts w:ascii="Arial" w:hAnsi="Arial" w:cs="Arial"/>
          <w:b/>
          <w:color w:val="auto"/>
          <w:sz w:val="20"/>
          <w:u w:val="single"/>
        </w:rPr>
        <w:t>01</w:t>
      </w:r>
      <w:r w:rsidRPr="00A94561">
        <w:rPr>
          <w:rFonts w:ascii="Arial" w:hAnsi="Arial" w:cs="Arial"/>
          <w:b/>
          <w:color w:val="auto"/>
          <w:sz w:val="20"/>
          <w:u w:val="single"/>
        </w:rPr>
        <w:t xml:space="preserve"> (FORM E)</w:t>
      </w:r>
    </w:p>
    <w:p w14:paraId="72525229" w14:textId="1F41B452" w:rsidR="00FF435F" w:rsidRPr="00A94561" w:rsidRDefault="00FF435F" w:rsidP="00AF3FB0">
      <w:pPr>
        <w:overflowPunct/>
        <w:autoSpaceDE/>
        <w:autoSpaceDN/>
        <w:adjustRightInd/>
        <w:textAlignment w:val="auto"/>
        <w:rPr>
          <w:rFonts w:ascii="Arial" w:hAnsi="Arial" w:cs="Arial"/>
          <w:b/>
          <w:u w:val="single"/>
        </w:rPr>
      </w:pPr>
      <w:r w:rsidRPr="00A94561">
        <w:rPr>
          <w:rFonts w:ascii="Arial" w:hAnsi="Arial" w:cs="Arial"/>
          <w:b/>
          <w:u w:val="single"/>
        </w:rPr>
        <w:t xml:space="preserve">E. Procedure to be observed by the interviewer in relation to a Legal Representative attending at interview under the International Protection Act </w:t>
      </w:r>
      <w:r w:rsidR="00D02C83" w:rsidRPr="00A94561">
        <w:rPr>
          <w:rFonts w:ascii="Arial" w:hAnsi="Arial" w:cs="Arial"/>
          <w:b/>
          <w:u w:val="single"/>
        </w:rPr>
        <w:t>2026</w:t>
      </w:r>
      <w:r w:rsidRPr="00A94561">
        <w:rPr>
          <w:rFonts w:ascii="Arial" w:hAnsi="Arial" w:cs="Arial"/>
          <w:b/>
          <w:u w:val="single"/>
        </w:rPr>
        <w:t>.</w:t>
      </w:r>
    </w:p>
    <w:p w14:paraId="5DDDD0CD" w14:textId="77777777" w:rsidR="00FF435F" w:rsidRPr="00A94561" w:rsidRDefault="00FF435F" w:rsidP="00FF435F">
      <w:pPr>
        <w:pStyle w:val="DefaultText"/>
        <w:rPr>
          <w:rFonts w:ascii="Arial" w:hAnsi="Arial" w:cs="Arial"/>
          <w:b/>
          <w:color w:val="auto"/>
          <w:sz w:val="20"/>
          <w:u w:val="single"/>
        </w:rPr>
      </w:pPr>
    </w:p>
    <w:p w14:paraId="21A02E61" w14:textId="77777777" w:rsidR="00FF435F" w:rsidRPr="00A94561" w:rsidRDefault="00FF435F" w:rsidP="00FF435F">
      <w:pPr>
        <w:pStyle w:val="DefaultText"/>
        <w:rPr>
          <w:rFonts w:ascii="Arial" w:hAnsi="Arial" w:cs="Arial"/>
          <w:color w:val="auto"/>
          <w:sz w:val="20"/>
        </w:rPr>
      </w:pPr>
    </w:p>
    <w:p w14:paraId="191FF3EA" w14:textId="5CA4259D" w:rsidR="00FF435F" w:rsidRPr="00A94561" w:rsidRDefault="00FF435F" w:rsidP="00FF435F">
      <w:pPr>
        <w:pStyle w:val="DefaultText"/>
        <w:rPr>
          <w:rFonts w:ascii="Arial" w:hAnsi="Arial" w:cs="Arial"/>
          <w:color w:val="auto"/>
          <w:sz w:val="20"/>
        </w:rPr>
      </w:pPr>
      <w:r w:rsidRPr="00A94561">
        <w:rPr>
          <w:rFonts w:ascii="Arial" w:hAnsi="Arial" w:cs="Arial"/>
          <w:color w:val="auto"/>
          <w:sz w:val="20"/>
        </w:rPr>
        <w:t>In the case of legal representative accompanying either an adult international protection applicant or an unaccompanied minor/accompanied minor to their interview the following procedure must be followed by the interviewer:</w:t>
      </w:r>
    </w:p>
    <w:p w14:paraId="79DD2614" w14:textId="77777777" w:rsidR="00FF435F" w:rsidRPr="00A94561" w:rsidRDefault="00FF435F" w:rsidP="00FF435F">
      <w:pPr>
        <w:pStyle w:val="DefaultText"/>
        <w:rPr>
          <w:rFonts w:ascii="Arial" w:hAnsi="Arial" w:cs="Arial"/>
          <w:color w:val="auto"/>
          <w:sz w:val="20"/>
        </w:rPr>
      </w:pPr>
    </w:p>
    <w:p w14:paraId="340AD7CF" w14:textId="77777777" w:rsidR="00FF435F" w:rsidRPr="00A94561" w:rsidRDefault="00FF435F" w:rsidP="00FF435F">
      <w:pPr>
        <w:pStyle w:val="DefaultText"/>
        <w:ind w:left="720" w:hanging="720"/>
        <w:rPr>
          <w:rFonts w:ascii="Arial" w:hAnsi="Arial" w:cs="Arial"/>
          <w:color w:val="auto"/>
          <w:sz w:val="20"/>
          <w:u w:val="single"/>
        </w:rPr>
      </w:pPr>
      <w:r w:rsidRPr="00A94561">
        <w:rPr>
          <w:rFonts w:ascii="Arial" w:hAnsi="Arial" w:cs="Arial"/>
          <w:b/>
          <w:color w:val="auto"/>
          <w:sz w:val="20"/>
        </w:rPr>
        <w:t>1</w:t>
      </w:r>
      <w:r w:rsidRPr="00A94561">
        <w:rPr>
          <w:rFonts w:ascii="Arial" w:hAnsi="Arial" w:cs="Arial"/>
          <w:color w:val="auto"/>
          <w:sz w:val="20"/>
        </w:rPr>
        <w:t xml:space="preserve">. </w:t>
      </w:r>
      <w:r w:rsidRPr="00A94561">
        <w:rPr>
          <w:rFonts w:ascii="Arial" w:hAnsi="Arial" w:cs="Arial"/>
          <w:color w:val="auto"/>
          <w:sz w:val="20"/>
        </w:rPr>
        <w:tab/>
        <w:t>At the outset of the interview the interviewer will introduce himself/herself.</w:t>
      </w:r>
    </w:p>
    <w:p w14:paraId="1F05F47F" w14:textId="77777777" w:rsidR="00FF435F" w:rsidRPr="00A94561" w:rsidRDefault="00FF435F" w:rsidP="00FF435F">
      <w:pPr>
        <w:pStyle w:val="DefaultText"/>
        <w:ind w:left="720" w:hanging="720"/>
        <w:rPr>
          <w:rFonts w:ascii="Arial" w:hAnsi="Arial" w:cs="Arial"/>
          <w:color w:val="auto"/>
          <w:sz w:val="20"/>
          <w:u w:val="single"/>
        </w:rPr>
      </w:pPr>
    </w:p>
    <w:p w14:paraId="42816CE0" w14:textId="77777777" w:rsidR="00FF435F" w:rsidRPr="00A94561" w:rsidRDefault="00FF435F" w:rsidP="00FF435F">
      <w:pPr>
        <w:pStyle w:val="DefaultText"/>
        <w:ind w:left="720" w:hanging="720"/>
        <w:rPr>
          <w:rFonts w:ascii="Arial" w:hAnsi="Arial" w:cs="Arial"/>
          <w:color w:val="auto"/>
          <w:sz w:val="20"/>
          <w:u w:val="single"/>
        </w:rPr>
      </w:pPr>
    </w:p>
    <w:p w14:paraId="4C176046" w14:textId="487FF329" w:rsidR="00FF435F" w:rsidRPr="00A94561" w:rsidRDefault="00FF435F" w:rsidP="00FF435F">
      <w:pPr>
        <w:pStyle w:val="DefaultText"/>
        <w:ind w:left="720" w:hanging="720"/>
        <w:rPr>
          <w:rFonts w:ascii="Arial" w:hAnsi="Arial" w:cs="Arial"/>
          <w:color w:val="auto"/>
          <w:sz w:val="20"/>
        </w:rPr>
      </w:pPr>
      <w:r w:rsidRPr="00A94561">
        <w:rPr>
          <w:rFonts w:ascii="Arial" w:hAnsi="Arial" w:cs="Arial"/>
          <w:b/>
          <w:color w:val="auto"/>
          <w:sz w:val="20"/>
        </w:rPr>
        <w:t>2</w:t>
      </w:r>
      <w:r w:rsidRPr="00A94561">
        <w:rPr>
          <w:rFonts w:ascii="Arial" w:hAnsi="Arial" w:cs="Arial"/>
          <w:color w:val="auto"/>
          <w:sz w:val="20"/>
        </w:rPr>
        <w:t xml:space="preserve">. </w:t>
      </w:r>
      <w:r w:rsidRPr="00A94561">
        <w:rPr>
          <w:rFonts w:ascii="Arial" w:hAnsi="Arial" w:cs="Arial"/>
          <w:color w:val="auto"/>
          <w:sz w:val="20"/>
        </w:rPr>
        <w:tab/>
        <w:t xml:space="preserve">Before the interview commences the interviewer will give the legal representative a copy of the relevant </w:t>
      </w:r>
      <w:r w:rsidRPr="00A94561">
        <w:rPr>
          <w:rFonts w:ascii="Arial" w:hAnsi="Arial" w:cs="Arial"/>
          <w:i/>
          <w:color w:val="auto"/>
          <w:sz w:val="20"/>
        </w:rPr>
        <w:t>Code of Conduct</w:t>
      </w:r>
      <w:r w:rsidRPr="00A94561">
        <w:rPr>
          <w:rFonts w:ascii="Arial" w:hAnsi="Arial" w:cs="Arial"/>
          <w:color w:val="auto"/>
          <w:sz w:val="20"/>
        </w:rPr>
        <w:t xml:space="preserve"> in relation to a legal representative attending at a</w:t>
      </w:r>
      <w:r w:rsidR="00AF3FB0" w:rsidRPr="00A94561">
        <w:rPr>
          <w:rFonts w:ascii="Arial" w:hAnsi="Arial" w:cs="Arial"/>
          <w:color w:val="auto"/>
          <w:sz w:val="20"/>
        </w:rPr>
        <w:t>n</w:t>
      </w:r>
      <w:r w:rsidRPr="00A94561">
        <w:rPr>
          <w:rFonts w:ascii="Arial" w:hAnsi="Arial" w:cs="Arial"/>
          <w:color w:val="auto"/>
          <w:sz w:val="20"/>
        </w:rPr>
        <w:t xml:space="preserve"> interview. </w:t>
      </w:r>
    </w:p>
    <w:p w14:paraId="37D52895" w14:textId="77777777" w:rsidR="00FF435F" w:rsidRPr="00A94561" w:rsidRDefault="00FF435F" w:rsidP="00FF435F">
      <w:pPr>
        <w:pStyle w:val="DefaultText"/>
        <w:ind w:left="720" w:hanging="720"/>
        <w:rPr>
          <w:rFonts w:ascii="Arial" w:hAnsi="Arial" w:cs="Arial"/>
          <w:color w:val="auto"/>
          <w:sz w:val="20"/>
        </w:rPr>
      </w:pPr>
    </w:p>
    <w:p w14:paraId="0782BD17" w14:textId="77777777" w:rsidR="00FF435F" w:rsidRPr="00A94561" w:rsidRDefault="00FF435F" w:rsidP="00FF435F">
      <w:pPr>
        <w:pStyle w:val="DefaultText"/>
        <w:ind w:left="720" w:hanging="720"/>
        <w:rPr>
          <w:rFonts w:ascii="Arial" w:hAnsi="Arial" w:cs="Arial"/>
          <w:color w:val="auto"/>
          <w:sz w:val="20"/>
        </w:rPr>
      </w:pPr>
    </w:p>
    <w:p w14:paraId="3D9CD07B" w14:textId="45AF36A0" w:rsidR="00FF435F" w:rsidRPr="00A94561" w:rsidRDefault="00FF435F" w:rsidP="00FF435F">
      <w:pPr>
        <w:pStyle w:val="DefaultText"/>
        <w:ind w:left="720" w:hanging="720"/>
        <w:rPr>
          <w:rFonts w:ascii="Arial" w:hAnsi="Arial" w:cs="Arial"/>
          <w:color w:val="auto"/>
          <w:sz w:val="20"/>
        </w:rPr>
      </w:pPr>
      <w:r w:rsidRPr="00A94561">
        <w:rPr>
          <w:rFonts w:ascii="Arial" w:hAnsi="Arial" w:cs="Arial"/>
          <w:b/>
          <w:color w:val="auto"/>
          <w:sz w:val="20"/>
        </w:rPr>
        <w:t>3</w:t>
      </w:r>
      <w:r w:rsidRPr="00A94561">
        <w:rPr>
          <w:rFonts w:ascii="Arial" w:hAnsi="Arial" w:cs="Arial"/>
          <w:color w:val="auto"/>
          <w:sz w:val="20"/>
        </w:rPr>
        <w:t xml:space="preserve">.  </w:t>
      </w:r>
      <w:r w:rsidRPr="00A94561">
        <w:rPr>
          <w:rFonts w:ascii="Arial" w:hAnsi="Arial" w:cs="Arial"/>
          <w:color w:val="auto"/>
          <w:sz w:val="20"/>
        </w:rPr>
        <w:tab/>
        <w:t xml:space="preserve">The interviewer will ask the legal representative to read </w:t>
      </w:r>
      <w:r w:rsidR="00AF3FB0" w:rsidRPr="00A94561">
        <w:rPr>
          <w:rFonts w:ascii="Arial" w:hAnsi="Arial" w:cs="Arial"/>
          <w:color w:val="auto"/>
          <w:sz w:val="20"/>
        </w:rPr>
        <w:t xml:space="preserve">and agreed </w:t>
      </w:r>
      <w:r w:rsidRPr="00A94561">
        <w:rPr>
          <w:rFonts w:ascii="Arial" w:hAnsi="Arial" w:cs="Arial"/>
          <w:color w:val="auto"/>
          <w:sz w:val="20"/>
        </w:rPr>
        <w:t xml:space="preserve">the </w:t>
      </w:r>
      <w:r w:rsidRPr="00A94561">
        <w:rPr>
          <w:rFonts w:ascii="Arial" w:hAnsi="Arial" w:cs="Arial"/>
          <w:i/>
          <w:color w:val="auto"/>
          <w:sz w:val="20"/>
        </w:rPr>
        <w:t>Code of Conduct</w:t>
      </w:r>
      <w:r w:rsidRPr="00A94561">
        <w:rPr>
          <w:rFonts w:ascii="Arial" w:hAnsi="Arial" w:cs="Arial"/>
          <w:color w:val="auto"/>
          <w:sz w:val="20"/>
        </w:rPr>
        <w:t xml:space="preserve"> </w:t>
      </w:r>
      <w:r w:rsidR="00AF3FB0" w:rsidRPr="00A94561">
        <w:rPr>
          <w:rFonts w:ascii="Arial" w:hAnsi="Arial" w:cs="Arial"/>
          <w:color w:val="auto"/>
          <w:sz w:val="20"/>
        </w:rPr>
        <w:t>. This will be recorded , time / date stamped.</w:t>
      </w:r>
    </w:p>
    <w:p w14:paraId="43F6D035" w14:textId="77777777" w:rsidR="00FF435F" w:rsidRPr="00A94561" w:rsidRDefault="00FF435F" w:rsidP="00FF435F">
      <w:pPr>
        <w:pStyle w:val="DefaultText"/>
        <w:ind w:left="720" w:hanging="720"/>
        <w:rPr>
          <w:rFonts w:ascii="Arial" w:hAnsi="Arial" w:cs="Arial"/>
          <w:color w:val="auto"/>
          <w:sz w:val="20"/>
          <w:u w:val="single"/>
        </w:rPr>
      </w:pPr>
    </w:p>
    <w:p w14:paraId="6E9E4CB4" w14:textId="77777777" w:rsidR="00FF435F" w:rsidRPr="00A94561" w:rsidRDefault="00FF435F" w:rsidP="00FF435F">
      <w:pPr>
        <w:pStyle w:val="DefaultText"/>
        <w:ind w:left="720" w:hanging="720"/>
        <w:rPr>
          <w:rFonts w:ascii="Arial" w:hAnsi="Arial" w:cs="Arial"/>
          <w:color w:val="auto"/>
          <w:sz w:val="20"/>
          <w:u w:val="single"/>
        </w:rPr>
      </w:pPr>
    </w:p>
    <w:p w14:paraId="49F19239" w14:textId="77777777" w:rsidR="00FF435F" w:rsidRPr="00A94561" w:rsidRDefault="00FF435F" w:rsidP="00FF435F">
      <w:pPr>
        <w:pStyle w:val="DefaultText"/>
        <w:ind w:left="720" w:hanging="720"/>
        <w:rPr>
          <w:rFonts w:ascii="Arial" w:hAnsi="Arial" w:cs="Arial"/>
          <w:color w:val="auto"/>
          <w:sz w:val="20"/>
        </w:rPr>
      </w:pPr>
      <w:r w:rsidRPr="00A94561">
        <w:rPr>
          <w:rFonts w:ascii="Arial" w:hAnsi="Arial" w:cs="Arial"/>
          <w:b/>
          <w:color w:val="auto"/>
          <w:sz w:val="20"/>
        </w:rPr>
        <w:t>4</w:t>
      </w:r>
      <w:r w:rsidRPr="00A94561">
        <w:rPr>
          <w:rFonts w:ascii="Arial" w:hAnsi="Arial" w:cs="Arial"/>
          <w:color w:val="auto"/>
          <w:sz w:val="20"/>
        </w:rPr>
        <w:t xml:space="preserve">. </w:t>
      </w:r>
      <w:r w:rsidRPr="00A94561">
        <w:rPr>
          <w:rFonts w:ascii="Arial" w:hAnsi="Arial" w:cs="Arial"/>
          <w:color w:val="auto"/>
          <w:sz w:val="20"/>
        </w:rPr>
        <w:tab/>
        <w:t>The interviewer will ask the legal representative for proof of identity. The proof of identity will be noted in the interview notes and a copy placed on file. Accepted identification for a legal representative attending at interview includes the following:</w:t>
      </w:r>
    </w:p>
    <w:p w14:paraId="13B0C632" w14:textId="77777777" w:rsidR="00FF435F" w:rsidRPr="00A94561" w:rsidRDefault="00FF435F" w:rsidP="00FF435F">
      <w:pPr>
        <w:pStyle w:val="DefaultText"/>
        <w:ind w:left="720" w:hanging="720"/>
        <w:rPr>
          <w:rFonts w:ascii="Arial" w:hAnsi="Arial" w:cs="Arial"/>
          <w:color w:val="auto"/>
          <w:sz w:val="20"/>
        </w:rPr>
      </w:pPr>
    </w:p>
    <w:p w14:paraId="7FB01CCA" w14:textId="77777777" w:rsidR="00FF435F" w:rsidRPr="00A94561" w:rsidRDefault="00FF435F" w:rsidP="00FF435F">
      <w:pPr>
        <w:pStyle w:val="DefaultText"/>
        <w:numPr>
          <w:ilvl w:val="0"/>
          <w:numId w:val="10"/>
        </w:numPr>
        <w:tabs>
          <w:tab w:val="clear" w:pos="1080"/>
          <w:tab w:val="num" w:pos="720"/>
        </w:tabs>
        <w:ind w:left="720"/>
        <w:textAlignment w:val="auto"/>
        <w:rPr>
          <w:rFonts w:ascii="Arial" w:hAnsi="Arial" w:cs="Arial"/>
          <w:color w:val="auto"/>
          <w:sz w:val="20"/>
        </w:rPr>
      </w:pPr>
      <w:r w:rsidRPr="00A94561">
        <w:rPr>
          <w:rFonts w:ascii="Arial" w:hAnsi="Arial" w:cs="Arial"/>
          <w:color w:val="auto"/>
          <w:sz w:val="20"/>
        </w:rPr>
        <w:t>a business card;</w:t>
      </w:r>
    </w:p>
    <w:p w14:paraId="4548E5FD" w14:textId="158FD18C" w:rsidR="00535DE6" w:rsidRPr="00A94561" w:rsidRDefault="00535DE6" w:rsidP="00535DE6">
      <w:pPr>
        <w:pStyle w:val="DefaultText"/>
        <w:numPr>
          <w:ilvl w:val="0"/>
          <w:numId w:val="10"/>
        </w:numPr>
        <w:tabs>
          <w:tab w:val="clear" w:pos="1080"/>
          <w:tab w:val="num" w:pos="720"/>
        </w:tabs>
        <w:ind w:left="720"/>
        <w:textAlignment w:val="auto"/>
        <w:rPr>
          <w:rFonts w:ascii="Arial" w:hAnsi="Arial" w:cs="Arial"/>
          <w:color w:val="auto"/>
          <w:sz w:val="20"/>
        </w:rPr>
      </w:pPr>
      <w:r w:rsidRPr="00A94561">
        <w:rPr>
          <w:rFonts w:ascii="Arial" w:hAnsi="Arial" w:cs="Arial"/>
          <w:color w:val="auto"/>
          <w:sz w:val="20"/>
        </w:rPr>
        <w:t>Identity document (Passport/driver’s licence)</w:t>
      </w:r>
    </w:p>
    <w:p w14:paraId="224D6D2B" w14:textId="77777777" w:rsidR="00FF435F" w:rsidRPr="00A94561" w:rsidRDefault="00FF435F" w:rsidP="00FF435F">
      <w:pPr>
        <w:pStyle w:val="DefaultText"/>
        <w:numPr>
          <w:ilvl w:val="0"/>
          <w:numId w:val="10"/>
        </w:numPr>
        <w:tabs>
          <w:tab w:val="clear" w:pos="1080"/>
          <w:tab w:val="num" w:pos="720"/>
        </w:tabs>
        <w:ind w:left="720"/>
        <w:textAlignment w:val="auto"/>
        <w:rPr>
          <w:rFonts w:ascii="Arial" w:hAnsi="Arial" w:cs="Arial"/>
          <w:color w:val="auto"/>
          <w:sz w:val="20"/>
        </w:rPr>
      </w:pPr>
      <w:r w:rsidRPr="00A94561">
        <w:rPr>
          <w:rFonts w:ascii="Arial" w:hAnsi="Arial" w:cs="Arial"/>
          <w:color w:val="auto"/>
          <w:sz w:val="20"/>
        </w:rPr>
        <w:t xml:space="preserve">headed note paper showing that the legal representative is employed by the firm stated to be representing the applicant; </w:t>
      </w:r>
    </w:p>
    <w:p w14:paraId="0F61C0CC" w14:textId="77777777" w:rsidR="00FF435F" w:rsidRPr="00A94561" w:rsidRDefault="00FF435F" w:rsidP="00FF435F">
      <w:pPr>
        <w:pStyle w:val="DefaultText"/>
        <w:numPr>
          <w:ilvl w:val="0"/>
          <w:numId w:val="10"/>
        </w:numPr>
        <w:tabs>
          <w:tab w:val="clear" w:pos="1080"/>
          <w:tab w:val="num" w:pos="720"/>
        </w:tabs>
        <w:ind w:left="720"/>
        <w:textAlignment w:val="auto"/>
        <w:rPr>
          <w:rFonts w:ascii="Arial" w:hAnsi="Arial" w:cs="Arial"/>
          <w:b/>
          <w:color w:val="auto"/>
          <w:sz w:val="20"/>
          <w:u w:val="single"/>
        </w:rPr>
      </w:pPr>
      <w:r w:rsidRPr="00A94561">
        <w:rPr>
          <w:rFonts w:ascii="Arial" w:hAnsi="Arial" w:cs="Arial"/>
          <w:color w:val="auto"/>
          <w:sz w:val="20"/>
        </w:rPr>
        <w:t>in the case of a legal clerk attending on behalf of a law firm, the legal clerk will be required to lodge a letter on the firm’s headed note paper. This letter will contain confirmation by one of the qualified solicitors in that firm that the legal clerk is authorised to attend the IPO on behalf of the firm concerned.</w:t>
      </w:r>
    </w:p>
    <w:p w14:paraId="342E1219" w14:textId="77777777" w:rsidR="00FF435F" w:rsidRPr="00A94561" w:rsidRDefault="00FF435F" w:rsidP="00FF435F">
      <w:pPr>
        <w:pStyle w:val="DefaultText"/>
        <w:ind w:left="720"/>
        <w:textAlignment w:val="auto"/>
        <w:rPr>
          <w:rFonts w:ascii="Arial" w:hAnsi="Arial" w:cs="Arial"/>
          <w:b/>
          <w:color w:val="auto"/>
          <w:sz w:val="20"/>
          <w:u w:val="single"/>
        </w:rPr>
      </w:pPr>
    </w:p>
    <w:p w14:paraId="66792791" w14:textId="77777777" w:rsidR="00FF435F" w:rsidRPr="00A94561" w:rsidRDefault="00FF435F" w:rsidP="00FF435F">
      <w:pPr>
        <w:pStyle w:val="DefaultText"/>
        <w:ind w:left="720" w:hanging="720"/>
        <w:rPr>
          <w:rFonts w:ascii="Arial" w:hAnsi="Arial" w:cs="Arial"/>
          <w:b/>
          <w:color w:val="auto"/>
          <w:sz w:val="20"/>
          <w:u w:val="single"/>
        </w:rPr>
      </w:pPr>
    </w:p>
    <w:p w14:paraId="50EFC163" w14:textId="77777777" w:rsidR="00FF435F" w:rsidRPr="00A94561" w:rsidRDefault="00FF435F" w:rsidP="00FF435F">
      <w:pPr>
        <w:pStyle w:val="DefaultText"/>
        <w:ind w:left="720" w:hanging="720"/>
        <w:rPr>
          <w:rFonts w:ascii="Arial" w:hAnsi="Arial" w:cs="Arial"/>
          <w:color w:val="auto"/>
          <w:sz w:val="20"/>
        </w:rPr>
      </w:pPr>
      <w:r w:rsidRPr="00A94561">
        <w:rPr>
          <w:rFonts w:ascii="Arial" w:hAnsi="Arial" w:cs="Arial"/>
          <w:b/>
          <w:color w:val="auto"/>
          <w:sz w:val="20"/>
        </w:rPr>
        <w:t>5</w:t>
      </w:r>
      <w:r w:rsidRPr="00A94561">
        <w:rPr>
          <w:rFonts w:ascii="Arial" w:hAnsi="Arial" w:cs="Arial"/>
          <w:color w:val="auto"/>
          <w:sz w:val="20"/>
        </w:rPr>
        <w:t xml:space="preserve">. </w:t>
      </w:r>
      <w:r w:rsidRPr="00A94561">
        <w:rPr>
          <w:rFonts w:ascii="Arial" w:hAnsi="Arial" w:cs="Arial"/>
          <w:color w:val="auto"/>
          <w:sz w:val="20"/>
        </w:rPr>
        <w:tab/>
        <w:t>If the interviewer has any doubts about the identity documents produced, please consult with your manager.</w:t>
      </w:r>
    </w:p>
    <w:p w14:paraId="18DAD965" w14:textId="77777777" w:rsidR="00FF435F" w:rsidRPr="00A94561" w:rsidRDefault="00FF435F" w:rsidP="00FF435F">
      <w:pPr>
        <w:pStyle w:val="DefaultText"/>
        <w:ind w:left="720" w:hanging="720"/>
        <w:rPr>
          <w:rFonts w:ascii="Arial" w:hAnsi="Arial" w:cs="Arial"/>
          <w:color w:val="auto"/>
          <w:sz w:val="20"/>
        </w:rPr>
      </w:pPr>
    </w:p>
    <w:p w14:paraId="1ED2B6C9" w14:textId="77777777" w:rsidR="00FF435F" w:rsidRPr="00A94561" w:rsidRDefault="00FF435F" w:rsidP="00FF435F">
      <w:pPr>
        <w:pStyle w:val="DefaultText"/>
        <w:ind w:left="720" w:hanging="720"/>
        <w:rPr>
          <w:rFonts w:ascii="Arial" w:hAnsi="Arial" w:cs="Arial"/>
          <w:color w:val="auto"/>
          <w:sz w:val="20"/>
        </w:rPr>
      </w:pPr>
    </w:p>
    <w:p w14:paraId="14BAEE40" w14:textId="6E35AE0A" w:rsidR="00FF435F" w:rsidRPr="00A94561" w:rsidRDefault="00FF435F" w:rsidP="00FF435F">
      <w:pPr>
        <w:pStyle w:val="DefaultText"/>
        <w:ind w:left="720" w:hanging="720"/>
        <w:rPr>
          <w:rFonts w:ascii="Arial" w:hAnsi="Arial" w:cs="Arial"/>
          <w:color w:val="auto"/>
          <w:sz w:val="20"/>
        </w:rPr>
      </w:pPr>
      <w:r w:rsidRPr="00A94561">
        <w:rPr>
          <w:rFonts w:ascii="Arial" w:hAnsi="Arial" w:cs="Arial"/>
          <w:b/>
          <w:color w:val="auto"/>
          <w:sz w:val="20"/>
        </w:rPr>
        <w:t>6</w:t>
      </w:r>
      <w:r w:rsidRPr="00A94561">
        <w:rPr>
          <w:rFonts w:ascii="Arial" w:hAnsi="Arial" w:cs="Arial"/>
          <w:color w:val="auto"/>
          <w:sz w:val="20"/>
        </w:rPr>
        <w:t xml:space="preserve">. </w:t>
      </w:r>
      <w:r w:rsidRPr="00A94561">
        <w:rPr>
          <w:rFonts w:ascii="Arial" w:hAnsi="Arial" w:cs="Arial"/>
          <w:color w:val="auto"/>
          <w:sz w:val="20"/>
        </w:rPr>
        <w:tab/>
        <w:t xml:space="preserve">If the legal representative does not produce evidence of his/her identity or fails to observe the </w:t>
      </w:r>
      <w:r w:rsidRPr="00A94561">
        <w:rPr>
          <w:rFonts w:ascii="Arial" w:hAnsi="Arial" w:cs="Arial"/>
          <w:i/>
          <w:color w:val="auto"/>
          <w:sz w:val="20"/>
        </w:rPr>
        <w:t>Code of Conduct,</w:t>
      </w:r>
      <w:r w:rsidRPr="00A94561">
        <w:rPr>
          <w:rFonts w:ascii="Arial" w:hAnsi="Arial" w:cs="Arial"/>
          <w:color w:val="auto"/>
          <w:sz w:val="20"/>
        </w:rPr>
        <w:t xml:space="preserve"> the interviewer will remind him/her of his/her obligations under the Code. If the non-co-operation continues the interviewer should </w:t>
      </w:r>
    </w:p>
    <w:p w14:paraId="6252CDB0" w14:textId="77777777" w:rsidR="00FF435F" w:rsidRPr="00A94561" w:rsidRDefault="00FF435F" w:rsidP="00FF435F">
      <w:pPr>
        <w:pStyle w:val="DefaultText"/>
        <w:ind w:left="720" w:hanging="720"/>
        <w:rPr>
          <w:rFonts w:ascii="Arial" w:hAnsi="Arial" w:cs="Arial"/>
          <w:color w:val="auto"/>
          <w:sz w:val="20"/>
        </w:rPr>
      </w:pPr>
    </w:p>
    <w:p w14:paraId="1DA9BADF" w14:textId="77777777" w:rsidR="00FF435F" w:rsidRPr="00A94561" w:rsidRDefault="00FF435F" w:rsidP="00FF435F">
      <w:pPr>
        <w:pStyle w:val="DefaultText"/>
        <w:numPr>
          <w:ilvl w:val="0"/>
          <w:numId w:val="11"/>
        </w:numPr>
        <w:tabs>
          <w:tab w:val="clear" w:pos="720"/>
          <w:tab w:val="num" w:pos="1080"/>
        </w:tabs>
        <w:ind w:left="1080"/>
        <w:textAlignment w:val="auto"/>
        <w:rPr>
          <w:rFonts w:ascii="Arial" w:hAnsi="Arial" w:cs="Arial"/>
          <w:color w:val="auto"/>
          <w:sz w:val="20"/>
        </w:rPr>
      </w:pPr>
      <w:r w:rsidRPr="00A94561">
        <w:rPr>
          <w:rFonts w:ascii="Arial" w:hAnsi="Arial" w:cs="Arial"/>
          <w:color w:val="auto"/>
          <w:sz w:val="20"/>
        </w:rPr>
        <w:t>call a short break and bring the matter to the attention of their HEO/AP;</w:t>
      </w:r>
    </w:p>
    <w:p w14:paraId="1372C000" w14:textId="77777777" w:rsidR="00FF435F" w:rsidRPr="00A94561" w:rsidRDefault="00FF435F" w:rsidP="00FF435F">
      <w:pPr>
        <w:pStyle w:val="DefaultText"/>
        <w:numPr>
          <w:ilvl w:val="0"/>
          <w:numId w:val="11"/>
        </w:numPr>
        <w:tabs>
          <w:tab w:val="clear" w:pos="720"/>
          <w:tab w:val="num" w:pos="1080"/>
        </w:tabs>
        <w:ind w:left="1080"/>
        <w:textAlignment w:val="auto"/>
        <w:rPr>
          <w:rFonts w:ascii="Arial" w:hAnsi="Arial" w:cs="Arial"/>
          <w:color w:val="auto"/>
          <w:sz w:val="20"/>
        </w:rPr>
      </w:pPr>
      <w:r w:rsidRPr="00A94561">
        <w:rPr>
          <w:rFonts w:ascii="Arial" w:hAnsi="Arial" w:cs="Arial"/>
          <w:color w:val="auto"/>
          <w:sz w:val="20"/>
        </w:rPr>
        <w:t xml:space="preserve">the HEO/AP will attend the interview and seek the co-operation of the legal representative with the </w:t>
      </w:r>
      <w:r w:rsidRPr="00A94561">
        <w:rPr>
          <w:rFonts w:ascii="Arial" w:hAnsi="Arial" w:cs="Arial"/>
          <w:i/>
          <w:color w:val="auto"/>
          <w:sz w:val="20"/>
        </w:rPr>
        <w:t>Code of Conduct</w:t>
      </w:r>
      <w:r w:rsidRPr="00A94561">
        <w:rPr>
          <w:rFonts w:ascii="Arial" w:hAnsi="Arial" w:cs="Arial"/>
          <w:color w:val="auto"/>
          <w:sz w:val="20"/>
        </w:rPr>
        <w:t>;</w:t>
      </w:r>
    </w:p>
    <w:p w14:paraId="343C8250" w14:textId="54176C5E" w:rsidR="00FF435F" w:rsidRPr="00A94561" w:rsidRDefault="00FF435F" w:rsidP="00FF435F">
      <w:pPr>
        <w:pStyle w:val="DefaultText"/>
        <w:numPr>
          <w:ilvl w:val="0"/>
          <w:numId w:val="11"/>
        </w:numPr>
        <w:tabs>
          <w:tab w:val="clear" w:pos="720"/>
          <w:tab w:val="num" w:pos="1080"/>
        </w:tabs>
        <w:ind w:left="1080"/>
        <w:textAlignment w:val="auto"/>
        <w:rPr>
          <w:rFonts w:ascii="Arial" w:hAnsi="Arial" w:cs="Arial"/>
          <w:color w:val="auto"/>
          <w:sz w:val="20"/>
        </w:rPr>
      </w:pPr>
      <w:r w:rsidRPr="00A94561">
        <w:rPr>
          <w:rFonts w:ascii="Arial" w:hAnsi="Arial" w:cs="Arial"/>
          <w:color w:val="auto"/>
          <w:sz w:val="20"/>
        </w:rPr>
        <w:t xml:space="preserve">if co-operation is still not forthcoming, the interviewer will inform him/her that </w:t>
      </w:r>
      <w:r w:rsidR="00FF24EB" w:rsidRPr="00A94561">
        <w:rPr>
          <w:rFonts w:ascii="Arial" w:hAnsi="Arial" w:cs="Arial"/>
          <w:color w:val="auto"/>
          <w:sz w:val="20"/>
        </w:rPr>
        <w:t xml:space="preserve">they are </w:t>
      </w:r>
      <w:r w:rsidRPr="00A94561">
        <w:rPr>
          <w:rFonts w:ascii="Arial" w:hAnsi="Arial" w:cs="Arial"/>
          <w:b/>
          <w:color w:val="auto"/>
          <w:sz w:val="20"/>
          <w:u w:val="single"/>
        </w:rPr>
        <w:t>not</w:t>
      </w:r>
      <w:r w:rsidRPr="00A94561">
        <w:rPr>
          <w:rFonts w:ascii="Arial" w:hAnsi="Arial" w:cs="Arial"/>
          <w:color w:val="auto"/>
          <w:sz w:val="20"/>
        </w:rPr>
        <w:t xml:space="preserve"> allowed to sit in at the interview and </w:t>
      </w:r>
      <w:r w:rsidR="00747DA2" w:rsidRPr="00A94561">
        <w:rPr>
          <w:rFonts w:ascii="Arial" w:hAnsi="Arial" w:cs="Arial"/>
          <w:color w:val="auto"/>
          <w:sz w:val="20"/>
        </w:rPr>
        <w:t>they</w:t>
      </w:r>
      <w:r w:rsidR="00FF24EB" w:rsidRPr="00A94561">
        <w:rPr>
          <w:rFonts w:ascii="Arial" w:hAnsi="Arial" w:cs="Arial"/>
          <w:color w:val="auto"/>
          <w:sz w:val="20"/>
        </w:rPr>
        <w:t xml:space="preserve"> </w:t>
      </w:r>
      <w:r w:rsidRPr="00A94561">
        <w:rPr>
          <w:rFonts w:ascii="Arial" w:hAnsi="Arial" w:cs="Arial"/>
          <w:color w:val="auto"/>
          <w:sz w:val="20"/>
        </w:rPr>
        <w:t xml:space="preserve">must leave. </w:t>
      </w:r>
    </w:p>
    <w:p w14:paraId="10600764" w14:textId="77777777" w:rsidR="00FF435F" w:rsidRPr="00A94561" w:rsidRDefault="00FF435F" w:rsidP="00FF435F">
      <w:pPr>
        <w:pStyle w:val="DefaultText"/>
        <w:ind w:left="1080"/>
        <w:textAlignment w:val="auto"/>
        <w:rPr>
          <w:rFonts w:ascii="Arial" w:hAnsi="Arial" w:cs="Arial"/>
          <w:color w:val="auto"/>
          <w:sz w:val="20"/>
        </w:rPr>
      </w:pPr>
    </w:p>
    <w:p w14:paraId="4F083003" w14:textId="77777777" w:rsidR="00FF435F" w:rsidRPr="00A94561" w:rsidRDefault="00FF435F" w:rsidP="00FF435F">
      <w:pPr>
        <w:pStyle w:val="DefaultText"/>
        <w:ind w:left="1080" w:hanging="720"/>
        <w:rPr>
          <w:rFonts w:ascii="Arial" w:hAnsi="Arial" w:cs="Arial"/>
          <w:color w:val="auto"/>
          <w:sz w:val="20"/>
        </w:rPr>
      </w:pPr>
    </w:p>
    <w:p w14:paraId="0826D522" w14:textId="10E29265" w:rsidR="00FF435F" w:rsidRPr="00A94561" w:rsidRDefault="00FF435F" w:rsidP="00FF435F">
      <w:pPr>
        <w:pStyle w:val="DefaultText"/>
        <w:ind w:left="720" w:hanging="720"/>
        <w:rPr>
          <w:rFonts w:ascii="Arial" w:hAnsi="Arial" w:cs="Arial"/>
          <w:color w:val="auto"/>
          <w:sz w:val="20"/>
        </w:rPr>
      </w:pPr>
      <w:r w:rsidRPr="00A94561">
        <w:rPr>
          <w:rFonts w:ascii="Arial" w:hAnsi="Arial" w:cs="Arial"/>
          <w:b/>
          <w:color w:val="auto"/>
          <w:sz w:val="20"/>
        </w:rPr>
        <w:t>7</w:t>
      </w:r>
      <w:r w:rsidRPr="00A94561">
        <w:rPr>
          <w:rFonts w:ascii="Arial" w:hAnsi="Arial" w:cs="Arial"/>
          <w:color w:val="auto"/>
          <w:sz w:val="20"/>
        </w:rPr>
        <w:t xml:space="preserve">. </w:t>
      </w:r>
      <w:r w:rsidRPr="00A94561">
        <w:rPr>
          <w:rFonts w:ascii="Arial" w:hAnsi="Arial" w:cs="Arial"/>
          <w:color w:val="auto"/>
          <w:sz w:val="20"/>
        </w:rPr>
        <w:tab/>
        <w:t xml:space="preserve">Under no circumstances should an interview be cancelled/postponed and/or adjourned if the legal representative cannot produce proof of identity and/or if </w:t>
      </w:r>
      <w:r w:rsidR="00747DA2" w:rsidRPr="00A94561">
        <w:rPr>
          <w:rFonts w:ascii="Arial" w:hAnsi="Arial" w:cs="Arial"/>
          <w:color w:val="auto"/>
          <w:sz w:val="20"/>
        </w:rPr>
        <w:t>they</w:t>
      </w:r>
      <w:r w:rsidR="00FF24EB" w:rsidRPr="00A94561">
        <w:rPr>
          <w:rFonts w:ascii="Arial" w:hAnsi="Arial" w:cs="Arial"/>
          <w:color w:val="auto"/>
          <w:sz w:val="20"/>
        </w:rPr>
        <w:t xml:space="preserve"> </w:t>
      </w:r>
      <w:r w:rsidRPr="00A94561">
        <w:rPr>
          <w:rFonts w:ascii="Arial" w:hAnsi="Arial" w:cs="Arial"/>
          <w:color w:val="auto"/>
          <w:sz w:val="20"/>
        </w:rPr>
        <w:t>will not observe the protocol outlined above.</w:t>
      </w:r>
    </w:p>
    <w:p w14:paraId="54CB3E5C" w14:textId="77777777" w:rsidR="00FF435F" w:rsidRPr="00A94561" w:rsidRDefault="00FF435F" w:rsidP="00FF435F">
      <w:pPr>
        <w:pStyle w:val="DefaultText"/>
        <w:ind w:left="720" w:hanging="720"/>
        <w:rPr>
          <w:rFonts w:ascii="Arial" w:hAnsi="Arial" w:cs="Arial"/>
          <w:color w:val="auto"/>
          <w:sz w:val="20"/>
        </w:rPr>
      </w:pPr>
    </w:p>
    <w:p w14:paraId="1424346E" w14:textId="77777777" w:rsidR="00FF435F" w:rsidRPr="00A94561" w:rsidRDefault="00FF435F" w:rsidP="00FF435F">
      <w:pPr>
        <w:pStyle w:val="DefaultText"/>
        <w:ind w:left="720" w:hanging="720"/>
        <w:rPr>
          <w:rFonts w:ascii="Arial" w:hAnsi="Arial" w:cs="Arial"/>
          <w:color w:val="auto"/>
          <w:sz w:val="20"/>
        </w:rPr>
      </w:pPr>
    </w:p>
    <w:p w14:paraId="17F8DAFC" w14:textId="445E887C" w:rsidR="00FF435F" w:rsidRPr="00A94561" w:rsidRDefault="00FF435F" w:rsidP="00FF435F">
      <w:pPr>
        <w:pStyle w:val="DefaultText"/>
        <w:ind w:left="720" w:hanging="720"/>
        <w:rPr>
          <w:rFonts w:ascii="Arial" w:hAnsi="Arial" w:cs="Arial"/>
          <w:color w:val="auto"/>
          <w:sz w:val="20"/>
        </w:rPr>
      </w:pPr>
      <w:r w:rsidRPr="00A94561">
        <w:rPr>
          <w:rFonts w:ascii="Arial" w:hAnsi="Arial" w:cs="Arial"/>
          <w:b/>
          <w:color w:val="auto"/>
          <w:sz w:val="20"/>
        </w:rPr>
        <w:t>8</w:t>
      </w:r>
      <w:r w:rsidRPr="00A94561">
        <w:rPr>
          <w:rFonts w:ascii="Arial" w:hAnsi="Arial" w:cs="Arial"/>
          <w:color w:val="auto"/>
          <w:sz w:val="20"/>
        </w:rPr>
        <w:t xml:space="preserve">.  </w:t>
      </w:r>
      <w:r w:rsidRPr="00A94561">
        <w:rPr>
          <w:rFonts w:ascii="Arial" w:hAnsi="Arial" w:cs="Arial"/>
          <w:color w:val="auto"/>
          <w:sz w:val="20"/>
        </w:rPr>
        <w:tab/>
        <w:t xml:space="preserve">The interviewer will place the </w:t>
      </w:r>
      <w:r w:rsidR="00A94561" w:rsidRPr="00A94561">
        <w:rPr>
          <w:rFonts w:ascii="Arial" w:hAnsi="Arial" w:cs="Arial"/>
          <w:color w:val="auto"/>
          <w:sz w:val="20"/>
        </w:rPr>
        <w:t xml:space="preserve">confirmed/time stamped </w:t>
      </w:r>
      <w:r w:rsidRPr="00A94561">
        <w:rPr>
          <w:rFonts w:ascii="Arial" w:hAnsi="Arial" w:cs="Arial"/>
          <w:color w:val="auto"/>
          <w:sz w:val="20"/>
        </w:rPr>
        <w:t xml:space="preserve"> </w:t>
      </w:r>
      <w:r w:rsidRPr="00A94561">
        <w:rPr>
          <w:rFonts w:ascii="Arial" w:hAnsi="Arial" w:cs="Arial"/>
          <w:i/>
          <w:color w:val="auto"/>
          <w:sz w:val="20"/>
        </w:rPr>
        <w:t>Code of Conduct</w:t>
      </w:r>
      <w:r w:rsidRPr="00A94561">
        <w:rPr>
          <w:rFonts w:ascii="Arial" w:hAnsi="Arial" w:cs="Arial"/>
          <w:color w:val="auto"/>
          <w:sz w:val="20"/>
        </w:rPr>
        <w:t xml:space="preserve"> document on the international protection applicant’s file. </w:t>
      </w:r>
    </w:p>
    <w:p w14:paraId="1FA80B31" w14:textId="77777777" w:rsidR="00FF435F" w:rsidRPr="00A94561" w:rsidRDefault="00FF435F" w:rsidP="00AF3FB0">
      <w:pPr>
        <w:pStyle w:val="DefaultText"/>
        <w:rPr>
          <w:rFonts w:ascii="Arial" w:hAnsi="Arial" w:cs="Arial"/>
          <w:color w:val="auto"/>
          <w:sz w:val="20"/>
        </w:rPr>
      </w:pPr>
    </w:p>
    <w:p w14:paraId="0BF14D62" w14:textId="77777777" w:rsidR="00FF435F" w:rsidRPr="00A94561" w:rsidRDefault="00FF435F" w:rsidP="00FF435F">
      <w:pPr>
        <w:pStyle w:val="DefaultText"/>
        <w:numPr>
          <w:ilvl w:val="0"/>
          <w:numId w:val="4"/>
        </w:numPr>
        <w:tabs>
          <w:tab w:val="num" w:pos="720"/>
        </w:tabs>
        <w:ind w:hanging="1080"/>
        <w:textAlignment w:val="auto"/>
        <w:rPr>
          <w:rFonts w:ascii="Arial" w:hAnsi="Arial" w:cs="Arial"/>
          <w:color w:val="auto"/>
          <w:sz w:val="20"/>
        </w:rPr>
      </w:pPr>
      <w:r w:rsidRPr="00A94561">
        <w:rPr>
          <w:rFonts w:ascii="Arial" w:hAnsi="Arial" w:cs="Arial"/>
          <w:color w:val="auto"/>
          <w:sz w:val="20"/>
        </w:rPr>
        <w:t xml:space="preserve">The IPO and the interviewer will also have regard to the IPO’s Children First Guidelines. </w:t>
      </w:r>
    </w:p>
    <w:p w14:paraId="43324D17" w14:textId="77777777" w:rsidR="00FF435F" w:rsidRPr="00A94561" w:rsidRDefault="00FF435F" w:rsidP="00FF435F">
      <w:pPr>
        <w:pStyle w:val="DefaultText"/>
        <w:ind w:left="1080"/>
        <w:textAlignment w:val="auto"/>
        <w:rPr>
          <w:rFonts w:ascii="Arial" w:hAnsi="Arial" w:cs="Arial"/>
          <w:color w:val="auto"/>
          <w:sz w:val="20"/>
        </w:rPr>
      </w:pPr>
    </w:p>
    <w:p w14:paraId="7BC456CD" w14:textId="77777777" w:rsidR="00FF435F" w:rsidRPr="00A94561" w:rsidRDefault="00FF435F" w:rsidP="00FF435F">
      <w:pPr>
        <w:pStyle w:val="DefaultText"/>
        <w:rPr>
          <w:rFonts w:ascii="Arial" w:hAnsi="Arial" w:cs="Arial"/>
          <w:color w:val="auto"/>
          <w:sz w:val="20"/>
        </w:rPr>
      </w:pPr>
    </w:p>
    <w:p w14:paraId="3642E272" w14:textId="77777777" w:rsidR="00FF435F" w:rsidRPr="00A94561" w:rsidRDefault="00FF435F" w:rsidP="00FF435F">
      <w:pPr>
        <w:pStyle w:val="DefaultText"/>
        <w:ind w:left="720" w:hanging="720"/>
        <w:rPr>
          <w:rFonts w:ascii="Arial" w:hAnsi="Arial" w:cs="Arial"/>
          <w:bCs/>
          <w:color w:val="auto"/>
          <w:sz w:val="20"/>
        </w:rPr>
      </w:pPr>
      <w:r w:rsidRPr="00A94561">
        <w:rPr>
          <w:rFonts w:ascii="Arial" w:hAnsi="Arial" w:cs="Arial"/>
          <w:b/>
          <w:color w:val="auto"/>
          <w:sz w:val="20"/>
        </w:rPr>
        <w:t>10</w:t>
      </w:r>
      <w:r w:rsidRPr="00A94561">
        <w:rPr>
          <w:rFonts w:ascii="Arial" w:hAnsi="Arial" w:cs="Arial"/>
          <w:color w:val="auto"/>
          <w:sz w:val="20"/>
        </w:rPr>
        <w:t>.</w:t>
      </w:r>
      <w:r w:rsidRPr="00A94561">
        <w:rPr>
          <w:rFonts w:ascii="Arial" w:hAnsi="Arial" w:cs="Arial"/>
          <w:color w:val="auto"/>
          <w:sz w:val="20"/>
        </w:rPr>
        <w:tab/>
        <w:t>The IPO and the interviewer will have regard to the p</w:t>
      </w:r>
      <w:r w:rsidRPr="00A94561">
        <w:rPr>
          <w:rFonts w:ascii="Arial" w:hAnsi="Arial" w:cs="Arial"/>
          <w:bCs/>
          <w:color w:val="auto"/>
          <w:sz w:val="20"/>
        </w:rPr>
        <w:t>rocedures pertaining in the IPO regarding safety of staff and in particular in relation to IPO staff at interview.</w:t>
      </w:r>
    </w:p>
    <w:p w14:paraId="3EF5FF83" w14:textId="77777777" w:rsidR="00FF435F" w:rsidRPr="00A94561" w:rsidRDefault="00FF435F" w:rsidP="00FF435F">
      <w:pPr>
        <w:pStyle w:val="DefaultText"/>
        <w:rPr>
          <w:rFonts w:ascii="Arial" w:hAnsi="Arial" w:cs="Arial"/>
          <w:color w:val="auto"/>
          <w:sz w:val="20"/>
        </w:rPr>
      </w:pPr>
    </w:p>
    <w:p w14:paraId="623BDC72" w14:textId="0944C9FE" w:rsidR="00447ED3" w:rsidRPr="00A94561" w:rsidRDefault="00447ED3" w:rsidP="00447ED3">
      <w:pPr>
        <w:pStyle w:val="DefaultText"/>
        <w:jc w:val="right"/>
        <w:rPr>
          <w:rFonts w:ascii="Arial" w:hAnsi="Arial" w:cs="Arial"/>
          <w:b/>
          <w:color w:val="auto"/>
          <w:sz w:val="20"/>
          <w:u w:val="single"/>
        </w:rPr>
      </w:pPr>
      <w:r w:rsidRPr="00A94561">
        <w:rPr>
          <w:rFonts w:ascii="Arial" w:hAnsi="Arial" w:cs="Arial"/>
          <w:b/>
          <w:color w:val="auto"/>
          <w:sz w:val="20"/>
          <w:u w:val="single"/>
        </w:rPr>
        <w:t xml:space="preserve">IPO </w:t>
      </w:r>
      <w:r w:rsidR="00D02C83" w:rsidRPr="00A94561">
        <w:rPr>
          <w:rFonts w:ascii="Arial" w:hAnsi="Arial" w:cs="Arial"/>
          <w:b/>
          <w:color w:val="auto"/>
          <w:sz w:val="20"/>
          <w:u w:val="single"/>
        </w:rPr>
        <w:t>01</w:t>
      </w:r>
      <w:r w:rsidRPr="00A94561">
        <w:rPr>
          <w:rFonts w:ascii="Arial" w:hAnsi="Arial" w:cs="Arial"/>
          <w:b/>
          <w:color w:val="auto"/>
          <w:sz w:val="20"/>
          <w:u w:val="single"/>
        </w:rPr>
        <w:t xml:space="preserve"> (FORM F)</w:t>
      </w:r>
    </w:p>
    <w:p w14:paraId="4B94B1C7" w14:textId="77777777" w:rsidR="00FF435F" w:rsidRPr="00A94561" w:rsidRDefault="00FF435F" w:rsidP="00FF435F">
      <w:pPr>
        <w:pStyle w:val="DefaultText"/>
        <w:rPr>
          <w:rFonts w:ascii="Arial" w:hAnsi="Arial" w:cs="Arial"/>
          <w:color w:val="auto"/>
          <w:sz w:val="20"/>
        </w:rPr>
      </w:pPr>
    </w:p>
    <w:p w14:paraId="6E2B934F" w14:textId="77777777" w:rsidR="00FF435F" w:rsidRPr="00A94561" w:rsidRDefault="00FF435F" w:rsidP="00FF435F">
      <w:pPr>
        <w:pStyle w:val="DefaultText"/>
        <w:ind w:left="720" w:hanging="720"/>
        <w:rPr>
          <w:rFonts w:ascii="Arial" w:hAnsi="Arial" w:cs="Arial"/>
          <w:color w:val="auto"/>
          <w:sz w:val="20"/>
        </w:rPr>
      </w:pPr>
    </w:p>
    <w:p w14:paraId="3156327C" w14:textId="08E22BFF" w:rsidR="00010F0E" w:rsidRPr="00A94561" w:rsidRDefault="00010F0E" w:rsidP="00CD2418">
      <w:pPr>
        <w:pStyle w:val="DefaultText"/>
        <w:rPr>
          <w:rFonts w:ascii="Arial" w:hAnsi="Arial" w:cs="Arial"/>
          <w:color w:val="auto"/>
          <w:sz w:val="20"/>
        </w:rPr>
      </w:pPr>
      <w:r w:rsidRPr="00A94561">
        <w:rPr>
          <w:rFonts w:ascii="Arial" w:hAnsi="Arial" w:cs="Arial"/>
          <w:b/>
          <w:color w:val="auto"/>
          <w:sz w:val="20"/>
          <w:u w:val="single"/>
        </w:rPr>
        <w:t xml:space="preserve">F. Procedure to be observed by the interviewer in relation to a Child and Family Agency (TUSLA) official attending with an unaccompanied minor at interviews under the International Protection Act </w:t>
      </w:r>
      <w:r w:rsidR="00D02C83" w:rsidRPr="00A94561">
        <w:rPr>
          <w:rFonts w:ascii="Arial" w:hAnsi="Arial" w:cs="Arial"/>
          <w:b/>
          <w:color w:val="auto"/>
          <w:sz w:val="20"/>
          <w:u w:val="single"/>
        </w:rPr>
        <w:t>2026</w:t>
      </w:r>
    </w:p>
    <w:p w14:paraId="04345B4C" w14:textId="77777777" w:rsidR="00010F0E" w:rsidRPr="00A94561" w:rsidRDefault="00010F0E" w:rsidP="00010F0E">
      <w:pPr>
        <w:pStyle w:val="DefaultText"/>
        <w:rPr>
          <w:rFonts w:ascii="Arial" w:hAnsi="Arial" w:cs="Arial"/>
          <w:color w:val="auto"/>
          <w:sz w:val="20"/>
        </w:rPr>
      </w:pPr>
    </w:p>
    <w:p w14:paraId="1F99A3AD" w14:textId="3B2AC387" w:rsidR="00010F0E" w:rsidRPr="00A94561" w:rsidRDefault="00010F0E" w:rsidP="00010F0E">
      <w:pPr>
        <w:pStyle w:val="DefaultText"/>
        <w:rPr>
          <w:rFonts w:ascii="Arial" w:hAnsi="Arial" w:cs="Arial"/>
          <w:color w:val="auto"/>
          <w:sz w:val="20"/>
        </w:rPr>
      </w:pPr>
      <w:r w:rsidRPr="00A94561">
        <w:rPr>
          <w:rFonts w:ascii="Arial" w:hAnsi="Arial" w:cs="Arial"/>
          <w:color w:val="auto"/>
          <w:sz w:val="20"/>
        </w:rPr>
        <w:t>In the case of a TUSLA official accompanying an unaccompanied minor to their interview the following procedure must be followed by the interviewer:</w:t>
      </w:r>
    </w:p>
    <w:p w14:paraId="268D3C46" w14:textId="77777777" w:rsidR="00010F0E" w:rsidRPr="00A94561" w:rsidRDefault="00010F0E" w:rsidP="00010F0E">
      <w:pPr>
        <w:pStyle w:val="DefaultText"/>
        <w:rPr>
          <w:rFonts w:ascii="Arial" w:hAnsi="Arial" w:cs="Arial"/>
          <w:color w:val="auto"/>
          <w:sz w:val="20"/>
        </w:rPr>
      </w:pPr>
    </w:p>
    <w:p w14:paraId="5007B08F" w14:textId="77777777" w:rsidR="00010F0E" w:rsidRPr="00A94561" w:rsidRDefault="00010F0E" w:rsidP="00010F0E">
      <w:pPr>
        <w:pStyle w:val="DefaultText"/>
        <w:ind w:left="720" w:hanging="720"/>
        <w:rPr>
          <w:rFonts w:ascii="Arial" w:hAnsi="Arial" w:cs="Arial"/>
          <w:color w:val="auto"/>
          <w:sz w:val="20"/>
        </w:rPr>
      </w:pPr>
    </w:p>
    <w:p w14:paraId="43E4D84A" w14:textId="77777777" w:rsidR="00010F0E" w:rsidRPr="00A94561" w:rsidRDefault="00010F0E" w:rsidP="00010F0E">
      <w:pPr>
        <w:pStyle w:val="DefaultText"/>
        <w:ind w:left="720" w:hanging="720"/>
        <w:rPr>
          <w:rFonts w:ascii="Arial" w:hAnsi="Arial" w:cs="Arial"/>
          <w:color w:val="auto"/>
          <w:sz w:val="20"/>
          <w:u w:val="single"/>
        </w:rPr>
      </w:pPr>
      <w:r w:rsidRPr="00A94561">
        <w:rPr>
          <w:rFonts w:ascii="Arial" w:hAnsi="Arial" w:cs="Arial"/>
          <w:b/>
          <w:color w:val="auto"/>
          <w:sz w:val="20"/>
        </w:rPr>
        <w:t>1</w:t>
      </w:r>
      <w:r w:rsidRPr="00A94561">
        <w:rPr>
          <w:rFonts w:ascii="Arial" w:hAnsi="Arial" w:cs="Arial"/>
          <w:color w:val="auto"/>
          <w:sz w:val="20"/>
        </w:rPr>
        <w:t xml:space="preserve">. </w:t>
      </w:r>
      <w:r w:rsidRPr="00A94561">
        <w:rPr>
          <w:rFonts w:ascii="Arial" w:hAnsi="Arial" w:cs="Arial"/>
          <w:color w:val="auto"/>
          <w:sz w:val="20"/>
        </w:rPr>
        <w:tab/>
        <w:t>At the outset of the interview the interviewer will introduce himself/herself.</w:t>
      </w:r>
    </w:p>
    <w:p w14:paraId="1282B094" w14:textId="77777777" w:rsidR="00010F0E" w:rsidRPr="00A94561" w:rsidRDefault="00010F0E" w:rsidP="00AF3FB0">
      <w:pPr>
        <w:pStyle w:val="DefaultText"/>
        <w:rPr>
          <w:rFonts w:ascii="Arial" w:hAnsi="Arial" w:cs="Arial"/>
          <w:color w:val="auto"/>
          <w:sz w:val="20"/>
          <w:u w:val="single"/>
        </w:rPr>
      </w:pPr>
    </w:p>
    <w:p w14:paraId="0D41A677" w14:textId="4F53954A" w:rsidR="00010F0E" w:rsidRPr="00A94561" w:rsidRDefault="00010F0E" w:rsidP="00AF3FB0">
      <w:pPr>
        <w:pStyle w:val="DefaultText"/>
        <w:ind w:left="720" w:hanging="720"/>
        <w:rPr>
          <w:rFonts w:ascii="Arial" w:hAnsi="Arial" w:cs="Arial"/>
          <w:color w:val="auto"/>
          <w:sz w:val="20"/>
        </w:rPr>
      </w:pPr>
      <w:r w:rsidRPr="00A94561">
        <w:rPr>
          <w:rFonts w:ascii="Arial" w:hAnsi="Arial" w:cs="Arial"/>
          <w:b/>
          <w:color w:val="auto"/>
          <w:sz w:val="20"/>
        </w:rPr>
        <w:t>2</w:t>
      </w:r>
      <w:r w:rsidRPr="00A94561">
        <w:rPr>
          <w:rFonts w:ascii="Arial" w:hAnsi="Arial" w:cs="Arial"/>
          <w:color w:val="auto"/>
          <w:sz w:val="20"/>
        </w:rPr>
        <w:t xml:space="preserve">.  </w:t>
      </w:r>
      <w:r w:rsidRPr="00A94561">
        <w:rPr>
          <w:rFonts w:ascii="Arial" w:hAnsi="Arial" w:cs="Arial"/>
          <w:color w:val="auto"/>
          <w:sz w:val="20"/>
        </w:rPr>
        <w:tab/>
        <w:t xml:space="preserve">Before the interview commences the interviewer will give the TUSLA official a copy of the relevant </w:t>
      </w:r>
      <w:r w:rsidRPr="00A94561">
        <w:rPr>
          <w:rFonts w:ascii="Arial" w:hAnsi="Arial" w:cs="Arial"/>
          <w:i/>
          <w:color w:val="auto"/>
          <w:sz w:val="20"/>
        </w:rPr>
        <w:t>Code of Conduct</w:t>
      </w:r>
      <w:r w:rsidRPr="00A94561">
        <w:rPr>
          <w:rFonts w:ascii="Arial" w:hAnsi="Arial" w:cs="Arial"/>
          <w:color w:val="auto"/>
          <w:sz w:val="20"/>
        </w:rPr>
        <w:t xml:space="preserve"> in relation to a TUSLA official attending at interview.</w:t>
      </w:r>
    </w:p>
    <w:p w14:paraId="12C9D50D" w14:textId="77777777" w:rsidR="00010F0E" w:rsidRPr="00A94561" w:rsidRDefault="00010F0E" w:rsidP="00010F0E">
      <w:pPr>
        <w:pStyle w:val="DefaultText"/>
        <w:ind w:left="720" w:hanging="720"/>
        <w:rPr>
          <w:rFonts w:ascii="Arial" w:hAnsi="Arial" w:cs="Arial"/>
          <w:color w:val="auto"/>
          <w:sz w:val="20"/>
          <w:u w:val="single"/>
        </w:rPr>
      </w:pPr>
    </w:p>
    <w:p w14:paraId="06390B4C" w14:textId="54930B47" w:rsidR="00010F0E" w:rsidRPr="00A94561" w:rsidRDefault="00010F0E" w:rsidP="00AF3FB0">
      <w:pPr>
        <w:pStyle w:val="DefaultText"/>
        <w:ind w:left="720" w:hanging="720"/>
        <w:rPr>
          <w:rFonts w:ascii="Arial" w:hAnsi="Arial" w:cs="Arial"/>
          <w:b/>
          <w:color w:val="auto"/>
          <w:sz w:val="20"/>
        </w:rPr>
      </w:pPr>
      <w:r w:rsidRPr="00A94561">
        <w:rPr>
          <w:rFonts w:ascii="Arial" w:hAnsi="Arial" w:cs="Arial"/>
          <w:b/>
          <w:color w:val="auto"/>
          <w:sz w:val="20"/>
        </w:rPr>
        <w:t>3</w:t>
      </w:r>
      <w:r w:rsidRPr="00A94561">
        <w:rPr>
          <w:rFonts w:ascii="Arial" w:hAnsi="Arial" w:cs="Arial"/>
          <w:color w:val="auto"/>
          <w:sz w:val="20"/>
        </w:rPr>
        <w:t>.</w:t>
      </w:r>
      <w:r w:rsidRPr="00A94561">
        <w:rPr>
          <w:rFonts w:ascii="Arial" w:hAnsi="Arial" w:cs="Arial"/>
          <w:b/>
          <w:color w:val="auto"/>
          <w:sz w:val="20"/>
        </w:rPr>
        <w:t xml:space="preserve"> </w:t>
      </w:r>
      <w:r w:rsidRPr="00A94561">
        <w:rPr>
          <w:rFonts w:ascii="Arial" w:hAnsi="Arial" w:cs="Arial"/>
          <w:b/>
          <w:color w:val="auto"/>
          <w:sz w:val="20"/>
        </w:rPr>
        <w:tab/>
      </w:r>
      <w:r w:rsidRPr="00A94561">
        <w:rPr>
          <w:rFonts w:ascii="Arial" w:hAnsi="Arial" w:cs="Arial"/>
          <w:color w:val="auto"/>
          <w:sz w:val="20"/>
        </w:rPr>
        <w:t xml:space="preserve">The interviewer will ask the TUSLA official to read the </w:t>
      </w:r>
      <w:r w:rsidRPr="00A94561">
        <w:rPr>
          <w:rFonts w:ascii="Arial" w:hAnsi="Arial" w:cs="Arial"/>
          <w:i/>
          <w:color w:val="auto"/>
          <w:sz w:val="20"/>
        </w:rPr>
        <w:t>Code of Conduct</w:t>
      </w:r>
      <w:r w:rsidR="00AF3FB0" w:rsidRPr="00A94561">
        <w:rPr>
          <w:rFonts w:ascii="Arial" w:hAnsi="Arial" w:cs="Arial"/>
          <w:color w:val="auto"/>
          <w:sz w:val="20"/>
        </w:rPr>
        <w:t>. This will be recorded, time / date stamped.</w:t>
      </w:r>
    </w:p>
    <w:p w14:paraId="408E54E7" w14:textId="77777777" w:rsidR="00010F0E" w:rsidRPr="00A94561" w:rsidRDefault="00010F0E" w:rsidP="00010F0E">
      <w:pPr>
        <w:pStyle w:val="DefaultText"/>
        <w:ind w:left="720" w:hanging="720"/>
        <w:rPr>
          <w:rFonts w:ascii="Arial" w:hAnsi="Arial" w:cs="Arial"/>
          <w:b/>
          <w:color w:val="auto"/>
          <w:sz w:val="20"/>
        </w:rPr>
      </w:pPr>
    </w:p>
    <w:p w14:paraId="719E4F21" w14:textId="77777777" w:rsidR="00010F0E" w:rsidRPr="00A94561" w:rsidRDefault="00010F0E" w:rsidP="00010F0E">
      <w:pPr>
        <w:pStyle w:val="DefaultText"/>
        <w:ind w:left="720" w:hanging="720"/>
        <w:rPr>
          <w:rFonts w:ascii="Arial" w:hAnsi="Arial" w:cs="Arial"/>
          <w:color w:val="auto"/>
          <w:sz w:val="20"/>
        </w:rPr>
      </w:pPr>
      <w:r w:rsidRPr="00A94561">
        <w:rPr>
          <w:rFonts w:ascii="Arial" w:hAnsi="Arial" w:cs="Arial"/>
          <w:b/>
          <w:color w:val="auto"/>
          <w:sz w:val="20"/>
        </w:rPr>
        <w:t>4</w:t>
      </w:r>
      <w:r w:rsidRPr="00A94561">
        <w:rPr>
          <w:rFonts w:ascii="Arial" w:hAnsi="Arial" w:cs="Arial"/>
          <w:color w:val="auto"/>
          <w:sz w:val="20"/>
        </w:rPr>
        <w:t xml:space="preserve">. </w:t>
      </w:r>
      <w:r w:rsidRPr="00A94561">
        <w:rPr>
          <w:rFonts w:ascii="Arial" w:hAnsi="Arial" w:cs="Arial"/>
          <w:color w:val="auto"/>
          <w:sz w:val="20"/>
        </w:rPr>
        <w:tab/>
        <w:t>The interviewer will ask the TUSLA official for proof of identity. The proof of identity will be noted in the interview notes and a copy placed on file. For identification purposes, the following documentation will be accepted by the IPO:</w:t>
      </w:r>
    </w:p>
    <w:p w14:paraId="7064C87A" w14:textId="77777777" w:rsidR="00010F0E" w:rsidRPr="00A94561" w:rsidRDefault="00010F0E" w:rsidP="00010F0E">
      <w:pPr>
        <w:pStyle w:val="DefaultText"/>
        <w:ind w:left="720" w:hanging="720"/>
        <w:rPr>
          <w:rFonts w:ascii="Arial" w:hAnsi="Arial" w:cs="Arial"/>
          <w:color w:val="auto"/>
          <w:sz w:val="20"/>
        </w:rPr>
      </w:pPr>
    </w:p>
    <w:p w14:paraId="5C7253E2" w14:textId="43243130" w:rsidR="00010F0E" w:rsidRPr="00A94561" w:rsidRDefault="00010F0E" w:rsidP="0009281C">
      <w:pPr>
        <w:pStyle w:val="DefaultText"/>
        <w:numPr>
          <w:ilvl w:val="0"/>
          <w:numId w:val="5"/>
        </w:numPr>
        <w:textAlignment w:val="auto"/>
        <w:rPr>
          <w:rFonts w:ascii="Arial" w:hAnsi="Arial" w:cs="Arial"/>
          <w:color w:val="auto"/>
          <w:sz w:val="20"/>
        </w:rPr>
      </w:pPr>
      <w:r w:rsidRPr="00A94561">
        <w:rPr>
          <w:rFonts w:ascii="Arial" w:hAnsi="Arial" w:cs="Arial"/>
          <w:color w:val="auto"/>
          <w:sz w:val="20"/>
        </w:rPr>
        <w:t>an official</w:t>
      </w:r>
      <w:r w:rsidR="00535DE6" w:rsidRPr="00A94561">
        <w:rPr>
          <w:rFonts w:ascii="Arial" w:hAnsi="Arial" w:cs="Arial"/>
          <w:color w:val="auto"/>
          <w:sz w:val="20"/>
        </w:rPr>
        <w:t xml:space="preserve"> TULSA </w:t>
      </w:r>
      <w:r w:rsidRPr="00A94561">
        <w:rPr>
          <w:rFonts w:ascii="Arial" w:hAnsi="Arial" w:cs="Arial"/>
          <w:color w:val="auto"/>
          <w:sz w:val="20"/>
        </w:rPr>
        <w:t xml:space="preserve"> ID card;</w:t>
      </w:r>
    </w:p>
    <w:p w14:paraId="19D49F44" w14:textId="77777777" w:rsidR="00010F0E" w:rsidRPr="00A94561" w:rsidRDefault="00010F0E" w:rsidP="0009281C">
      <w:pPr>
        <w:pStyle w:val="DefaultText"/>
        <w:numPr>
          <w:ilvl w:val="0"/>
          <w:numId w:val="5"/>
        </w:numPr>
        <w:textAlignment w:val="auto"/>
        <w:rPr>
          <w:rFonts w:ascii="Arial" w:hAnsi="Arial" w:cs="Arial"/>
          <w:color w:val="auto"/>
          <w:sz w:val="20"/>
        </w:rPr>
      </w:pPr>
      <w:r w:rsidRPr="00A94561">
        <w:rPr>
          <w:rFonts w:ascii="Arial" w:hAnsi="Arial" w:cs="Arial"/>
          <w:color w:val="auto"/>
          <w:sz w:val="20"/>
        </w:rPr>
        <w:t>a letter from the Child and Family Agency (TUSLA) indicating the official is employed by the TUSLA.</w:t>
      </w:r>
    </w:p>
    <w:p w14:paraId="5273B961" w14:textId="77777777" w:rsidR="00010F0E" w:rsidRPr="00A94561" w:rsidRDefault="00010F0E" w:rsidP="00010F0E">
      <w:pPr>
        <w:pStyle w:val="DefaultText"/>
        <w:ind w:left="720" w:hanging="720"/>
        <w:rPr>
          <w:rFonts w:ascii="Arial" w:hAnsi="Arial" w:cs="Arial"/>
          <w:color w:val="auto"/>
          <w:sz w:val="20"/>
        </w:rPr>
      </w:pPr>
    </w:p>
    <w:p w14:paraId="71152ED3" w14:textId="77777777" w:rsidR="00010F0E" w:rsidRPr="00A94561" w:rsidRDefault="00010F0E" w:rsidP="00010F0E">
      <w:pPr>
        <w:pStyle w:val="DefaultText"/>
        <w:ind w:left="720" w:hanging="720"/>
        <w:rPr>
          <w:rFonts w:ascii="Arial" w:hAnsi="Arial" w:cs="Arial"/>
          <w:b/>
          <w:color w:val="auto"/>
          <w:sz w:val="20"/>
        </w:rPr>
      </w:pPr>
    </w:p>
    <w:p w14:paraId="45CF3500" w14:textId="77777777" w:rsidR="00010F0E" w:rsidRPr="00A94561" w:rsidRDefault="00010F0E" w:rsidP="00010F0E">
      <w:pPr>
        <w:pStyle w:val="DefaultText"/>
        <w:ind w:left="720" w:hanging="720"/>
        <w:rPr>
          <w:rFonts w:ascii="Arial" w:hAnsi="Arial" w:cs="Arial"/>
          <w:color w:val="auto"/>
          <w:sz w:val="20"/>
        </w:rPr>
      </w:pPr>
      <w:r w:rsidRPr="00A94561">
        <w:rPr>
          <w:rFonts w:ascii="Arial" w:hAnsi="Arial" w:cs="Arial"/>
          <w:b/>
          <w:color w:val="auto"/>
          <w:sz w:val="20"/>
        </w:rPr>
        <w:t>5</w:t>
      </w:r>
      <w:r w:rsidRPr="00A94561">
        <w:rPr>
          <w:rFonts w:ascii="Arial" w:hAnsi="Arial" w:cs="Arial"/>
          <w:color w:val="auto"/>
          <w:sz w:val="20"/>
        </w:rPr>
        <w:t xml:space="preserve">. </w:t>
      </w:r>
      <w:r w:rsidRPr="00A94561">
        <w:rPr>
          <w:rFonts w:ascii="Arial" w:hAnsi="Arial" w:cs="Arial"/>
          <w:color w:val="auto"/>
          <w:sz w:val="20"/>
        </w:rPr>
        <w:tab/>
        <w:t>If the Interviewer has any doubts about the identity documents produced, please consult with your manager.</w:t>
      </w:r>
    </w:p>
    <w:p w14:paraId="7953F79F" w14:textId="77777777" w:rsidR="00010F0E" w:rsidRPr="00A94561" w:rsidRDefault="00010F0E" w:rsidP="00447ED3">
      <w:pPr>
        <w:pStyle w:val="DefaultText"/>
        <w:rPr>
          <w:rFonts w:ascii="Arial" w:hAnsi="Arial" w:cs="Arial"/>
          <w:b/>
          <w:color w:val="auto"/>
          <w:sz w:val="20"/>
        </w:rPr>
      </w:pPr>
    </w:p>
    <w:p w14:paraId="6C8AE462" w14:textId="77777777" w:rsidR="00010F0E" w:rsidRPr="00A94561" w:rsidRDefault="00010F0E" w:rsidP="00010F0E">
      <w:pPr>
        <w:pStyle w:val="DefaultText"/>
        <w:ind w:left="720" w:hanging="720"/>
        <w:rPr>
          <w:rFonts w:ascii="Arial" w:hAnsi="Arial" w:cs="Arial"/>
          <w:color w:val="auto"/>
          <w:sz w:val="20"/>
        </w:rPr>
      </w:pPr>
      <w:r w:rsidRPr="00A94561">
        <w:rPr>
          <w:rFonts w:ascii="Arial" w:hAnsi="Arial" w:cs="Arial"/>
          <w:b/>
          <w:color w:val="auto"/>
          <w:sz w:val="20"/>
        </w:rPr>
        <w:t>6</w:t>
      </w:r>
      <w:r w:rsidRPr="00A94561">
        <w:rPr>
          <w:rFonts w:ascii="Arial" w:hAnsi="Arial" w:cs="Arial"/>
          <w:color w:val="auto"/>
          <w:sz w:val="20"/>
        </w:rPr>
        <w:t xml:space="preserve">. </w:t>
      </w:r>
      <w:r w:rsidRPr="00A94561">
        <w:rPr>
          <w:rFonts w:ascii="Arial" w:hAnsi="Arial" w:cs="Arial"/>
          <w:color w:val="auto"/>
          <w:sz w:val="20"/>
        </w:rPr>
        <w:tab/>
        <w:t xml:space="preserve">If the TUSLA official does not produce evidence of his/her identity or fails to observe the </w:t>
      </w:r>
      <w:r w:rsidRPr="00A94561">
        <w:rPr>
          <w:rFonts w:ascii="Arial" w:hAnsi="Arial" w:cs="Arial"/>
          <w:i/>
          <w:color w:val="auto"/>
          <w:sz w:val="20"/>
        </w:rPr>
        <w:t>Code of Conduct</w:t>
      </w:r>
      <w:r w:rsidRPr="00A94561">
        <w:rPr>
          <w:rFonts w:ascii="Arial" w:hAnsi="Arial" w:cs="Arial"/>
          <w:color w:val="auto"/>
          <w:sz w:val="20"/>
        </w:rPr>
        <w:t xml:space="preserve">, the interviewer will remind him/her of their obligations under the Code. If non co-operation continues the interviewer should </w:t>
      </w:r>
    </w:p>
    <w:p w14:paraId="1D5F5F52" w14:textId="77777777" w:rsidR="00010F0E" w:rsidRPr="00A94561" w:rsidRDefault="00010F0E" w:rsidP="00010F0E">
      <w:pPr>
        <w:pStyle w:val="DefaultText"/>
        <w:ind w:left="720" w:hanging="720"/>
        <w:rPr>
          <w:rFonts w:ascii="Arial" w:hAnsi="Arial" w:cs="Arial"/>
          <w:color w:val="auto"/>
          <w:sz w:val="20"/>
        </w:rPr>
      </w:pPr>
    </w:p>
    <w:p w14:paraId="0DF7E197" w14:textId="77777777" w:rsidR="00010F0E" w:rsidRPr="00A94561" w:rsidRDefault="00010F0E" w:rsidP="0009281C">
      <w:pPr>
        <w:pStyle w:val="DefaultText"/>
        <w:numPr>
          <w:ilvl w:val="0"/>
          <w:numId w:val="6"/>
        </w:numPr>
        <w:textAlignment w:val="auto"/>
        <w:rPr>
          <w:rFonts w:ascii="Arial" w:hAnsi="Arial" w:cs="Arial"/>
          <w:color w:val="auto"/>
          <w:sz w:val="20"/>
        </w:rPr>
      </w:pPr>
      <w:r w:rsidRPr="00A94561">
        <w:rPr>
          <w:rFonts w:ascii="Arial" w:hAnsi="Arial" w:cs="Arial"/>
          <w:color w:val="auto"/>
          <w:sz w:val="20"/>
        </w:rPr>
        <w:t>call a short break and bring the matter to the attention of their HEO/AP;</w:t>
      </w:r>
    </w:p>
    <w:p w14:paraId="5A7FCB43" w14:textId="77777777" w:rsidR="00010F0E" w:rsidRPr="00A94561" w:rsidRDefault="00010F0E" w:rsidP="0009281C">
      <w:pPr>
        <w:pStyle w:val="DefaultText"/>
        <w:numPr>
          <w:ilvl w:val="0"/>
          <w:numId w:val="6"/>
        </w:numPr>
        <w:textAlignment w:val="auto"/>
        <w:rPr>
          <w:rFonts w:ascii="Arial" w:hAnsi="Arial" w:cs="Arial"/>
          <w:i/>
          <w:color w:val="auto"/>
          <w:sz w:val="20"/>
        </w:rPr>
      </w:pPr>
      <w:r w:rsidRPr="00A94561">
        <w:rPr>
          <w:rFonts w:ascii="Arial" w:hAnsi="Arial" w:cs="Arial"/>
          <w:color w:val="auto"/>
          <w:sz w:val="20"/>
        </w:rPr>
        <w:t xml:space="preserve">the HEO/AP will attend the interview and seek the co-operation of the TUSLA official with the </w:t>
      </w:r>
      <w:r w:rsidRPr="00A94561">
        <w:rPr>
          <w:rFonts w:ascii="Arial" w:hAnsi="Arial" w:cs="Arial"/>
          <w:i/>
          <w:color w:val="auto"/>
          <w:sz w:val="20"/>
        </w:rPr>
        <w:t>Code of Conduct;</w:t>
      </w:r>
    </w:p>
    <w:p w14:paraId="3B9912BC" w14:textId="58CC625A" w:rsidR="00010F0E" w:rsidRPr="00A94561" w:rsidRDefault="00010F0E" w:rsidP="0009281C">
      <w:pPr>
        <w:pStyle w:val="DefaultText"/>
        <w:numPr>
          <w:ilvl w:val="0"/>
          <w:numId w:val="6"/>
        </w:numPr>
        <w:textAlignment w:val="auto"/>
        <w:rPr>
          <w:rFonts w:ascii="Arial" w:hAnsi="Arial" w:cs="Arial"/>
          <w:color w:val="auto"/>
          <w:sz w:val="20"/>
        </w:rPr>
      </w:pPr>
      <w:r w:rsidRPr="00A94561">
        <w:rPr>
          <w:rFonts w:ascii="Arial" w:hAnsi="Arial" w:cs="Arial"/>
          <w:color w:val="auto"/>
          <w:sz w:val="20"/>
        </w:rPr>
        <w:t xml:space="preserve">if co-operation is still not forthcoming, the interviewer will inform him/her that </w:t>
      </w:r>
      <w:r w:rsidR="00FF24EB" w:rsidRPr="00A94561">
        <w:rPr>
          <w:rFonts w:ascii="Arial" w:hAnsi="Arial" w:cs="Arial"/>
          <w:color w:val="auto"/>
          <w:sz w:val="20"/>
        </w:rPr>
        <w:t xml:space="preserve">they are </w:t>
      </w:r>
      <w:r w:rsidRPr="00A94561">
        <w:rPr>
          <w:rFonts w:ascii="Arial" w:hAnsi="Arial" w:cs="Arial"/>
          <w:b/>
          <w:color w:val="auto"/>
          <w:sz w:val="20"/>
          <w:u w:val="single"/>
        </w:rPr>
        <w:t>not</w:t>
      </w:r>
      <w:r w:rsidRPr="00A94561">
        <w:rPr>
          <w:rFonts w:ascii="Arial" w:hAnsi="Arial" w:cs="Arial"/>
          <w:color w:val="auto"/>
          <w:sz w:val="20"/>
        </w:rPr>
        <w:t xml:space="preserve"> allowed to sit in at the interview and </w:t>
      </w:r>
      <w:r w:rsidR="00747DA2" w:rsidRPr="00A94561">
        <w:rPr>
          <w:rFonts w:ascii="Arial" w:hAnsi="Arial" w:cs="Arial"/>
          <w:color w:val="auto"/>
          <w:sz w:val="20"/>
        </w:rPr>
        <w:t>they</w:t>
      </w:r>
      <w:r w:rsidR="00FF24EB" w:rsidRPr="00A94561">
        <w:rPr>
          <w:rFonts w:ascii="Arial" w:hAnsi="Arial" w:cs="Arial"/>
          <w:color w:val="auto"/>
          <w:sz w:val="20"/>
        </w:rPr>
        <w:t xml:space="preserve"> </w:t>
      </w:r>
      <w:r w:rsidRPr="00A94561">
        <w:rPr>
          <w:rFonts w:ascii="Arial" w:hAnsi="Arial" w:cs="Arial"/>
          <w:color w:val="auto"/>
          <w:sz w:val="20"/>
        </w:rPr>
        <w:t xml:space="preserve">must leave. </w:t>
      </w:r>
    </w:p>
    <w:p w14:paraId="65C3205C" w14:textId="77777777" w:rsidR="00010F0E" w:rsidRPr="00A94561" w:rsidRDefault="00010F0E" w:rsidP="00010F0E">
      <w:pPr>
        <w:pStyle w:val="DefaultText"/>
        <w:ind w:left="720" w:hanging="720"/>
        <w:rPr>
          <w:rFonts w:ascii="Arial" w:hAnsi="Arial" w:cs="Arial"/>
          <w:color w:val="auto"/>
          <w:sz w:val="20"/>
        </w:rPr>
      </w:pPr>
    </w:p>
    <w:p w14:paraId="7BDCC3CC" w14:textId="77777777" w:rsidR="00010F0E" w:rsidRPr="00A94561" w:rsidRDefault="00010F0E" w:rsidP="00010F0E">
      <w:pPr>
        <w:pStyle w:val="DefaultText"/>
        <w:ind w:left="720"/>
        <w:rPr>
          <w:rFonts w:ascii="Arial" w:hAnsi="Arial" w:cs="Arial"/>
          <w:color w:val="auto"/>
          <w:sz w:val="20"/>
        </w:rPr>
      </w:pPr>
      <w:r w:rsidRPr="00A94561">
        <w:rPr>
          <w:rFonts w:ascii="Arial" w:hAnsi="Arial" w:cs="Arial"/>
          <w:color w:val="auto"/>
          <w:sz w:val="20"/>
        </w:rPr>
        <w:t xml:space="preserve">This will mean that the interview will then have to be postponed and rescheduled. </w:t>
      </w:r>
    </w:p>
    <w:p w14:paraId="00C47226" w14:textId="77777777" w:rsidR="00010F0E" w:rsidRPr="00A94561" w:rsidRDefault="00010F0E" w:rsidP="00010F0E">
      <w:pPr>
        <w:pStyle w:val="DefaultText"/>
        <w:ind w:left="720" w:hanging="720"/>
        <w:rPr>
          <w:rFonts w:ascii="Arial" w:hAnsi="Arial" w:cs="Arial"/>
          <w:color w:val="auto"/>
          <w:sz w:val="20"/>
        </w:rPr>
      </w:pPr>
    </w:p>
    <w:p w14:paraId="2EC6AA5B" w14:textId="77777777" w:rsidR="00010F0E" w:rsidRPr="00A94561" w:rsidRDefault="00010F0E" w:rsidP="00010F0E">
      <w:pPr>
        <w:pStyle w:val="DefaultText"/>
        <w:ind w:left="720" w:hanging="720"/>
        <w:rPr>
          <w:rFonts w:ascii="Arial" w:hAnsi="Arial" w:cs="Arial"/>
          <w:color w:val="auto"/>
          <w:sz w:val="20"/>
        </w:rPr>
      </w:pPr>
      <w:r w:rsidRPr="00A94561">
        <w:rPr>
          <w:rFonts w:ascii="Arial" w:hAnsi="Arial" w:cs="Arial"/>
          <w:b/>
          <w:color w:val="auto"/>
          <w:sz w:val="20"/>
        </w:rPr>
        <w:t>7</w:t>
      </w:r>
      <w:r w:rsidRPr="00A94561">
        <w:rPr>
          <w:rFonts w:ascii="Arial" w:hAnsi="Arial" w:cs="Arial"/>
          <w:color w:val="auto"/>
          <w:sz w:val="20"/>
        </w:rPr>
        <w:t>.</w:t>
      </w:r>
      <w:r w:rsidRPr="00A94561">
        <w:rPr>
          <w:rFonts w:ascii="Arial" w:hAnsi="Arial" w:cs="Arial"/>
          <w:color w:val="auto"/>
          <w:sz w:val="20"/>
        </w:rPr>
        <w:tab/>
        <w:t>The relevant manager in the case will then consult with their AP and a letter will be sent to the TUSLA by the relevant AP reporting the incident and asking the Child and Family Agency for an undertaking that this practice will not be repeated so that an interview can then be rescheduled with a view to bringing the case to finality.</w:t>
      </w:r>
    </w:p>
    <w:p w14:paraId="67397CD8" w14:textId="77777777" w:rsidR="00010F0E" w:rsidRPr="00A94561" w:rsidRDefault="00010F0E" w:rsidP="00010F0E">
      <w:pPr>
        <w:pStyle w:val="DefaultText"/>
        <w:ind w:left="720" w:hanging="720"/>
        <w:rPr>
          <w:rFonts w:ascii="Arial" w:hAnsi="Arial" w:cs="Arial"/>
          <w:b/>
          <w:color w:val="auto"/>
          <w:sz w:val="20"/>
        </w:rPr>
      </w:pPr>
    </w:p>
    <w:p w14:paraId="2935F11F" w14:textId="77777777" w:rsidR="00010F0E" w:rsidRPr="00A94561" w:rsidRDefault="00010F0E" w:rsidP="00010F0E">
      <w:pPr>
        <w:pStyle w:val="DefaultText"/>
        <w:ind w:left="720" w:hanging="720"/>
        <w:rPr>
          <w:rFonts w:ascii="Arial" w:hAnsi="Arial" w:cs="Arial"/>
          <w:color w:val="auto"/>
          <w:sz w:val="20"/>
        </w:rPr>
      </w:pPr>
    </w:p>
    <w:p w14:paraId="57FC9052" w14:textId="3BE20E50" w:rsidR="00010F0E" w:rsidRPr="00A94561" w:rsidRDefault="00010F0E" w:rsidP="00AF3FB0">
      <w:pPr>
        <w:pStyle w:val="DefaultText"/>
        <w:ind w:left="720" w:hanging="720"/>
        <w:rPr>
          <w:rFonts w:ascii="Arial" w:hAnsi="Arial" w:cs="Arial"/>
          <w:color w:val="auto"/>
          <w:sz w:val="20"/>
        </w:rPr>
      </w:pPr>
      <w:r w:rsidRPr="00A94561">
        <w:rPr>
          <w:rFonts w:ascii="Arial" w:hAnsi="Arial" w:cs="Arial"/>
          <w:b/>
          <w:color w:val="auto"/>
          <w:sz w:val="20"/>
        </w:rPr>
        <w:t>8.</w:t>
      </w:r>
      <w:r w:rsidRPr="00A94561">
        <w:rPr>
          <w:rFonts w:ascii="Arial" w:hAnsi="Arial" w:cs="Arial"/>
          <w:color w:val="auto"/>
          <w:sz w:val="20"/>
        </w:rPr>
        <w:t xml:space="preserve"> </w:t>
      </w:r>
      <w:r w:rsidRPr="00A94561">
        <w:rPr>
          <w:rFonts w:ascii="Arial" w:hAnsi="Arial" w:cs="Arial"/>
          <w:color w:val="auto"/>
          <w:sz w:val="20"/>
        </w:rPr>
        <w:tab/>
        <w:t xml:space="preserve">The interviewer will place the </w:t>
      </w:r>
      <w:r w:rsidR="00A94561" w:rsidRPr="00A94561">
        <w:rPr>
          <w:rFonts w:ascii="Arial" w:hAnsi="Arial" w:cs="Arial"/>
          <w:color w:val="auto"/>
          <w:sz w:val="20"/>
        </w:rPr>
        <w:t>time / date stamped</w:t>
      </w:r>
      <w:r w:rsidRPr="00A94561">
        <w:rPr>
          <w:rFonts w:ascii="Arial" w:hAnsi="Arial" w:cs="Arial"/>
          <w:color w:val="auto"/>
          <w:sz w:val="20"/>
        </w:rPr>
        <w:t xml:space="preserve"> </w:t>
      </w:r>
      <w:r w:rsidRPr="00A94561">
        <w:rPr>
          <w:rFonts w:ascii="Arial" w:hAnsi="Arial" w:cs="Arial"/>
          <w:i/>
          <w:color w:val="auto"/>
          <w:sz w:val="20"/>
        </w:rPr>
        <w:t>Code of Conduct</w:t>
      </w:r>
      <w:r w:rsidRPr="00A94561">
        <w:rPr>
          <w:rFonts w:ascii="Arial" w:hAnsi="Arial" w:cs="Arial"/>
          <w:color w:val="auto"/>
          <w:sz w:val="20"/>
        </w:rPr>
        <w:t xml:space="preserve"> document on the international protection applicant’s file.</w:t>
      </w:r>
    </w:p>
    <w:p w14:paraId="5D2FF5AC" w14:textId="77777777" w:rsidR="00010F0E" w:rsidRPr="00A94561" w:rsidRDefault="00010F0E" w:rsidP="00010F0E">
      <w:pPr>
        <w:ind w:left="720" w:hanging="720"/>
        <w:rPr>
          <w:rFonts w:ascii="Arial" w:hAnsi="Arial" w:cs="Arial"/>
        </w:rPr>
      </w:pPr>
    </w:p>
    <w:p w14:paraId="55672CAD" w14:textId="0EBD2AC7" w:rsidR="00010F0E" w:rsidRPr="00A94561" w:rsidRDefault="00010F0E" w:rsidP="00AF3FB0">
      <w:pPr>
        <w:pStyle w:val="DefaultText"/>
        <w:ind w:left="720" w:hanging="720"/>
        <w:rPr>
          <w:rFonts w:ascii="Arial" w:hAnsi="Arial" w:cs="Arial"/>
          <w:color w:val="auto"/>
          <w:sz w:val="20"/>
        </w:rPr>
      </w:pPr>
      <w:r w:rsidRPr="00A94561">
        <w:rPr>
          <w:rFonts w:ascii="Arial" w:hAnsi="Arial" w:cs="Arial"/>
          <w:b/>
          <w:color w:val="auto"/>
          <w:sz w:val="20"/>
        </w:rPr>
        <w:t>9</w:t>
      </w:r>
      <w:r w:rsidRPr="00A94561">
        <w:rPr>
          <w:rFonts w:ascii="Arial" w:hAnsi="Arial" w:cs="Arial"/>
          <w:color w:val="auto"/>
          <w:sz w:val="20"/>
        </w:rPr>
        <w:t>.</w:t>
      </w:r>
      <w:r w:rsidRPr="00A94561">
        <w:rPr>
          <w:rFonts w:ascii="Arial" w:hAnsi="Arial" w:cs="Arial"/>
          <w:color w:val="auto"/>
          <w:sz w:val="20"/>
        </w:rPr>
        <w:tab/>
        <w:t>The IPO and the interviewer will also have regard to the IPO’s Procedures in relation to applications from Unaccompanied Minors/ Separated Children seeking international protection, and the IPO’s Children First Guidelines.</w:t>
      </w:r>
    </w:p>
    <w:p w14:paraId="66AFF60F" w14:textId="77777777" w:rsidR="00010F0E" w:rsidRPr="00A94561" w:rsidRDefault="00010F0E" w:rsidP="00AF3FB0">
      <w:pPr>
        <w:pStyle w:val="DefaultText"/>
        <w:rPr>
          <w:rFonts w:ascii="Arial" w:hAnsi="Arial" w:cs="Arial"/>
          <w:color w:val="auto"/>
          <w:sz w:val="20"/>
        </w:rPr>
      </w:pPr>
    </w:p>
    <w:p w14:paraId="3DBA86A0" w14:textId="77777777" w:rsidR="00010F0E" w:rsidRPr="00A94561" w:rsidRDefault="00010F0E" w:rsidP="00010F0E">
      <w:pPr>
        <w:pStyle w:val="DefaultText"/>
        <w:ind w:left="720" w:hanging="720"/>
        <w:rPr>
          <w:rFonts w:ascii="Arial" w:hAnsi="Arial" w:cs="Arial"/>
          <w:bCs/>
          <w:color w:val="auto"/>
          <w:sz w:val="20"/>
        </w:rPr>
      </w:pPr>
      <w:r w:rsidRPr="00A94561">
        <w:rPr>
          <w:rFonts w:ascii="Arial" w:hAnsi="Arial" w:cs="Arial"/>
          <w:b/>
          <w:color w:val="auto"/>
          <w:sz w:val="20"/>
        </w:rPr>
        <w:t>10</w:t>
      </w:r>
      <w:r w:rsidRPr="00A94561">
        <w:rPr>
          <w:rFonts w:ascii="Arial" w:hAnsi="Arial" w:cs="Arial"/>
          <w:color w:val="auto"/>
          <w:sz w:val="20"/>
        </w:rPr>
        <w:t>.</w:t>
      </w:r>
      <w:r w:rsidRPr="00A94561">
        <w:rPr>
          <w:rFonts w:ascii="Arial" w:hAnsi="Arial" w:cs="Arial"/>
          <w:color w:val="auto"/>
          <w:sz w:val="20"/>
        </w:rPr>
        <w:tab/>
        <w:t>The interviewer will have regard to the p</w:t>
      </w:r>
      <w:r w:rsidRPr="00A94561">
        <w:rPr>
          <w:rFonts w:ascii="Arial" w:hAnsi="Arial" w:cs="Arial"/>
          <w:bCs/>
          <w:color w:val="auto"/>
          <w:sz w:val="20"/>
        </w:rPr>
        <w:t>rocedures pertaining in the IPO regarding safety of staff and in particular in relation to IPO staff at interview.</w:t>
      </w:r>
    </w:p>
    <w:p w14:paraId="15D045B3" w14:textId="5626746F" w:rsidR="00447ED3" w:rsidRPr="00A94561" w:rsidRDefault="00010F0E" w:rsidP="00447ED3">
      <w:pPr>
        <w:pStyle w:val="DefaultText"/>
        <w:jc w:val="right"/>
        <w:rPr>
          <w:rFonts w:ascii="Arial" w:hAnsi="Arial" w:cs="Arial"/>
          <w:b/>
          <w:color w:val="auto"/>
          <w:sz w:val="20"/>
          <w:u w:val="single"/>
        </w:rPr>
      </w:pPr>
      <w:r w:rsidRPr="00A94561">
        <w:rPr>
          <w:rFonts w:ascii="Arial" w:hAnsi="Arial" w:cs="Arial"/>
          <w:sz w:val="20"/>
        </w:rPr>
        <w:br w:type="page"/>
      </w:r>
      <w:r w:rsidR="00447ED3" w:rsidRPr="00A94561">
        <w:rPr>
          <w:rFonts w:ascii="Arial" w:hAnsi="Arial" w:cs="Arial"/>
          <w:b/>
          <w:color w:val="auto"/>
          <w:sz w:val="20"/>
          <w:u w:val="single"/>
        </w:rPr>
        <w:lastRenderedPageBreak/>
        <w:t xml:space="preserve">IPO </w:t>
      </w:r>
      <w:r w:rsidR="00D02C83" w:rsidRPr="00A94561">
        <w:rPr>
          <w:rFonts w:ascii="Arial" w:hAnsi="Arial" w:cs="Arial"/>
          <w:b/>
          <w:color w:val="auto"/>
          <w:sz w:val="20"/>
          <w:u w:val="single"/>
        </w:rPr>
        <w:t>01</w:t>
      </w:r>
      <w:r w:rsidR="00447ED3" w:rsidRPr="00A94561">
        <w:rPr>
          <w:rFonts w:ascii="Arial" w:hAnsi="Arial" w:cs="Arial"/>
          <w:b/>
          <w:color w:val="auto"/>
          <w:sz w:val="20"/>
          <w:u w:val="single"/>
        </w:rPr>
        <w:t xml:space="preserve"> (FORM G)</w:t>
      </w:r>
    </w:p>
    <w:p w14:paraId="5E559F61" w14:textId="720EA85C" w:rsidR="00447ED3" w:rsidRPr="00A94561" w:rsidRDefault="00447ED3" w:rsidP="00010F0E">
      <w:pPr>
        <w:pStyle w:val="DefaultText"/>
        <w:rPr>
          <w:rFonts w:ascii="Arial" w:hAnsi="Arial" w:cs="Arial"/>
          <w:sz w:val="20"/>
        </w:rPr>
      </w:pPr>
    </w:p>
    <w:p w14:paraId="16B5C50C" w14:textId="14EF4014" w:rsidR="00010F0E" w:rsidRPr="00A94561" w:rsidRDefault="00010F0E" w:rsidP="00010F0E">
      <w:pPr>
        <w:pStyle w:val="DefaultText"/>
        <w:rPr>
          <w:rFonts w:ascii="Arial" w:hAnsi="Arial" w:cs="Arial"/>
          <w:color w:val="auto"/>
          <w:sz w:val="20"/>
        </w:rPr>
      </w:pPr>
      <w:r w:rsidRPr="00A94561">
        <w:rPr>
          <w:rFonts w:ascii="Arial" w:hAnsi="Arial" w:cs="Arial"/>
          <w:b/>
          <w:color w:val="auto"/>
          <w:sz w:val="20"/>
          <w:u w:val="single"/>
        </w:rPr>
        <w:t xml:space="preserve">G. Procedure to be observed by the interviewer in relation to a Child/minor’s guardian or parent attending with an accompanied minor at interviews under the International Protection Act </w:t>
      </w:r>
      <w:r w:rsidR="00D02C83" w:rsidRPr="00A94561">
        <w:rPr>
          <w:rFonts w:ascii="Arial" w:hAnsi="Arial" w:cs="Arial"/>
          <w:b/>
          <w:color w:val="auto"/>
          <w:sz w:val="20"/>
          <w:u w:val="single"/>
        </w:rPr>
        <w:t>2026</w:t>
      </w:r>
    </w:p>
    <w:p w14:paraId="42EE773D" w14:textId="77777777" w:rsidR="00010F0E" w:rsidRPr="00A94561" w:rsidRDefault="00010F0E" w:rsidP="00010F0E">
      <w:pPr>
        <w:pStyle w:val="DefaultText"/>
        <w:rPr>
          <w:rFonts w:ascii="Arial" w:hAnsi="Arial" w:cs="Arial"/>
          <w:color w:val="auto"/>
          <w:sz w:val="20"/>
        </w:rPr>
      </w:pPr>
    </w:p>
    <w:p w14:paraId="7243461D" w14:textId="77777777" w:rsidR="00010F0E" w:rsidRPr="00A94561" w:rsidRDefault="00010F0E" w:rsidP="00010F0E">
      <w:pPr>
        <w:pStyle w:val="DefaultText"/>
        <w:rPr>
          <w:rFonts w:ascii="Arial" w:hAnsi="Arial" w:cs="Arial"/>
          <w:color w:val="auto"/>
          <w:sz w:val="20"/>
        </w:rPr>
      </w:pPr>
    </w:p>
    <w:p w14:paraId="213A8DAE" w14:textId="423002FC" w:rsidR="00010F0E" w:rsidRPr="00A94561" w:rsidRDefault="00010F0E" w:rsidP="00010F0E">
      <w:pPr>
        <w:pStyle w:val="DefaultText"/>
        <w:rPr>
          <w:rFonts w:ascii="Arial" w:hAnsi="Arial" w:cs="Arial"/>
          <w:color w:val="auto"/>
          <w:sz w:val="20"/>
        </w:rPr>
      </w:pPr>
      <w:r w:rsidRPr="00A94561">
        <w:rPr>
          <w:rFonts w:ascii="Arial" w:hAnsi="Arial" w:cs="Arial"/>
          <w:color w:val="auto"/>
          <w:sz w:val="20"/>
        </w:rPr>
        <w:t>In the case of a Child/minor’s guardian or parent accompanying an accompanied minor to their interview the following procedure must be followed by the interviewer:</w:t>
      </w:r>
    </w:p>
    <w:p w14:paraId="2E2C7FFF" w14:textId="77777777" w:rsidR="00010F0E" w:rsidRPr="00A94561" w:rsidRDefault="00010F0E" w:rsidP="00010F0E">
      <w:pPr>
        <w:pStyle w:val="DefaultText"/>
        <w:ind w:left="720" w:hanging="720"/>
        <w:rPr>
          <w:rFonts w:ascii="Arial" w:hAnsi="Arial" w:cs="Arial"/>
          <w:color w:val="auto"/>
          <w:sz w:val="20"/>
        </w:rPr>
      </w:pPr>
    </w:p>
    <w:p w14:paraId="4286B497" w14:textId="77777777" w:rsidR="00010F0E" w:rsidRPr="00A94561" w:rsidRDefault="00010F0E" w:rsidP="00010F0E">
      <w:pPr>
        <w:pStyle w:val="DefaultText"/>
        <w:ind w:left="720" w:hanging="720"/>
        <w:rPr>
          <w:rFonts w:ascii="Arial" w:hAnsi="Arial" w:cs="Arial"/>
          <w:color w:val="auto"/>
          <w:sz w:val="20"/>
        </w:rPr>
      </w:pPr>
    </w:p>
    <w:p w14:paraId="42EE3094" w14:textId="77777777" w:rsidR="00010F0E" w:rsidRPr="00A94561" w:rsidRDefault="00010F0E" w:rsidP="00010F0E">
      <w:pPr>
        <w:pStyle w:val="DefaultText"/>
        <w:ind w:left="720" w:hanging="720"/>
        <w:rPr>
          <w:rFonts w:ascii="Arial" w:hAnsi="Arial" w:cs="Arial"/>
          <w:color w:val="auto"/>
          <w:sz w:val="20"/>
          <w:u w:val="single"/>
        </w:rPr>
      </w:pPr>
      <w:r w:rsidRPr="00A94561">
        <w:rPr>
          <w:rFonts w:ascii="Arial" w:hAnsi="Arial" w:cs="Arial"/>
          <w:b/>
          <w:color w:val="auto"/>
          <w:sz w:val="20"/>
        </w:rPr>
        <w:t>1</w:t>
      </w:r>
      <w:r w:rsidRPr="00A94561">
        <w:rPr>
          <w:rFonts w:ascii="Arial" w:hAnsi="Arial" w:cs="Arial"/>
          <w:color w:val="auto"/>
          <w:sz w:val="20"/>
        </w:rPr>
        <w:t xml:space="preserve">. </w:t>
      </w:r>
      <w:r w:rsidRPr="00A94561">
        <w:rPr>
          <w:rFonts w:ascii="Arial" w:hAnsi="Arial" w:cs="Arial"/>
          <w:color w:val="auto"/>
          <w:sz w:val="20"/>
        </w:rPr>
        <w:tab/>
        <w:t>At the outset of the interview the interviewer will introduce himself/herself.</w:t>
      </w:r>
    </w:p>
    <w:p w14:paraId="0002CBF7" w14:textId="77777777" w:rsidR="00010F0E" w:rsidRPr="00A94561" w:rsidRDefault="00010F0E" w:rsidP="00010F0E">
      <w:pPr>
        <w:pStyle w:val="DefaultText"/>
        <w:ind w:left="720" w:hanging="720"/>
        <w:rPr>
          <w:rFonts w:ascii="Arial" w:hAnsi="Arial" w:cs="Arial"/>
          <w:color w:val="auto"/>
          <w:sz w:val="20"/>
          <w:u w:val="single"/>
        </w:rPr>
      </w:pPr>
    </w:p>
    <w:p w14:paraId="08711B24" w14:textId="46EF5849" w:rsidR="00010F0E" w:rsidRPr="00A94561" w:rsidRDefault="00010F0E" w:rsidP="00010F0E">
      <w:pPr>
        <w:pStyle w:val="DefaultText"/>
        <w:ind w:left="720" w:hanging="720"/>
        <w:rPr>
          <w:rFonts w:ascii="Arial" w:hAnsi="Arial" w:cs="Arial"/>
          <w:color w:val="auto"/>
          <w:sz w:val="20"/>
        </w:rPr>
      </w:pPr>
      <w:r w:rsidRPr="00A94561">
        <w:rPr>
          <w:rFonts w:ascii="Arial" w:hAnsi="Arial" w:cs="Arial"/>
          <w:b/>
          <w:color w:val="auto"/>
          <w:sz w:val="20"/>
        </w:rPr>
        <w:t>2</w:t>
      </w:r>
      <w:r w:rsidRPr="00A94561">
        <w:rPr>
          <w:rFonts w:ascii="Arial" w:hAnsi="Arial" w:cs="Arial"/>
          <w:color w:val="auto"/>
          <w:sz w:val="20"/>
        </w:rPr>
        <w:t xml:space="preserve">.  </w:t>
      </w:r>
      <w:r w:rsidRPr="00A94561">
        <w:rPr>
          <w:rFonts w:ascii="Arial" w:hAnsi="Arial" w:cs="Arial"/>
          <w:color w:val="auto"/>
          <w:sz w:val="20"/>
        </w:rPr>
        <w:tab/>
        <w:t xml:space="preserve">Before the interview commences the interviewer will give the Child/minor’s guardian or parent a copy of the relevant </w:t>
      </w:r>
      <w:r w:rsidRPr="00A94561">
        <w:rPr>
          <w:rFonts w:ascii="Arial" w:hAnsi="Arial" w:cs="Arial"/>
          <w:i/>
          <w:color w:val="auto"/>
          <w:sz w:val="20"/>
        </w:rPr>
        <w:t>Code of Conduct</w:t>
      </w:r>
      <w:r w:rsidRPr="00A94561">
        <w:rPr>
          <w:rFonts w:ascii="Arial" w:hAnsi="Arial" w:cs="Arial"/>
          <w:color w:val="auto"/>
          <w:sz w:val="20"/>
        </w:rPr>
        <w:t xml:space="preserve"> in relation to a Child/minor’s guardian or parent attending at interview.</w:t>
      </w:r>
    </w:p>
    <w:p w14:paraId="6F225DE4" w14:textId="77777777" w:rsidR="00010F0E" w:rsidRPr="00A94561" w:rsidRDefault="00010F0E" w:rsidP="00010F0E">
      <w:pPr>
        <w:pStyle w:val="DefaultText"/>
        <w:rPr>
          <w:rFonts w:ascii="Arial" w:hAnsi="Arial" w:cs="Arial"/>
          <w:color w:val="auto"/>
          <w:sz w:val="20"/>
          <w:u w:val="single"/>
        </w:rPr>
      </w:pPr>
    </w:p>
    <w:p w14:paraId="2C37ECEA" w14:textId="72B4A131" w:rsidR="00010F0E" w:rsidRPr="00A94561" w:rsidRDefault="00010F0E" w:rsidP="00010F0E">
      <w:pPr>
        <w:pStyle w:val="DefaultText"/>
        <w:ind w:left="720" w:hanging="720"/>
        <w:rPr>
          <w:rFonts w:ascii="Arial" w:hAnsi="Arial" w:cs="Arial"/>
          <w:b/>
          <w:color w:val="auto"/>
          <w:sz w:val="20"/>
        </w:rPr>
      </w:pPr>
      <w:r w:rsidRPr="00A94561">
        <w:rPr>
          <w:rFonts w:ascii="Arial" w:hAnsi="Arial" w:cs="Arial"/>
          <w:b/>
          <w:color w:val="auto"/>
          <w:sz w:val="20"/>
        </w:rPr>
        <w:t xml:space="preserve">3. </w:t>
      </w:r>
      <w:r w:rsidRPr="00A94561">
        <w:rPr>
          <w:rFonts w:ascii="Arial" w:hAnsi="Arial" w:cs="Arial"/>
          <w:b/>
          <w:color w:val="auto"/>
          <w:sz w:val="20"/>
        </w:rPr>
        <w:tab/>
      </w:r>
      <w:r w:rsidRPr="00A94561">
        <w:rPr>
          <w:rFonts w:ascii="Arial" w:hAnsi="Arial" w:cs="Arial"/>
          <w:color w:val="auto"/>
          <w:sz w:val="20"/>
        </w:rPr>
        <w:t xml:space="preserve">The interviewer will ask the Child/minor’s guardian or parent to read the </w:t>
      </w:r>
      <w:r w:rsidRPr="00A94561">
        <w:rPr>
          <w:rFonts w:ascii="Arial" w:hAnsi="Arial" w:cs="Arial"/>
          <w:i/>
          <w:color w:val="auto"/>
          <w:sz w:val="20"/>
        </w:rPr>
        <w:t>Code of Conduct</w:t>
      </w:r>
      <w:r w:rsidR="00AF3FB0" w:rsidRPr="00A94561">
        <w:rPr>
          <w:rFonts w:ascii="Arial" w:hAnsi="Arial" w:cs="Arial"/>
          <w:i/>
          <w:color w:val="auto"/>
          <w:sz w:val="20"/>
        </w:rPr>
        <w:t>.</w:t>
      </w:r>
      <w:r w:rsidRPr="00A94561">
        <w:rPr>
          <w:rFonts w:ascii="Arial" w:hAnsi="Arial" w:cs="Arial"/>
          <w:color w:val="auto"/>
          <w:sz w:val="20"/>
        </w:rPr>
        <w:t xml:space="preserve"> </w:t>
      </w:r>
      <w:r w:rsidR="00AF3FB0" w:rsidRPr="00A94561">
        <w:rPr>
          <w:rFonts w:ascii="Arial" w:hAnsi="Arial" w:cs="Arial"/>
          <w:color w:val="auto"/>
          <w:sz w:val="20"/>
        </w:rPr>
        <w:t>This will be recorded , time / date stamped.</w:t>
      </w:r>
    </w:p>
    <w:p w14:paraId="6165549F" w14:textId="77777777" w:rsidR="00010F0E" w:rsidRPr="00A94561" w:rsidRDefault="00010F0E" w:rsidP="00010F0E">
      <w:pPr>
        <w:pStyle w:val="DefaultText"/>
        <w:ind w:left="720" w:hanging="720"/>
        <w:rPr>
          <w:rFonts w:ascii="Arial" w:hAnsi="Arial" w:cs="Arial"/>
          <w:b/>
          <w:color w:val="auto"/>
          <w:sz w:val="20"/>
        </w:rPr>
      </w:pPr>
    </w:p>
    <w:p w14:paraId="404103A8" w14:textId="77777777" w:rsidR="00010F0E" w:rsidRPr="00A94561" w:rsidRDefault="00010F0E" w:rsidP="00010F0E">
      <w:pPr>
        <w:pStyle w:val="DefaultText"/>
        <w:ind w:left="720" w:hanging="720"/>
        <w:rPr>
          <w:rFonts w:ascii="Arial" w:hAnsi="Arial" w:cs="Arial"/>
          <w:color w:val="auto"/>
          <w:sz w:val="20"/>
        </w:rPr>
      </w:pPr>
      <w:r w:rsidRPr="00A94561">
        <w:rPr>
          <w:rFonts w:ascii="Arial" w:hAnsi="Arial" w:cs="Arial"/>
          <w:b/>
          <w:color w:val="auto"/>
          <w:sz w:val="20"/>
        </w:rPr>
        <w:t>4</w:t>
      </w:r>
      <w:r w:rsidRPr="00A94561">
        <w:rPr>
          <w:rFonts w:ascii="Arial" w:hAnsi="Arial" w:cs="Arial"/>
          <w:color w:val="auto"/>
          <w:sz w:val="20"/>
        </w:rPr>
        <w:t xml:space="preserve">. </w:t>
      </w:r>
      <w:r w:rsidRPr="00A94561">
        <w:rPr>
          <w:rFonts w:ascii="Arial" w:hAnsi="Arial" w:cs="Arial"/>
          <w:color w:val="auto"/>
          <w:sz w:val="20"/>
        </w:rPr>
        <w:tab/>
        <w:t>The interviewer will ask the Child/minor’s guardian or parent for proof of identity. The proof of identity will be noted in the interview notes and a copy placed on file. For identification purposes, the following documentation will be accepted by the IPO</w:t>
      </w:r>
      <w:r w:rsidR="00632349" w:rsidRPr="00A94561">
        <w:rPr>
          <w:rFonts w:ascii="Arial" w:hAnsi="Arial" w:cs="Arial"/>
          <w:color w:val="auto"/>
          <w:sz w:val="20"/>
        </w:rPr>
        <w:t>:</w:t>
      </w:r>
    </w:p>
    <w:p w14:paraId="3E65264B" w14:textId="77777777" w:rsidR="00010F0E" w:rsidRPr="00A94561" w:rsidRDefault="00010F0E" w:rsidP="00010F0E">
      <w:pPr>
        <w:pStyle w:val="DefaultText"/>
        <w:ind w:left="720" w:hanging="720"/>
        <w:rPr>
          <w:rFonts w:ascii="Arial" w:hAnsi="Arial" w:cs="Arial"/>
          <w:color w:val="auto"/>
          <w:sz w:val="20"/>
        </w:rPr>
      </w:pPr>
    </w:p>
    <w:p w14:paraId="22C758EF" w14:textId="77777777" w:rsidR="00010F0E" w:rsidRPr="00A94561" w:rsidRDefault="00010F0E" w:rsidP="0009281C">
      <w:pPr>
        <w:pStyle w:val="DefaultText"/>
        <w:numPr>
          <w:ilvl w:val="0"/>
          <w:numId w:val="7"/>
        </w:numPr>
        <w:textAlignment w:val="auto"/>
        <w:rPr>
          <w:rFonts w:ascii="Arial" w:hAnsi="Arial" w:cs="Arial"/>
          <w:color w:val="auto"/>
          <w:sz w:val="20"/>
        </w:rPr>
      </w:pPr>
      <w:r w:rsidRPr="00A94561">
        <w:rPr>
          <w:rFonts w:ascii="Arial" w:hAnsi="Arial" w:cs="Arial"/>
          <w:color w:val="auto"/>
          <w:sz w:val="20"/>
        </w:rPr>
        <w:t>a passport;</w:t>
      </w:r>
    </w:p>
    <w:p w14:paraId="2645AC0D" w14:textId="77777777" w:rsidR="00010F0E" w:rsidRPr="00A94561" w:rsidRDefault="00010F0E" w:rsidP="0009281C">
      <w:pPr>
        <w:pStyle w:val="DefaultText"/>
        <w:numPr>
          <w:ilvl w:val="0"/>
          <w:numId w:val="7"/>
        </w:numPr>
        <w:textAlignment w:val="auto"/>
        <w:rPr>
          <w:rFonts w:ascii="Arial" w:hAnsi="Arial" w:cs="Arial"/>
          <w:color w:val="auto"/>
          <w:sz w:val="20"/>
        </w:rPr>
      </w:pPr>
      <w:r w:rsidRPr="00A94561">
        <w:rPr>
          <w:rFonts w:ascii="Arial" w:hAnsi="Arial" w:cs="Arial"/>
          <w:color w:val="auto"/>
          <w:sz w:val="20"/>
        </w:rPr>
        <w:t>an official ID card, or</w:t>
      </w:r>
    </w:p>
    <w:p w14:paraId="1ACA759B" w14:textId="77777777" w:rsidR="00535DE6" w:rsidRPr="00A94561" w:rsidRDefault="00535DE6" w:rsidP="00535DE6">
      <w:pPr>
        <w:pStyle w:val="DefaultText"/>
        <w:numPr>
          <w:ilvl w:val="0"/>
          <w:numId w:val="7"/>
        </w:numPr>
        <w:textAlignment w:val="auto"/>
        <w:rPr>
          <w:rFonts w:ascii="Arial" w:hAnsi="Arial" w:cs="Arial"/>
          <w:color w:val="auto"/>
          <w:sz w:val="20"/>
        </w:rPr>
      </w:pPr>
      <w:r w:rsidRPr="00A94561">
        <w:rPr>
          <w:rFonts w:ascii="Arial" w:hAnsi="Arial" w:cs="Arial"/>
          <w:color w:val="auto"/>
          <w:sz w:val="20"/>
        </w:rPr>
        <w:t>Identity document (Passport/driver’s licence)</w:t>
      </w:r>
    </w:p>
    <w:p w14:paraId="3A0257E3" w14:textId="77777777" w:rsidR="00010F0E" w:rsidRPr="00A94561" w:rsidRDefault="00010F0E" w:rsidP="0009281C">
      <w:pPr>
        <w:pStyle w:val="DefaultText"/>
        <w:numPr>
          <w:ilvl w:val="0"/>
          <w:numId w:val="7"/>
        </w:numPr>
        <w:textAlignment w:val="auto"/>
        <w:rPr>
          <w:rFonts w:ascii="Arial" w:hAnsi="Arial" w:cs="Arial"/>
          <w:color w:val="auto"/>
          <w:sz w:val="20"/>
        </w:rPr>
      </w:pPr>
      <w:r w:rsidRPr="00A94561">
        <w:rPr>
          <w:rFonts w:ascii="Arial" w:hAnsi="Arial" w:cs="Arial"/>
          <w:color w:val="auto"/>
          <w:sz w:val="20"/>
        </w:rPr>
        <w:t xml:space="preserve">other form of identification (e.g. TRC or GNIB Registration card).  </w:t>
      </w:r>
    </w:p>
    <w:p w14:paraId="32A8513D" w14:textId="77777777" w:rsidR="00010F0E" w:rsidRPr="00A94561" w:rsidRDefault="00010F0E" w:rsidP="00010F0E">
      <w:pPr>
        <w:pStyle w:val="DefaultText"/>
        <w:rPr>
          <w:rFonts w:ascii="Arial" w:hAnsi="Arial" w:cs="Arial"/>
          <w:b/>
          <w:color w:val="auto"/>
          <w:sz w:val="20"/>
        </w:rPr>
      </w:pPr>
    </w:p>
    <w:p w14:paraId="35ECF6B3" w14:textId="77777777" w:rsidR="00010F0E" w:rsidRPr="00A94561" w:rsidRDefault="00010F0E" w:rsidP="00010F0E">
      <w:pPr>
        <w:pStyle w:val="DefaultText"/>
        <w:ind w:left="720" w:hanging="720"/>
        <w:rPr>
          <w:rFonts w:ascii="Arial" w:hAnsi="Arial" w:cs="Arial"/>
          <w:color w:val="auto"/>
          <w:sz w:val="20"/>
        </w:rPr>
      </w:pPr>
      <w:r w:rsidRPr="00A94561">
        <w:rPr>
          <w:rFonts w:ascii="Arial" w:hAnsi="Arial" w:cs="Arial"/>
          <w:b/>
          <w:color w:val="auto"/>
          <w:sz w:val="20"/>
        </w:rPr>
        <w:t>5</w:t>
      </w:r>
      <w:r w:rsidRPr="00A94561">
        <w:rPr>
          <w:rFonts w:ascii="Arial" w:hAnsi="Arial" w:cs="Arial"/>
          <w:color w:val="auto"/>
          <w:sz w:val="20"/>
        </w:rPr>
        <w:t xml:space="preserve">. </w:t>
      </w:r>
      <w:r w:rsidRPr="00A94561">
        <w:rPr>
          <w:rFonts w:ascii="Arial" w:hAnsi="Arial" w:cs="Arial"/>
          <w:color w:val="auto"/>
          <w:sz w:val="20"/>
        </w:rPr>
        <w:tab/>
        <w:t>If the interviewer has any doubts about the identity documents produced, please consult with your manager.</w:t>
      </w:r>
    </w:p>
    <w:p w14:paraId="43BAA762" w14:textId="77777777" w:rsidR="00010F0E" w:rsidRPr="00A94561" w:rsidRDefault="00010F0E" w:rsidP="00010F0E">
      <w:pPr>
        <w:pStyle w:val="DefaultText"/>
        <w:ind w:left="720" w:hanging="720"/>
        <w:rPr>
          <w:rFonts w:ascii="Arial" w:hAnsi="Arial" w:cs="Arial"/>
          <w:b/>
          <w:color w:val="auto"/>
          <w:sz w:val="20"/>
        </w:rPr>
      </w:pPr>
    </w:p>
    <w:p w14:paraId="56E99DD7" w14:textId="1698CF29" w:rsidR="00010F0E" w:rsidRPr="00A94561" w:rsidRDefault="00010F0E" w:rsidP="00010F0E">
      <w:pPr>
        <w:pStyle w:val="DefaultText"/>
        <w:ind w:left="720" w:hanging="720"/>
        <w:rPr>
          <w:rFonts w:ascii="Arial" w:hAnsi="Arial" w:cs="Arial"/>
          <w:color w:val="auto"/>
          <w:sz w:val="20"/>
        </w:rPr>
      </w:pPr>
      <w:r w:rsidRPr="00A94561">
        <w:rPr>
          <w:rFonts w:ascii="Arial" w:hAnsi="Arial" w:cs="Arial"/>
          <w:b/>
          <w:color w:val="auto"/>
          <w:sz w:val="20"/>
        </w:rPr>
        <w:t>6.</w:t>
      </w:r>
      <w:r w:rsidRPr="00A94561">
        <w:rPr>
          <w:rFonts w:ascii="Arial" w:hAnsi="Arial" w:cs="Arial"/>
          <w:color w:val="auto"/>
          <w:sz w:val="20"/>
        </w:rPr>
        <w:t xml:space="preserve"> </w:t>
      </w:r>
      <w:r w:rsidRPr="00A94561">
        <w:rPr>
          <w:rFonts w:ascii="Arial" w:hAnsi="Arial" w:cs="Arial"/>
          <w:color w:val="auto"/>
          <w:sz w:val="20"/>
        </w:rPr>
        <w:tab/>
        <w:t xml:space="preserve">If the Child/minor’s guardian or parent does not produce evidence of his/her identity or fails to observe the </w:t>
      </w:r>
      <w:r w:rsidRPr="00A94561">
        <w:rPr>
          <w:rFonts w:ascii="Arial" w:hAnsi="Arial" w:cs="Arial"/>
          <w:i/>
          <w:color w:val="auto"/>
          <w:sz w:val="20"/>
        </w:rPr>
        <w:t>Code of Conduct</w:t>
      </w:r>
      <w:r w:rsidRPr="00A94561">
        <w:rPr>
          <w:rFonts w:ascii="Arial" w:hAnsi="Arial" w:cs="Arial"/>
          <w:color w:val="auto"/>
          <w:sz w:val="20"/>
        </w:rPr>
        <w:t>, the interviewer will remind him/her of their obligations under the Code. If non co-operation continues the interviewer should</w:t>
      </w:r>
      <w:r w:rsidR="00AF3FB0" w:rsidRPr="00A94561">
        <w:rPr>
          <w:rFonts w:ascii="Arial" w:hAnsi="Arial" w:cs="Arial"/>
          <w:color w:val="auto"/>
          <w:sz w:val="20"/>
        </w:rPr>
        <w:t>:</w:t>
      </w:r>
    </w:p>
    <w:p w14:paraId="3CBD0D24" w14:textId="77777777" w:rsidR="00010F0E" w:rsidRPr="00A94561" w:rsidRDefault="00010F0E" w:rsidP="00010F0E">
      <w:pPr>
        <w:pStyle w:val="DefaultText"/>
        <w:ind w:left="720" w:hanging="720"/>
        <w:rPr>
          <w:rFonts w:ascii="Arial" w:hAnsi="Arial" w:cs="Arial"/>
          <w:color w:val="auto"/>
          <w:sz w:val="20"/>
        </w:rPr>
      </w:pPr>
    </w:p>
    <w:p w14:paraId="1164E2AA" w14:textId="77777777" w:rsidR="00010F0E" w:rsidRPr="00A94561" w:rsidRDefault="00010F0E" w:rsidP="0009281C">
      <w:pPr>
        <w:pStyle w:val="DefaultText"/>
        <w:numPr>
          <w:ilvl w:val="0"/>
          <w:numId w:val="8"/>
        </w:numPr>
        <w:textAlignment w:val="auto"/>
        <w:rPr>
          <w:rFonts w:ascii="Arial" w:hAnsi="Arial" w:cs="Arial"/>
          <w:color w:val="auto"/>
          <w:sz w:val="20"/>
        </w:rPr>
      </w:pPr>
      <w:r w:rsidRPr="00A94561">
        <w:rPr>
          <w:rFonts w:ascii="Arial" w:hAnsi="Arial" w:cs="Arial"/>
          <w:color w:val="auto"/>
          <w:sz w:val="20"/>
        </w:rPr>
        <w:t>call a short break and bring the matter to the attention of their HEO/AP;</w:t>
      </w:r>
    </w:p>
    <w:p w14:paraId="120562E7" w14:textId="77777777" w:rsidR="00010F0E" w:rsidRPr="00A94561" w:rsidRDefault="00010F0E" w:rsidP="0009281C">
      <w:pPr>
        <w:pStyle w:val="DefaultText"/>
        <w:numPr>
          <w:ilvl w:val="0"/>
          <w:numId w:val="8"/>
        </w:numPr>
        <w:textAlignment w:val="auto"/>
        <w:rPr>
          <w:rFonts w:ascii="Arial" w:hAnsi="Arial" w:cs="Arial"/>
          <w:i/>
          <w:color w:val="auto"/>
          <w:sz w:val="20"/>
        </w:rPr>
      </w:pPr>
      <w:r w:rsidRPr="00A94561">
        <w:rPr>
          <w:rFonts w:ascii="Arial" w:hAnsi="Arial" w:cs="Arial"/>
          <w:color w:val="auto"/>
          <w:sz w:val="20"/>
        </w:rPr>
        <w:t xml:space="preserve">the HEO/AP will attend the interview and seek the co-operation of the Child/minor’s guardian or parent with the </w:t>
      </w:r>
      <w:r w:rsidRPr="00A94561">
        <w:rPr>
          <w:rFonts w:ascii="Arial" w:hAnsi="Arial" w:cs="Arial"/>
          <w:i/>
          <w:color w:val="auto"/>
          <w:sz w:val="20"/>
        </w:rPr>
        <w:t>Code of Conduct;</w:t>
      </w:r>
    </w:p>
    <w:p w14:paraId="1E27D8C1" w14:textId="77777777" w:rsidR="00010F0E" w:rsidRPr="00A94561" w:rsidRDefault="00010F0E" w:rsidP="0009281C">
      <w:pPr>
        <w:pStyle w:val="DefaultText"/>
        <w:numPr>
          <w:ilvl w:val="0"/>
          <w:numId w:val="8"/>
        </w:numPr>
        <w:textAlignment w:val="auto"/>
        <w:rPr>
          <w:rFonts w:ascii="Arial" w:hAnsi="Arial" w:cs="Arial"/>
          <w:strike/>
          <w:color w:val="auto"/>
          <w:sz w:val="20"/>
        </w:rPr>
      </w:pPr>
      <w:r w:rsidRPr="00A94561">
        <w:rPr>
          <w:rFonts w:ascii="Arial" w:hAnsi="Arial" w:cs="Arial"/>
          <w:color w:val="auto"/>
          <w:sz w:val="20"/>
        </w:rPr>
        <w:t xml:space="preserve">if co-operation is still not forthcoming, the HEO/AP will inform the Child/minor’s guardian or parent of their duty to cooperate with the process and that </w:t>
      </w:r>
      <w:r w:rsidR="005C7718" w:rsidRPr="00A94561">
        <w:rPr>
          <w:rFonts w:ascii="Arial" w:hAnsi="Arial" w:cs="Arial"/>
          <w:color w:val="auto"/>
          <w:sz w:val="20"/>
        </w:rPr>
        <w:t>non-cooperation</w:t>
      </w:r>
      <w:r w:rsidRPr="00A94561">
        <w:rPr>
          <w:rFonts w:ascii="Arial" w:hAnsi="Arial" w:cs="Arial"/>
          <w:color w:val="auto"/>
          <w:sz w:val="20"/>
        </w:rPr>
        <w:t xml:space="preserve"> may lead to the applicant being deemed to have failed in their duty to co-operate in the examination of their application.</w:t>
      </w:r>
    </w:p>
    <w:p w14:paraId="1EFF8E73" w14:textId="77777777" w:rsidR="00010F0E" w:rsidRPr="00A94561" w:rsidRDefault="00010F0E" w:rsidP="00010F0E">
      <w:pPr>
        <w:pStyle w:val="DefaultText"/>
        <w:ind w:left="720" w:hanging="720"/>
        <w:rPr>
          <w:rFonts w:ascii="Arial" w:hAnsi="Arial" w:cs="Arial"/>
          <w:color w:val="auto"/>
          <w:sz w:val="20"/>
        </w:rPr>
      </w:pPr>
    </w:p>
    <w:p w14:paraId="175863C8" w14:textId="55401246" w:rsidR="00010F0E" w:rsidRPr="00A94561" w:rsidRDefault="00010F0E" w:rsidP="00010F0E">
      <w:pPr>
        <w:pStyle w:val="DefaultText"/>
        <w:ind w:left="720" w:hanging="720"/>
        <w:rPr>
          <w:rFonts w:ascii="Arial" w:hAnsi="Arial" w:cs="Arial"/>
          <w:color w:val="auto"/>
          <w:sz w:val="20"/>
        </w:rPr>
      </w:pPr>
      <w:r w:rsidRPr="00A94561">
        <w:rPr>
          <w:rFonts w:ascii="Arial" w:hAnsi="Arial" w:cs="Arial"/>
          <w:b/>
          <w:color w:val="auto"/>
          <w:sz w:val="20"/>
        </w:rPr>
        <w:t>7.</w:t>
      </w:r>
      <w:r w:rsidRPr="00A94561">
        <w:rPr>
          <w:rFonts w:ascii="Arial" w:hAnsi="Arial" w:cs="Arial"/>
          <w:color w:val="auto"/>
          <w:sz w:val="20"/>
        </w:rPr>
        <w:t xml:space="preserve"> </w:t>
      </w:r>
      <w:r w:rsidRPr="00A94561">
        <w:rPr>
          <w:rFonts w:ascii="Arial" w:hAnsi="Arial" w:cs="Arial"/>
          <w:color w:val="auto"/>
          <w:sz w:val="20"/>
        </w:rPr>
        <w:tab/>
        <w:t>The interviewer will place the</w:t>
      </w:r>
      <w:r w:rsidR="00AF3FB0" w:rsidRPr="00A94561">
        <w:rPr>
          <w:rFonts w:ascii="Arial" w:hAnsi="Arial" w:cs="Arial"/>
          <w:color w:val="auto"/>
          <w:sz w:val="20"/>
        </w:rPr>
        <w:t xml:space="preserve"> time / date stamped</w:t>
      </w:r>
      <w:r w:rsidRPr="00A94561">
        <w:rPr>
          <w:rFonts w:ascii="Arial" w:hAnsi="Arial" w:cs="Arial"/>
          <w:color w:val="auto"/>
          <w:sz w:val="20"/>
        </w:rPr>
        <w:t xml:space="preserve"> </w:t>
      </w:r>
      <w:r w:rsidRPr="00A94561">
        <w:rPr>
          <w:rFonts w:ascii="Arial" w:hAnsi="Arial" w:cs="Arial"/>
          <w:i/>
          <w:color w:val="auto"/>
          <w:sz w:val="20"/>
        </w:rPr>
        <w:t>Code of Conduct</w:t>
      </w:r>
      <w:r w:rsidRPr="00A94561">
        <w:rPr>
          <w:rFonts w:ascii="Arial" w:hAnsi="Arial" w:cs="Arial"/>
          <w:color w:val="auto"/>
          <w:sz w:val="20"/>
        </w:rPr>
        <w:t xml:space="preserve"> document on the international protection applicant’s file.</w:t>
      </w:r>
    </w:p>
    <w:p w14:paraId="672AA848" w14:textId="77777777" w:rsidR="00010F0E" w:rsidRPr="00A94561" w:rsidRDefault="00010F0E" w:rsidP="00010F0E">
      <w:pPr>
        <w:rPr>
          <w:rFonts w:ascii="Arial" w:hAnsi="Arial" w:cs="Arial"/>
          <w:b/>
        </w:rPr>
      </w:pPr>
    </w:p>
    <w:p w14:paraId="18683828" w14:textId="77777777" w:rsidR="00010F0E" w:rsidRPr="00A94561" w:rsidRDefault="00010F0E" w:rsidP="00010F0E">
      <w:pPr>
        <w:pStyle w:val="DefaultText"/>
        <w:ind w:left="720" w:hanging="720"/>
        <w:rPr>
          <w:rFonts w:ascii="Arial" w:hAnsi="Arial" w:cs="Arial"/>
          <w:color w:val="auto"/>
          <w:sz w:val="20"/>
        </w:rPr>
      </w:pPr>
      <w:r w:rsidRPr="00A94561">
        <w:rPr>
          <w:rFonts w:ascii="Arial" w:hAnsi="Arial" w:cs="Arial"/>
          <w:b/>
          <w:color w:val="auto"/>
          <w:sz w:val="20"/>
        </w:rPr>
        <w:t>8</w:t>
      </w:r>
      <w:r w:rsidRPr="00A94561">
        <w:rPr>
          <w:rFonts w:ascii="Arial" w:hAnsi="Arial" w:cs="Arial"/>
          <w:color w:val="auto"/>
          <w:sz w:val="20"/>
        </w:rPr>
        <w:t xml:space="preserve">. </w:t>
      </w:r>
      <w:r w:rsidRPr="00A94561">
        <w:rPr>
          <w:rFonts w:ascii="Arial" w:hAnsi="Arial" w:cs="Arial"/>
          <w:color w:val="auto"/>
          <w:sz w:val="20"/>
        </w:rPr>
        <w:tab/>
        <w:t xml:space="preserve">The interviewer will also have regard to the IPO’s guidelines in relation </w:t>
      </w:r>
      <w:r w:rsidR="000638F0" w:rsidRPr="00A94561">
        <w:rPr>
          <w:rFonts w:ascii="Arial" w:hAnsi="Arial" w:cs="Arial"/>
          <w:color w:val="auto"/>
          <w:sz w:val="20"/>
        </w:rPr>
        <w:t>to interviews with a</w:t>
      </w:r>
      <w:r w:rsidRPr="00A94561">
        <w:rPr>
          <w:rFonts w:ascii="Arial" w:hAnsi="Arial" w:cs="Arial"/>
          <w:color w:val="auto"/>
          <w:sz w:val="20"/>
        </w:rPr>
        <w:t xml:space="preserve">ccompanied children, and the IPO’s Children First Guidelines. </w:t>
      </w:r>
    </w:p>
    <w:p w14:paraId="4B452303" w14:textId="77777777" w:rsidR="00010F0E" w:rsidRPr="00A94561" w:rsidRDefault="00010F0E" w:rsidP="00010F0E">
      <w:pPr>
        <w:pStyle w:val="DefaultText"/>
        <w:rPr>
          <w:rFonts w:ascii="Arial" w:hAnsi="Arial" w:cs="Arial"/>
          <w:color w:val="auto"/>
          <w:sz w:val="20"/>
        </w:rPr>
      </w:pPr>
    </w:p>
    <w:p w14:paraId="235221DF" w14:textId="77777777" w:rsidR="00010F0E" w:rsidRPr="00A94561" w:rsidRDefault="00010F0E" w:rsidP="00010F0E">
      <w:pPr>
        <w:pStyle w:val="DefaultText"/>
        <w:ind w:left="720" w:hanging="720"/>
        <w:rPr>
          <w:rFonts w:ascii="Arial" w:hAnsi="Arial" w:cs="Arial"/>
          <w:color w:val="auto"/>
          <w:sz w:val="20"/>
        </w:rPr>
      </w:pPr>
      <w:r w:rsidRPr="00A94561">
        <w:rPr>
          <w:rFonts w:ascii="Arial" w:hAnsi="Arial" w:cs="Arial"/>
          <w:b/>
          <w:color w:val="auto"/>
          <w:sz w:val="20"/>
        </w:rPr>
        <w:t>9.</w:t>
      </w:r>
      <w:r w:rsidRPr="00A94561">
        <w:rPr>
          <w:rFonts w:ascii="Arial" w:hAnsi="Arial" w:cs="Arial"/>
          <w:color w:val="auto"/>
          <w:sz w:val="20"/>
        </w:rPr>
        <w:tab/>
        <w:t>The interviewer will have regard to the procedures pertaining in the IPO regarding safety of staff and in particular in relation to IPO staff at interview.</w:t>
      </w:r>
    </w:p>
    <w:p w14:paraId="446D7296" w14:textId="77777777" w:rsidR="00632349" w:rsidRPr="00A94561" w:rsidRDefault="00632349" w:rsidP="00010F0E">
      <w:pPr>
        <w:pStyle w:val="DefaultText"/>
        <w:ind w:left="720" w:hanging="720"/>
        <w:rPr>
          <w:rFonts w:ascii="Arial" w:hAnsi="Arial" w:cs="Arial"/>
          <w:color w:val="auto"/>
          <w:sz w:val="20"/>
        </w:rPr>
      </w:pPr>
    </w:p>
    <w:p w14:paraId="6BC3C351" w14:textId="77777777" w:rsidR="006407DE" w:rsidRPr="00A94561" w:rsidRDefault="006407DE" w:rsidP="00010F0E">
      <w:pPr>
        <w:pStyle w:val="DefaultText"/>
        <w:ind w:left="720" w:hanging="720"/>
        <w:rPr>
          <w:rFonts w:ascii="Arial" w:hAnsi="Arial" w:cs="Arial"/>
          <w:color w:val="auto"/>
          <w:sz w:val="20"/>
        </w:rPr>
      </w:pPr>
    </w:p>
    <w:p w14:paraId="17A0D8DD" w14:textId="10AC5AB3" w:rsidR="006407DE" w:rsidRPr="00A94561" w:rsidRDefault="008C7DCB" w:rsidP="008C7DCB">
      <w:pPr>
        <w:overflowPunct/>
        <w:autoSpaceDE/>
        <w:autoSpaceDN/>
        <w:adjustRightInd/>
        <w:textAlignment w:val="auto"/>
        <w:rPr>
          <w:rFonts w:ascii="Arial" w:hAnsi="Arial" w:cs="Arial"/>
        </w:rPr>
      </w:pPr>
      <w:r w:rsidRPr="00A94561">
        <w:rPr>
          <w:rFonts w:ascii="Arial" w:hAnsi="Arial" w:cs="Arial"/>
        </w:rPr>
        <w:br w:type="page"/>
      </w:r>
    </w:p>
    <w:p w14:paraId="7E98F903" w14:textId="77777777" w:rsidR="00B47251" w:rsidRPr="00A94561" w:rsidRDefault="00B47251" w:rsidP="00010F0E">
      <w:pPr>
        <w:rPr>
          <w:rFonts w:ascii="Arial" w:hAnsi="Arial" w:cs="Arial"/>
        </w:rPr>
      </w:pPr>
    </w:p>
    <w:p w14:paraId="367F6269" w14:textId="56617999" w:rsidR="00B47251" w:rsidRPr="00A94561" w:rsidRDefault="00B47251" w:rsidP="00B47251">
      <w:pPr>
        <w:pStyle w:val="DefaultText"/>
        <w:jc w:val="right"/>
        <w:rPr>
          <w:rFonts w:ascii="Arial" w:hAnsi="Arial" w:cs="Arial"/>
          <w:b/>
          <w:color w:val="auto"/>
          <w:sz w:val="20"/>
          <w:u w:val="single"/>
        </w:rPr>
      </w:pPr>
      <w:r w:rsidRPr="00A94561">
        <w:rPr>
          <w:rFonts w:ascii="Arial" w:hAnsi="Arial" w:cs="Arial"/>
          <w:b/>
          <w:color w:val="auto"/>
          <w:sz w:val="20"/>
          <w:u w:val="single"/>
        </w:rPr>
        <w:t xml:space="preserve">IPO </w:t>
      </w:r>
      <w:r w:rsidR="00D02C83" w:rsidRPr="00A94561">
        <w:rPr>
          <w:rFonts w:ascii="Arial" w:hAnsi="Arial" w:cs="Arial"/>
          <w:b/>
          <w:color w:val="auto"/>
          <w:sz w:val="20"/>
          <w:u w:val="single"/>
        </w:rPr>
        <w:t>01</w:t>
      </w:r>
      <w:r w:rsidRPr="00A94561">
        <w:rPr>
          <w:rFonts w:ascii="Arial" w:hAnsi="Arial" w:cs="Arial"/>
          <w:b/>
          <w:color w:val="auto"/>
          <w:sz w:val="20"/>
          <w:u w:val="single"/>
        </w:rPr>
        <w:t xml:space="preserve"> (FORM H)</w:t>
      </w:r>
    </w:p>
    <w:p w14:paraId="5A3B3FE4" w14:textId="77777777" w:rsidR="003B4427" w:rsidRPr="00A94561" w:rsidRDefault="003B4427" w:rsidP="00B47251">
      <w:pPr>
        <w:pStyle w:val="DefaultText"/>
        <w:jc w:val="right"/>
        <w:rPr>
          <w:rFonts w:ascii="Arial" w:hAnsi="Arial" w:cs="Arial"/>
          <w:b/>
          <w:color w:val="auto"/>
          <w:sz w:val="20"/>
          <w:u w:val="single"/>
        </w:rPr>
      </w:pPr>
    </w:p>
    <w:p w14:paraId="4FEF269E" w14:textId="18CC38E5" w:rsidR="00B47251" w:rsidRPr="00A94561" w:rsidRDefault="00B47251" w:rsidP="00B47251">
      <w:pPr>
        <w:tabs>
          <w:tab w:val="left" w:pos="7965"/>
        </w:tabs>
        <w:rPr>
          <w:rFonts w:ascii="Arial" w:hAnsi="Arial" w:cs="Arial"/>
          <w:lang w:eastAsia="en-US"/>
        </w:rPr>
      </w:pPr>
      <w:r w:rsidRPr="00A94561">
        <w:rPr>
          <w:rFonts w:ascii="Arial" w:hAnsi="Arial" w:cs="Arial"/>
          <w:b/>
          <w:u w:val="single"/>
        </w:rPr>
        <w:t>H. Code of conduct to be observed by a Legal Representative attending at the International Protection Office (IPO) for online interview</w:t>
      </w:r>
      <w:r w:rsidR="003B4427" w:rsidRPr="00A94561">
        <w:rPr>
          <w:rFonts w:ascii="Arial" w:hAnsi="Arial" w:cs="Arial"/>
          <w:b/>
          <w:u w:val="single"/>
        </w:rPr>
        <w:t>s</w:t>
      </w:r>
      <w:r w:rsidRPr="00A94561">
        <w:rPr>
          <w:rFonts w:ascii="Arial" w:hAnsi="Arial" w:cs="Arial"/>
          <w:b/>
          <w:u w:val="single"/>
        </w:rPr>
        <w:t xml:space="preserve"> under the International Protection Act </w:t>
      </w:r>
      <w:r w:rsidR="00D02C83" w:rsidRPr="00A94561">
        <w:rPr>
          <w:rFonts w:ascii="Arial" w:hAnsi="Arial" w:cs="Arial"/>
          <w:b/>
          <w:u w:val="single"/>
        </w:rPr>
        <w:t>2026</w:t>
      </w:r>
      <w:r w:rsidRPr="00A94561">
        <w:rPr>
          <w:rFonts w:ascii="Arial" w:hAnsi="Arial" w:cs="Arial"/>
          <w:b/>
          <w:u w:val="single"/>
        </w:rPr>
        <w:t xml:space="preserve"> in the case of an adult international protection applicant.</w:t>
      </w:r>
    </w:p>
    <w:p w14:paraId="24A95863" w14:textId="77777777" w:rsidR="00B47251" w:rsidRPr="00A94561" w:rsidRDefault="00B47251" w:rsidP="00B47251">
      <w:pPr>
        <w:pStyle w:val="DefaultText"/>
        <w:rPr>
          <w:rFonts w:ascii="Arial" w:hAnsi="Arial" w:cs="Arial"/>
          <w:color w:val="auto"/>
          <w:sz w:val="20"/>
        </w:rPr>
      </w:pPr>
    </w:p>
    <w:p w14:paraId="4461C5FF" w14:textId="1BC980F3" w:rsidR="00B47251" w:rsidRPr="00A94561" w:rsidRDefault="00B47251" w:rsidP="00B47251">
      <w:pPr>
        <w:pStyle w:val="DefaultText"/>
        <w:rPr>
          <w:rFonts w:ascii="Arial" w:hAnsi="Arial" w:cs="Arial"/>
          <w:color w:val="auto"/>
          <w:sz w:val="20"/>
        </w:rPr>
      </w:pPr>
      <w:r w:rsidRPr="00A94561">
        <w:rPr>
          <w:rFonts w:ascii="Arial" w:hAnsi="Arial" w:cs="Arial"/>
          <w:color w:val="auto"/>
          <w:sz w:val="20"/>
        </w:rPr>
        <w:t xml:space="preserve">The legal representative will provide verbal confirmation they have read this Form </w:t>
      </w:r>
      <w:r w:rsidRPr="00A94561">
        <w:rPr>
          <w:rFonts w:ascii="Arial" w:hAnsi="Arial" w:cs="Arial"/>
          <w:color w:val="auto"/>
          <w:sz w:val="20"/>
          <w:u w:val="single"/>
        </w:rPr>
        <w:t>prior</w:t>
      </w:r>
      <w:r w:rsidRPr="00A94561">
        <w:rPr>
          <w:rFonts w:ascii="Arial" w:hAnsi="Arial" w:cs="Arial"/>
          <w:color w:val="auto"/>
          <w:sz w:val="20"/>
        </w:rPr>
        <w:t xml:space="preserve"> to the commencement of the online interview under the International Protection Act </w:t>
      </w:r>
      <w:r w:rsidR="00D02C83" w:rsidRPr="00A94561">
        <w:rPr>
          <w:rFonts w:ascii="Arial" w:hAnsi="Arial" w:cs="Arial"/>
          <w:color w:val="auto"/>
          <w:sz w:val="20"/>
        </w:rPr>
        <w:t>2026</w:t>
      </w:r>
      <w:r w:rsidRPr="00A94561">
        <w:rPr>
          <w:rFonts w:ascii="Arial" w:hAnsi="Arial" w:cs="Arial"/>
          <w:color w:val="auto"/>
          <w:sz w:val="20"/>
        </w:rPr>
        <w:t xml:space="preserve">. This verbal confirmation will be documented and time stamped by the interviewer and be placed on the international protection applicant’s file. </w:t>
      </w:r>
      <w:r w:rsidR="002C7F6C" w:rsidRPr="00A94561">
        <w:rPr>
          <w:rFonts w:ascii="Arial" w:hAnsi="Arial" w:cs="Arial"/>
          <w:color w:val="auto"/>
          <w:sz w:val="20"/>
        </w:rPr>
        <w:t>Please note,</w:t>
      </w:r>
      <w:r w:rsidR="002C7F6C">
        <w:rPr>
          <w:rFonts w:ascii="Arial" w:hAnsi="Arial" w:cs="Arial"/>
          <w:color w:val="auto"/>
          <w:sz w:val="20"/>
        </w:rPr>
        <w:t xml:space="preserve"> </w:t>
      </w:r>
      <w:r w:rsidR="002C7F6C" w:rsidRPr="00A94561">
        <w:rPr>
          <w:rFonts w:ascii="Arial" w:hAnsi="Arial" w:cs="Arial"/>
          <w:color w:val="auto"/>
          <w:sz w:val="20"/>
        </w:rPr>
        <w:t xml:space="preserve">the interview will be audio recorded. </w:t>
      </w:r>
    </w:p>
    <w:p w14:paraId="30147497" w14:textId="77777777" w:rsidR="002C7F6C" w:rsidRDefault="002C7F6C" w:rsidP="00B47251">
      <w:pPr>
        <w:pStyle w:val="DefaultText"/>
        <w:rPr>
          <w:rFonts w:ascii="Arial" w:hAnsi="Arial" w:cs="Arial"/>
          <w:color w:val="auto"/>
          <w:sz w:val="20"/>
        </w:rPr>
      </w:pPr>
    </w:p>
    <w:p w14:paraId="75F5A49F" w14:textId="646FCCE6" w:rsidR="00B47251" w:rsidRPr="00A94561" w:rsidRDefault="00B47251" w:rsidP="00B47251">
      <w:pPr>
        <w:pStyle w:val="DefaultText"/>
        <w:rPr>
          <w:rFonts w:ascii="Arial" w:hAnsi="Arial" w:cs="Arial"/>
          <w:color w:val="auto"/>
          <w:sz w:val="20"/>
        </w:rPr>
      </w:pPr>
      <w:r w:rsidRPr="00A94561">
        <w:rPr>
          <w:rFonts w:ascii="Arial" w:hAnsi="Arial" w:cs="Arial"/>
          <w:color w:val="auto"/>
          <w:sz w:val="20"/>
        </w:rPr>
        <w:t>A legal representative may accompany their client at the interview subject to the following:</w:t>
      </w:r>
    </w:p>
    <w:p w14:paraId="6BB9518F" w14:textId="77777777" w:rsidR="00B47251" w:rsidRPr="00A94561" w:rsidRDefault="00B47251" w:rsidP="00B47251">
      <w:pPr>
        <w:pStyle w:val="DefaultText"/>
        <w:ind w:firstLine="720"/>
        <w:rPr>
          <w:rFonts w:ascii="Arial" w:hAnsi="Arial" w:cs="Arial"/>
          <w:color w:val="auto"/>
          <w:sz w:val="20"/>
        </w:rPr>
      </w:pPr>
    </w:p>
    <w:p w14:paraId="3F7AC712" w14:textId="0E7BB198" w:rsidR="00B47251" w:rsidRPr="00A94561" w:rsidRDefault="00B47251" w:rsidP="00B47251">
      <w:pPr>
        <w:pStyle w:val="DefaultText"/>
        <w:ind w:left="720" w:hanging="720"/>
        <w:rPr>
          <w:rFonts w:ascii="Arial" w:hAnsi="Arial" w:cs="Arial"/>
          <w:color w:val="auto"/>
          <w:sz w:val="20"/>
        </w:rPr>
      </w:pPr>
      <w:r w:rsidRPr="00A94561">
        <w:rPr>
          <w:rFonts w:ascii="Arial" w:hAnsi="Arial" w:cs="Arial"/>
          <w:b/>
          <w:color w:val="auto"/>
          <w:sz w:val="20"/>
        </w:rPr>
        <w:t>1</w:t>
      </w:r>
      <w:r w:rsidRPr="00A94561">
        <w:rPr>
          <w:rFonts w:ascii="Arial" w:hAnsi="Arial" w:cs="Arial"/>
          <w:color w:val="auto"/>
          <w:sz w:val="20"/>
        </w:rPr>
        <w:t xml:space="preserve">. </w:t>
      </w:r>
      <w:r w:rsidRPr="00A94561">
        <w:rPr>
          <w:rFonts w:ascii="Arial" w:hAnsi="Arial" w:cs="Arial"/>
          <w:color w:val="auto"/>
          <w:sz w:val="20"/>
        </w:rPr>
        <w:tab/>
        <w:t xml:space="preserve">Prior to the commencement of the interview, the applicant must have confirmed to the IPO in writing that you are his/her only duly-appointed legal representative by emailing </w:t>
      </w:r>
      <w:hyperlink r:id="rId14">
        <w:r w:rsidRPr="00A94561">
          <w:rPr>
            <w:rFonts w:ascii="Arial" w:hAnsi="Arial" w:cs="Arial"/>
            <w:sz w:val="20"/>
          </w:rPr>
          <w:t>info@ipo.gov.ie</w:t>
        </w:r>
      </w:hyperlink>
      <w:r w:rsidRPr="00A94561">
        <w:rPr>
          <w:rFonts w:ascii="Arial" w:hAnsi="Arial" w:cs="Arial"/>
          <w:sz w:val="20"/>
        </w:rPr>
        <w:t xml:space="preserve">  with </w:t>
      </w:r>
      <w:r w:rsidRPr="00A94561">
        <w:rPr>
          <w:rFonts w:ascii="Arial" w:eastAsia="Arial" w:hAnsi="Arial" w:cs="Arial"/>
          <w:sz w:val="20"/>
        </w:rPr>
        <w:t>your client’s name and reference number in the subject line.</w:t>
      </w:r>
    </w:p>
    <w:p w14:paraId="6433DB92" w14:textId="77777777" w:rsidR="00B47251" w:rsidRPr="00A94561" w:rsidRDefault="00B47251" w:rsidP="00B47251">
      <w:pPr>
        <w:pStyle w:val="DefaultText"/>
        <w:ind w:firstLine="720"/>
        <w:rPr>
          <w:rFonts w:ascii="Arial" w:hAnsi="Arial" w:cs="Arial"/>
          <w:color w:val="auto"/>
          <w:sz w:val="20"/>
        </w:rPr>
      </w:pPr>
    </w:p>
    <w:p w14:paraId="347B6EAB" w14:textId="59B8813B" w:rsidR="00B47251" w:rsidRPr="00A94561" w:rsidRDefault="00B47251" w:rsidP="00B47251">
      <w:pPr>
        <w:ind w:left="720" w:hanging="720"/>
        <w:rPr>
          <w:rFonts w:ascii="Arial" w:hAnsi="Arial" w:cs="Arial"/>
        </w:rPr>
      </w:pPr>
      <w:r w:rsidRPr="00A94561">
        <w:rPr>
          <w:rFonts w:ascii="Arial" w:hAnsi="Arial" w:cs="Arial"/>
          <w:b/>
        </w:rPr>
        <w:t>2.</w:t>
      </w:r>
      <w:r w:rsidRPr="00A94561">
        <w:rPr>
          <w:rFonts w:ascii="Arial" w:hAnsi="Arial" w:cs="Arial"/>
        </w:rPr>
        <w:t xml:space="preserve"> </w:t>
      </w:r>
      <w:r w:rsidRPr="00A94561">
        <w:rPr>
          <w:rFonts w:ascii="Arial" w:hAnsi="Arial" w:cs="Arial"/>
        </w:rPr>
        <w:tab/>
        <w:t xml:space="preserve">The request for the attendance of the applicant's legal representative at his/her client's interview must be forwarded to the IPO 24 hours before the </w:t>
      </w:r>
      <w:r w:rsidR="00A94561" w:rsidRPr="00A94561">
        <w:rPr>
          <w:rFonts w:ascii="Arial" w:hAnsi="Arial" w:cs="Arial"/>
        </w:rPr>
        <w:t xml:space="preserve">date and </w:t>
      </w:r>
      <w:r w:rsidRPr="00A94561">
        <w:rPr>
          <w:rFonts w:ascii="Arial" w:hAnsi="Arial" w:cs="Arial"/>
        </w:rPr>
        <w:t xml:space="preserve">starting time of the interview. </w:t>
      </w:r>
    </w:p>
    <w:p w14:paraId="7E516EE8" w14:textId="77777777" w:rsidR="00B47251" w:rsidRPr="00A94561" w:rsidRDefault="00B47251" w:rsidP="00B47251">
      <w:pPr>
        <w:ind w:left="720"/>
        <w:rPr>
          <w:rFonts w:ascii="Arial" w:hAnsi="Arial" w:cs="Arial"/>
          <w:b/>
        </w:rPr>
      </w:pPr>
    </w:p>
    <w:p w14:paraId="046CDBB5" w14:textId="7B4361E7" w:rsidR="00B47251" w:rsidRPr="00A94561" w:rsidRDefault="00B47251" w:rsidP="00B47251">
      <w:pPr>
        <w:pStyle w:val="DefaultText"/>
        <w:ind w:left="720" w:hanging="720"/>
        <w:rPr>
          <w:rFonts w:ascii="Arial" w:hAnsi="Arial" w:cs="Arial"/>
          <w:color w:val="auto"/>
          <w:sz w:val="20"/>
        </w:rPr>
      </w:pPr>
      <w:r w:rsidRPr="00A94561">
        <w:rPr>
          <w:rFonts w:ascii="Arial" w:hAnsi="Arial" w:cs="Arial"/>
          <w:b/>
          <w:color w:val="auto"/>
          <w:sz w:val="20"/>
        </w:rPr>
        <w:t>3.</w:t>
      </w:r>
      <w:r w:rsidRPr="00A94561">
        <w:rPr>
          <w:rFonts w:ascii="Arial" w:hAnsi="Arial" w:cs="Arial"/>
          <w:color w:val="auto"/>
          <w:sz w:val="20"/>
        </w:rPr>
        <w:t xml:space="preserve"> </w:t>
      </w:r>
      <w:r w:rsidRPr="00A94561">
        <w:rPr>
          <w:rFonts w:ascii="Arial" w:hAnsi="Arial" w:cs="Arial"/>
          <w:color w:val="auto"/>
          <w:sz w:val="20"/>
        </w:rPr>
        <w:tab/>
        <w:t xml:space="preserve">The legal representative must provide the </w:t>
      </w:r>
      <w:r w:rsidR="005134BD" w:rsidRPr="00A94561">
        <w:rPr>
          <w:rFonts w:ascii="Arial" w:hAnsi="Arial" w:cs="Arial"/>
          <w:color w:val="auto"/>
          <w:sz w:val="20"/>
        </w:rPr>
        <w:t>Interviewer</w:t>
      </w:r>
      <w:r w:rsidRPr="00A94561">
        <w:rPr>
          <w:rFonts w:ascii="Arial" w:hAnsi="Arial" w:cs="Arial"/>
          <w:color w:val="auto"/>
          <w:sz w:val="20"/>
        </w:rPr>
        <w:t xml:space="preserve"> conducting the online interview with photographic proof of his/her identity (e.g. driver’s licence, passport). For identification purposes, the legal representative must also prove they are the authorised legal representative of the applicant. The following documentation will be accepted by the IPO:</w:t>
      </w:r>
    </w:p>
    <w:p w14:paraId="5F357273" w14:textId="77777777" w:rsidR="00B47251" w:rsidRPr="00A94561" w:rsidRDefault="00B47251" w:rsidP="00B47251">
      <w:pPr>
        <w:pStyle w:val="DefaultText"/>
        <w:ind w:left="720" w:hanging="720"/>
        <w:rPr>
          <w:rFonts w:ascii="Arial" w:hAnsi="Arial" w:cs="Arial"/>
          <w:color w:val="auto"/>
          <w:sz w:val="20"/>
        </w:rPr>
      </w:pPr>
    </w:p>
    <w:p w14:paraId="66EFE958" w14:textId="01CC60FD" w:rsidR="00535DE6" w:rsidRPr="00A94561" w:rsidRDefault="00535DE6" w:rsidP="00AF3FB0">
      <w:pPr>
        <w:pStyle w:val="DefaultText"/>
        <w:numPr>
          <w:ilvl w:val="0"/>
          <w:numId w:val="9"/>
        </w:numPr>
        <w:textAlignment w:val="auto"/>
        <w:rPr>
          <w:rFonts w:ascii="Arial" w:hAnsi="Arial" w:cs="Arial"/>
          <w:color w:val="auto"/>
          <w:sz w:val="20"/>
        </w:rPr>
      </w:pPr>
      <w:r w:rsidRPr="00A94561">
        <w:rPr>
          <w:rFonts w:ascii="Arial" w:hAnsi="Arial" w:cs="Arial"/>
          <w:color w:val="auto"/>
          <w:sz w:val="20"/>
        </w:rPr>
        <w:t>Identity document (Passport/driver’s licence)</w:t>
      </w:r>
    </w:p>
    <w:p w14:paraId="33D5C991" w14:textId="77777777" w:rsidR="00B47251" w:rsidRPr="00A94561" w:rsidRDefault="00B47251" w:rsidP="00AF3FB0">
      <w:pPr>
        <w:pStyle w:val="DefaultText"/>
        <w:numPr>
          <w:ilvl w:val="0"/>
          <w:numId w:val="9"/>
        </w:numPr>
        <w:textAlignment w:val="auto"/>
        <w:rPr>
          <w:rFonts w:ascii="Arial" w:hAnsi="Arial" w:cs="Arial"/>
          <w:color w:val="auto"/>
          <w:sz w:val="20"/>
        </w:rPr>
      </w:pPr>
      <w:r w:rsidRPr="00A94561">
        <w:rPr>
          <w:rFonts w:ascii="Arial" w:hAnsi="Arial" w:cs="Arial"/>
          <w:color w:val="auto"/>
          <w:sz w:val="20"/>
        </w:rPr>
        <w:t>headed note paper showing that the legal representative is employed by the firm stated to be representing the applicant</w:t>
      </w:r>
    </w:p>
    <w:p w14:paraId="60CBAA1C" w14:textId="77777777" w:rsidR="00447ED3" w:rsidRPr="00A94561" w:rsidRDefault="00B47251" w:rsidP="00AF3FB0">
      <w:pPr>
        <w:pStyle w:val="DefaultText"/>
        <w:numPr>
          <w:ilvl w:val="0"/>
          <w:numId w:val="9"/>
        </w:numPr>
        <w:textAlignment w:val="auto"/>
        <w:rPr>
          <w:rFonts w:ascii="Arial" w:hAnsi="Arial" w:cs="Arial"/>
          <w:color w:val="auto"/>
          <w:sz w:val="20"/>
        </w:rPr>
      </w:pPr>
      <w:r w:rsidRPr="00A94561">
        <w:rPr>
          <w:rFonts w:ascii="Arial" w:hAnsi="Arial" w:cs="Arial"/>
          <w:color w:val="auto"/>
          <w:sz w:val="20"/>
        </w:rPr>
        <w:t>in the case of a legal clerk attending on behalf of a law firm, the legal clerk will be required to lodge a letter on the firm’s headed note paper. This letter will contain confirmation by one of the qualified solicitors in that firm that the legal clerk is authorised to attend the IPO on behalf of the firm concerned.</w:t>
      </w:r>
    </w:p>
    <w:p w14:paraId="60D7E7C3" w14:textId="77777777" w:rsidR="00AF3FB0" w:rsidRPr="00A94561" w:rsidRDefault="00AF3FB0" w:rsidP="00447ED3">
      <w:pPr>
        <w:pStyle w:val="DefaultText"/>
        <w:textAlignment w:val="auto"/>
        <w:rPr>
          <w:rFonts w:ascii="Arial" w:hAnsi="Arial" w:cs="Arial"/>
          <w:color w:val="auto"/>
          <w:sz w:val="20"/>
        </w:rPr>
      </w:pPr>
    </w:p>
    <w:p w14:paraId="2E2E4FB3" w14:textId="76C43952" w:rsidR="00447ED3" w:rsidRPr="00A94561" w:rsidRDefault="00B47251" w:rsidP="00447ED3">
      <w:pPr>
        <w:pStyle w:val="DefaultText"/>
        <w:textAlignment w:val="auto"/>
        <w:rPr>
          <w:rFonts w:ascii="Arial" w:hAnsi="Arial" w:cs="Arial"/>
          <w:color w:val="auto"/>
          <w:sz w:val="20"/>
        </w:rPr>
      </w:pPr>
      <w:r w:rsidRPr="00A94561">
        <w:rPr>
          <w:rFonts w:ascii="Arial" w:hAnsi="Arial" w:cs="Arial"/>
          <w:color w:val="auto"/>
          <w:sz w:val="20"/>
        </w:rPr>
        <w:t xml:space="preserve">The legal representative should note that </w:t>
      </w:r>
      <w:r w:rsidR="00747DA2" w:rsidRPr="00A94561">
        <w:rPr>
          <w:rFonts w:ascii="Arial" w:hAnsi="Arial" w:cs="Arial"/>
          <w:color w:val="auto"/>
          <w:sz w:val="20"/>
        </w:rPr>
        <w:t>they</w:t>
      </w:r>
      <w:r w:rsidR="003B4427" w:rsidRPr="00A94561">
        <w:rPr>
          <w:rFonts w:ascii="Arial" w:hAnsi="Arial" w:cs="Arial"/>
          <w:color w:val="auto"/>
          <w:sz w:val="20"/>
        </w:rPr>
        <w:t xml:space="preserve"> are </w:t>
      </w:r>
      <w:r w:rsidRPr="00A94561">
        <w:rPr>
          <w:rFonts w:ascii="Arial" w:hAnsi="Arial" w:cs="Arial"/>
          <w:color w:val="auto"/>
          <w:sz w:val="20"/>
        </w:rPr>
        <w:t xml:space="preserve"> acting as an observer in the interview process. The legal representative may take notes at the interview but </w:t>
      </w:r>
      <w:r w:rsidR="00747DA2" w:rsidRPr="00A94561">
        <w:rPr>
          <w:rFonts w:ascii="Arial" w:hAnsi="Arial" w:cs="Arial"/>
          <w:color w:val="auto"/>
          <w:sz w:val="20"/>
        </w:rPr>
        <w:t>they</w:t>
      </w:r>
      <w:r w:rsidR="003B4427" w:rsidRPr="00A94561">
        <w:rPr>
          <w:rFonts w:ascii="Arial" w:hAnsi="Arial" w:cs="Arial"/>
          <w:color w:val="auto"/>
          <w:sz w:val="20"/>
        </w:rPr>
        <w:t xml:space="preserve"> </w:t>
      </w:r>
      <w:r w:rsidRPr="00A94561">
        <w:rPr>
          <w:rFonts w:ascii="Arial" w:hAnsi="Arial" w:cs="Arial"/>
          <w:color w:val="auto"/>
          <w:sz w:val="20"/>
        </w:rPr>
        <w:t xml:space="preserve">must </w:t>
      </w:r>
      <w:r w:rsidRPr="00A94561">
        <w:rPr>
          <w:rFonts w:ascii="Arial" w:hAnsi="Arial" w:cs="Arial"/>
          <w:b/>
          <w:color w:val="auto"/>
          <w:sz w:val="20"/>
        </w:rPr>
        <w:t>not</w:t>
      </w:r>
      <w:r w:rsidRPr="00A94561">
        <w:rPr>
          <w:rFonts w:ascii="Arial" w:hAnsi="Arial" w:cs="Arial"/>
          <w:color w:val="auto"/>
          <w:sz w:val="20"/>
        </w:rPr>
        <w:t xml:space="preserve"> interrupt the interview, answer questions for the applicant and/or make any comments during the interview process unless invited to do so by the interviewer or having first obtained authorisation from the interviewer</w:t>
      </w:r>
      <w:r w:rsidR="00B511E8" w:rsidRPr="00A94561">
        <w:rPr>
          <w:rFonts w:ascii="Arial" w:hAnsi="Arial" w:cs="Arial"/>
          <w:color w:val="auto"/>
          <w:sz w:val="20"/>
        </w:rPr>
        <w:t xml:space="preserve">.  </w:t>
      </w:r>
    </w:p>
    <w:p w14:paraId="3B4DFB91" w14:textId="77777777" w:rsidR="00447ED3" w:rsidRPr="00A94561" w:rsidRDefault="00447ED3" w:rsidP="00447ED3">
      <w:pPr>
        <w:pStyle w:val="DefaultText"/>
        <w:textAlignment w:val="auto"/>
        <w:rPr>
          <w:rFonts w:ascii="Arial" w:hAnsi="Arial" w:cs="Arial"/>
          <w:color w:val="auto"/>
          <w:sz w:val="20"/>
        </w:rPr>
      </w:pPr>
    </w:p>
    <w:p w14:paraId="3B0707BF" w14:textId="7CE09FE3" w:rsidR="00CB5BF0" w:rsidRPr="00A94561" w:rsidRDefault="00B511E8" w:rsidP="00447ED3">
      <w:pPr>
        <w:pStyle w:val="DefaultText"/>
        <w:textAlignment w:val="auto"/>
        <w:rPr>
          <w:rFonts w:ascii="Arial" w:hAnsi="Arial" w:cs="Arial"/>
          <w:color w:val="auto"/>
          <w:sz w:val="20"/>
        </w:rPr>
      </w:pPr>
      <w:r w:rsidRPr="00A94561">
        <w:rPr>
          <w:rFonts w:ascii="Arial" w:hAnsi="Arial" w:cs="Arial"/>
          <w:color w:val="auto"/>
          <w:sz w:val="20"/>
          <w:lang w:val="en-GB"/>
        </w:rPr>
        <w:t>The use of laptops, mobile phones, or any electronic /recording device by the legal representative is</w:t>
      </w:r>
      <w:r w:rsidRPr="00A94561">
        <w:rPr>
          <w:rFonts w:ascii="Arial" w:hAnsi="Arial" w:cs="Arial"/>
          <w:color w:val="auto"/>
          <w:sz w:val="20"/>
        </w:rPr>
        <w:t xml:space="preserve"> only permitted to take notes and should be on silent mode. A</w:t>
      </w:r>
      <w:r w:rsidRPr="00A94561">
        <w:rPr>
          <w:rFonts w:ascii="Arial" w:hAnsi="Arial" w:cs="Arial"/>
          <w:sz w:val="20"/>
        </w:rPr>
        <w:t xml:space="preserve">ny personal recordings, audio or visual, videos or photography during the interview are </w:t>
      </w:r>
      <w:r w:rsidR="00CB5BF0" w:rsidRPr="00A94561">
        <w:rPr>
          <w:rFonts w:ascii="Arial" w:hAnsi="Arial" w:cs="Arial"/>
          <w:b/>
          <w:sz w:val="20"/>
        </w:rPr>
        <w:t xml:space="preserve">strictly </w:t>
      </w:r>
      <w:r w:rsidR="00CB5BF0" w:rsidRPr="00A94561">
        <w:rPr>
          <w:rFonts w:ascii="Arial" w:hAnsi="Arial" w:cs="Arial"/>
          <w:b/>
          <w:color w:val="auto"/>
          <w:sz w:val="20"/>
        </w:rPr>
        <w:t>not</w:t>
      </w:r>
      <w:r w:rsidR="00CB5BF0" w:rsidRPr="00A94561">
        <w:rPr>
          <w:rFonts w:ascii="Arial" w:hAnsi="Arial" w:cs="Arial"/>
          <w:color w:val="auto"/>
          <w:sz w:val="20"/>
        </w:rPr>
        <w:t xml:space="preserve"> permitted</w:t>
      </w:r>
      <w:r w:rsidR="00447ED3" w:rsidRPr="00A94561">
        <w:rPr>
          <w:rFonts w:ascii="Arial" w:hAnsi="Arial" w:cs="Arial"/>
          <w:color w:val="auto"/>
          <w:sz w:val="20"/>
        </w:rPr>
        <w:t>.</w:t>
      </w:r>
    </w:p>
    <w:p w14:paraId="6877BB3A" w14:textId="17C1044E" w:rsidR="00B511E8" w:rsidRPr="00A94561" w:rsidRDefault="00B511E8" w:rsidP="00B511E8">
      <w:pPr>
        <w:pStyle w:val="DefaultText"/>
        <w:rPr>
          <w:rFonts w:ascii="Arial" w:hAnsi="Arial" w:cs="Arial"/>
          <w:sz w:val="20"/>
          <w:highlight w:val="cyan"/>
        </w:rPr>
      </w:pPr>
    </w:p>
    <w:p w14:paraId="545687B2" w14:textId="77777777" w:rsidR="00B511E8" w:rsidRPr="00A94561" w:rsidRDefault="00B511E8" w:rsidP="00B511E8">
      <w:pPr>
        <w:pStyle w:val="DefaultText"/>
        <w:rPr>
          <w:rFonts w:ascii="Arial" w:hAnsi="Arial" w:cs="Arial"/>
          <w:sz w:val="20"/>
          <w:highlight w:val="cyan"/>
        </w:rPr>
      </w:pPr>
    </w:p>
    <w:p w14:paraId="16A09986" w14:textId="1A505758" w:rsidR="00B511E8" w:rsidRPr="00A94561" w:rsidRDefault="00B511E8" w:rsidP="00B511E8">
      <w:pPr>
        <w:pStyle w:val="DefaultText"/>
        <w:rPr>
          <w:rFonts w:ascii="Arial" w:hAnsi="Arial" w:cs="Arial"/>
          <w:color w:val="auto"/>
          <w:sz w:val="20"/>
        </w:rPr>
      </w:pPr>
      <w:r w:rsidRPr="00A94561">
        <w:rPr>
          <w:rFonts w:ascii="Arial" w:hAnsi="Arial" w:cs="Arial"/>
          <w:sz w:val="20"/>
        </w:rPr>
        <w:t xml:space="preserve">The IPO Interview record is the only legal record of the interview. </w:t>
      </w:r>
    </w:p>
    <w:p w14:paraId="7126F6F8" w14:textId="77777777" w:rsidR="00B47251" w:rsidRPr="00A94561" w:rsidRDefault="00B47251" w:rsidP="00B47251">
      <w:pPr>
        <w:pStyle w:val="DefaultText"/>
        <w:ind w:left="720" w:hanging="720"/>
        <w:rPr>
          <w:rFonts w:ascii="Arial" w:hAnsi="Arial" w:cs="Arial"/>
          <w:color w:val="auto"/>
          <w:sz w:val="20"/>
        </w:rPr>
      </w:pPr>
    </w:p>
    <w:p w14:paraId="7EDD7D21" w14:textId="77777777" w:rsidR="00B47251" w:rsidRPr="00A94561" w:rsidRDefault="00B47251" w:rsidP="00B47251">
      <w:pPr>
        <w:pStyle w:val="DefaultText"/>
        <w:ind w:firstLine="720"/>
        <w:rPr>
          <w:rFonts w:ascii="Arial" w:hAnsi="Arial" w:cs="Arial"/>
          <w:color w:val="auto"/>
          <w:sz w:val="20"/>
        </w:rPr>
      </w:pPr>
    </w:p>
    <w:p w14:paraId="3B41E857" w14:textId="77777777" w:rsidR="008C7DCB" w:rsidRPr="00A94561" w:rsidRDefault="008C7DCB" w:rsidP="008C7DCB">
      <w:pPr>
        <w:ind w:left="720" w:hanging="720"/>
        <w:rPr>
          <w:rFonts w:ascii="Arial" w:hAnsi="Arial" w:cs="Arial"/>
        </w:rPr>
      </w:pPr>
      <w:r w:rsidRPr="00A94561">
        <w:rPr>
          <w:rFonts w:ascii="Arial" w:hAnsi="Arial" w:cs="Arial"/>
          <w:b/>
        </w:rPr>
        <w:t>4</w:t>
      </w:r>
      <w:r w:rsidR="00B47251" w:rsidRPr="00A94561">
        <w:rPr>
          <w:rFonts w:ascii="Arial" w:hAnsi="Arial" w:cs="Arial"/>
          <w:b/>
        </w:rPr>
        <w:t>.</w:t>
      </w:r>
      <w:r w:rsidR="00B47251" w:rsidRPr="00A94561">
        <w:rPr>
          <w:rFonts w:ascii="Arial" w:hAnsi="Arial" w:cs="Arial"/>
        </w:rPr>
        <w:tab/>
      </w:r>
      <w:r w:rsidRPr="00A94561">
        <w:rPr>
          <w:rFonts w:ascii="Arial" w:hAnsi="Arial" w:cs="Arial"/>
        </w:rPr>
        <w:t xml:space="preserve">Interviews will be recorded for the purpose of registering the Applicant’s confirmation of the content in the interview record. Either at the end of the interview or at intervals during the interview, the content of the interview record will be read back in order to provide any clarifications to what has been said and orally confirm the content. </w:t>
      </w:r>
    </w:p>
    <w:p w14:paraId="11F0E995" w14:textId="77777777" w:rsidR="008C7DCB" w:rsidRPr="00A94561" w:rsidRDefault="008C7DCB" w:rsidP="008C7DCB">
      <w:pPr>
        <w:ind w:left="720" w:hanging="720"/>
        <w:rPr>
          <w:rFonts w:ascii="Arial" w:hAnsi="Arial" w:cs="Arial"/>
        </w:rPr>
      </w:pPr>
    </w:p>
    <w:p w14:paraId="121650B4" w14:textId="5E9828A2" w:rsidR="00B47251" w:rsidRPr="00A94561" w:rsidRDefault="00B47251" w:rsidP="008C7DCB">
      <w:pPr>
        <w:pStyle w:val="ListParagraph"/>
        <w:numPr>
          <w:ilvl w:val="0"/>
          <w:numId w:val="19"/>
        </w:numPr>
        <w:rPr>
          <w:rFonts w:ascii="Arial" w:hAnsi="Arial" w:cs="Arial"/>
          <w:sz w:val="20"/>
          <w:szCs w:val="20"/>
          <w:lang w:val="en-IE"/>
        </w:rPr>
      </w:pPr>
      <w:r w:rsidRPr="00A94561">
        <w:rPr>
          <w:rFonts w:ascii="Arial" w:hAnsi="Arial" w:cs="Arial"/>
          <w:sz w:val="20"/>
          <w:szCs w:val="20"/>
        </w:rPr>
        <w:t xml:space="preserve">At the end of the interview, the legal representative will be afforded an opportunity to make comments relevant to the case.  Any comments will be documented and will be read back to the legal representative by the interviewer. </w:t>
      </w:r>
      <w:r w:rsidR="00FF435F" w:rsidRPr="00A94561">
        <w:rPr>
          <w:rFonts w:ascii="Arial" w:hAnsi="Arial" w:cs="Arial"/>
          <w:sz w:val="20"/>
          <w:szCs w:val="20"/>
        </w:rPr>
        <w:t>T</w:t>
      </w:r>
      <w:r w:rsidRPr="00A94561">
        <w:rPr>
          <w:rFonts w:ascii="Arial" w:hAnsi="Arial" w:cs="Arial"/>
          <w:sz w:val="20"/>
          <w:szCs w:val="20"/>
        </w:rPr>
        <w:t>he legal representative will be asked to verbally confirm these comments to confirm they have been accurately documented.</w:t>
      </w:r>
      <w:r w:rsidR="00FF435F" w:rsidRPr="00A94561">
        <w:rPr>
          <w:rFonts w:ascii="Arial" w:hAnsi="Arial" w:cs="Arial"/>
          <w:sz w:val="20"/>
          <w:szCs w:val="20"/>
        </w:rPr>
        <w:t xml:space="preserve"> </w:t>
      </w:r>
    </w:p>
    <w:p w14:paraId="7D22CAA6" w14:textId="77777777" w:rsidR="00B47251" w:rsidRPr="00A94561" w:rsidRDefault="00B47251" w:rsidP="00B47251">
      <w:pPr>
        <w:pStyle w:val="DefaultText"/>
        <w:ind w:left="720" w:hanging="720"/>
        <w:rPr>
          <w:rFonts w:ascii="Arial" w:hAnsi="Arial" w:cs="Arial"/>
          <w:color w:val="auto"/>
          <w:sz w:val="20"/>
        </w:rPr>
      </w:pPr>
    </w:p>
    <w:p w14:paraId="3AC54A86" w14:textId="7C985652" w:rsidR="00B47251" w:rsidRPr="00A94561" w:rsidRDefault="00B47251" w:rsidP="00B47251">
      <w:pPr>
        <w:autoSpaceDE/>
        <w:autoSpaceDN/>
        <w:ind w:left="720" w:hanging="720"/>
        <w:rPr>
          <w:rFonts w:ascii="Arial" w:hAnsi="Arial" w:cs="Arial"/>
          <w:b/>
          <w:bCs/>
        </w:rPr>
      </w:pPr>
      <w:r w:rsidRPr="00A94561">
        <w:rPr>
          <w:rFonts w:ascii="Arial" w:hAnsi="Arial" w:cs="Arial"/>
          <w:b/>
        </w:rPr>
        <w:t>6</w:t>
      </w:r>
      <w:r w:rsidRPr="00A94561">
        <w:rPr>
          <w:rFonts w:ascii="Arial" w:hAnsi="Arial" w:cs="Arial"/>
        </w:rPr>
        <w:t xml:space="preserve">. </w:t>
      </w:r>
      <w:r w:rsidRPr="00A94561">
        <w:rPr>
          <w:rFonts w:ascii="Arial" w:hAnsi="Arial" w:cs="Arial"/>
        </w:rPr>
        <w:tab/>
        <w:t xml:space="preserve">The IPO will accept and consider any documents or submissions relevant to the applicant’s case. </w:t>
      </w:r>
      <w:r w:rsidRPr="00A94561">
        <w:rPr>
          <w:rFonts w:ascii="Arial" w:hAnsi="Arial" w:cs="Arial"/>
          <w:color w:val="000000"/>
        </w:rPr>
        <w:t>Y</w:t>
      </w:r>
      <w:r w:rsidRPr="00A94561">
        <w:rPr>
          <w:rFonts w:ascii="Arial" w:eastAsia="Arial" w:hAnsi="Arial" w:cs="Arial"/>
        </w:rPr>
        <w:t xml:space="preserve">ou are requested to submit any documentary evidence or other information to support your client’s claim, in advance of the interview by emailing </w:t>
      </w:r>
      <w:hyperlink r:id="rId15">
        <w:r w:rsidRPr="00A94561">
          <w:rPr>
            <w:rFonts w:ascii="Arial" w:hAnsi="Arial" w:cs="Arial"/>
          </w:rPr>
          <w:t>info@ipo.gov.ie</w:t>
        </w:r>
      </w:hyperlink>
      <w:r w:rsidR="003B4427" w:rsidRPr="00A94561">
        <w:rPr>
          <w:rFonts w:ascii="Arial" w:hAnsi="Arial" w:cs="Arial"/>
        </w:rPr>
        <w:t>,</w:t>
      </w:r>
      <w:r w:rsidRPr="00A94561">
        <w:rPr>
          <w:rFonts w:ascii="Arial" w:hAnsi="Arial" w:cs="Arial"/>
        </w:rPr>
        <w:t xml:space="preserve">with </w:t>
      </w:r>
      <w:r w:rsidRPr="00A94561">
        <w:rPr>
          <w:rFonts w:ascii="Arial" w:eastAsia="Arial" w:hAnsi="Arial" w:cs="Arial"/>
        </w:rPr>
        <w:t xml:space="preserve">your client’s name and reference number in the subject line. </w:t>
      </w:r>
    </w:p>
    <w:p w14:paraId="5D41C0FC" w14:textId="77777777" w:rsidR="00B47251" w:rsidRPr="00A94561" w:rsidRDefault="00B47251" w:rsidP="00B47251">
      <w:pPr>
        <w:pStyle w:val="DefaultText"/>
        <w:ind w:firstLine="720"/>
        <w:rPr>
          <w:rFonts w:ascii="Arial" w:hAnsi="Arial" w:cs="Arial"/>
          <w:b/>
          <w:color w:val="auto"/>
          <w:sz w:val="20"/>
        </w:rPr>
      </w:pPr>
    </w:p>
    <w:p w14:paraId="519A8BDF" w14:textId="77777777" w:rsidR="008C7DCB" w:rsidRPr="00A94561" w:rsidRDefault="008C7DCB" w:rsidP="008C7DCB">
      <w:pPr>
        <w:pStyle w:val="DefaultText"/>
        <w:ind w:left="720" w:hanging="720"/>
        <w:rPr>
          <w:rFonts w:ascii="Arial" w:hAnsi="Arial" w:cs="Arial"/>
          <w:b/>
          <w:color w:val="auto"/>
          <w:sz w:val="20"/>
        </w:rPr>
      </w:pPr>
      <w:r w:rsidRPr="00A94561">
        <w:rPr>
          <w:rFonts w:ascii="Arial" w:hAnsi="Arial" w:cs="Arial"/>
          <w:b/>
          <w:color w:val="auto"/>
          <w:sz w:val="20"/>
        </w:rPr>
        <w:t>7.</w:t>
      </w:r>
      <w:r w:rsidRPr="00A94561">
        <w:rPr>
          <w:rFonts w:ascii="Arial" w:hAnsi="Arial" w:cs="Arial"/>
          <w:color w:val="auto"/>
          <w:sz w:val="20"/>
        </w:rPr>
        <w:t xml:space="preserve"> </w:t>
      </w:r>
      <w:r w:rsidRPr="00A94561">
        <w:rPr>
          <w:rFonts w:ascii="Arial" w:hAnsi="Arial" w:cs="Arial"/>
          <w:color w:val="auto"/>
          <w:sz w:val="20"/>
        </w:rPr>
        <w:tab/>
      </w:r>
      <w:r w:rsidR="00B47251" w:rsidRPr="00A94561">
        <w:rPr>
          <w:rFonts w:ascii="Arial" w:hAnsi="Arial" w:cs="Arial"/>
          <w:color w:val="auto"/>
          <w:sz w:val="20"/>
        </w:rPr>
        <w:t xml:space="preserve">The applicant will be afforded short breaks during the interview at the discretion of the interviewer, </w:t>
      </w:r>
      <w:r w:rsidR="00B47251" w:rsidRPr="00A94561">
        <w:rPr>
          <w:rFonts w:ascii="Arial" w:hAnsi="Arial" w:cs="Arial"/>
          <w:b/>
          <w:color w:val="auto"/>
          <w:sz w:val="20"/>
        </w:rPr>
        <w:t>and/or at the request of the applicant.</w:t>
      </w:r>
    </w:p>
    <w:p w14:paraId="3BEA32C3" w14:textId="77777777" w:rsidR="008C7DCB" w:rsidRPr="00A94561" w:rsidRDefault="008C7DCB" w:rsidP="008C7DCB">
      <w:pPr>
        <w:pStyle w:val="DefaultText"/>
        <w:ind w:left="720" w:hanging="720"/>
        <w:rPr>
          <w:rFonts w:ascii="Arial" w:hAnsi="Arial" w:cs="Arial"/>
          <w:b/>
          <w:color w:val="auto"/>
          <w:sz w:val="20"/>
        </w:rPr>
      </w:pPr>
    </w:p>
    <w:p w14:paraId="5C9B409E" w14:textId="16158627" w:rsidR="00B47251" w:rsidRPr="00A94561" w:rsidRDefault="00B47251" w:rsidP="008C7DCB">
      <w:pPr>
        <w:pStyle w:val="DefaultText"/>
        <w:numPr>
          <w:ilvl w:val="0"/>
          <w:numId w:val="17"/>
        </w:numPr>
        <w:rPr>
          <w:rFonts w:ascii="Arial" w:hAnsi="Arial" w:cs="Arial"/>
          <w:b/>
          <w:color w:val="auto"/>
          <w:sz w:val="20"/>
        </w:rPr>
      </w:pPr>
      <w:r w:rsidRPr="00A94561">
        <w:rPr>
          <w:rFonts w:ascii="Arial" w:hAnsi="Arial" w:cs="Arial"/>
          <w:bCs/>
          <w:color w:val="auto"/>
          <w:sz w:val="20"/>
        </w:rPr>
        <w:t>The IPO and the interviewer will have regard to the procedures pertaining in the IPO regarding safety of staff and in particular in relation to IPO staff/authorised personnel at interview.</w:t>
      </w:r>
    </w:p>
    <w:p w14:paraId="4B0AC4D7" w14:textId="77777777" w:rsidR="00B47251" w:rsidRPr="00A94561" w:rsidRDefault="00B47251" w:rsidP="00B47251">
      <w:pPr>
        <w:pStyle w:val="DefaultText"/>
        <w:ind w:firstLine="720"/>
        <w:rPr>
          <w:rFonts w:ascii="Arial" w:hAnsi="Arial" w:cs="Arial"/>
          <w:color w:val="auto"/>
          <w:sz w:val="20"/>
        </w:rPr>
      </w:pPr>
    </w:p>
    <w:p w14:paraId="011BC662" w14:textId="77777777" w:rsidR="00D84FC8" w:rsidRPr="00A94561" w:rsidRDefault="00D84FC8" w:rsidP="00B47251">
      <w:pPr>
        <w:pStyle w:val="DefaultText"/>
        <w:rPr>
          <w:rFonts w:ascii="Arial" w:hAnsi="Arial" w:cs="Arial"/>
          <w:b/>
          <w:color w:val="auto"/>
          <w:sz w:val="20"/>
          <w:u w:val="single"/>
        </w:rPr>
      </w:pPr>
    </w:p>
    <w:p w14:paraId="1CD41369" w14:textId="77777777" w:rsidR="00D84FC8" w:rsidRPr="00A94561" w:rsidRDefault="00D84FC8" w:rsidP="00B47251">
      <w:pPr>
        <w:pStyle w:val="DefaultText"/>
        <w:rPr>
          <w:rFonts w:ascii="Arial" w:hAnsi="Arial" w:cs="Arial"/>
          <w:b/>
          <w:color w:val="auto"/>
          <w:sz w:val="20"/>
          <w:u w:val="single"/>
        </w:rPr>
      </w:pPr>
    </w:p>
    <w:tbl>
      <w:tblPr>
        <w:tblW w:w="10233" w:type="dxa"/>
        <w:tblInd w:w="108" w:type="dxa"/>
        <w:tblBorders>
          <w:top w:val="double" w:sz="6" w:space="0" w:color="000000"/>
          <w:left w:val="double" w:sz="6" w:space="0" w:color="000000"/>
          <w:bottom w:val="single" w:sz="8" w:space="0" w:color="000000"/>
          <w:right w:val="double" w:sz="6" w:space="0" w:color="000000"/>
          <w:insideH w:val="single" w:sz="8" w:space="0" w:color="000000"/>
          <w:insideV w:val="double" w:sz="6" w:space="0" w:color="000000"/>
        </w:tblBorders>
        <w:tblLayout w:type="fixed"/>
        <w:tblLook w:val="04A0" w:firstRow="1" w:lastRow="0" w:firstColumn="1" w:lastColumn="0" w:noHBand="0" w:noVBand="1"/>
      </w:tblPr>
      <w:tblGrid>
        <w:gridCol w:w="5230"/>
        <w:gridCol w:w="495"/>
        <w:gridCol w:w="4508"/>
      </w:tblGrid>
      <w:tr w:rsidR="008C7DCB" w:rsidRPr="00A94561" w14:paraId="7104D628" w14:textId="77777777" w:rsidTr="00FA5027">
        <w:trPr>
          <w:trHeight w:val="293"/>
        </w:trPr>
        <w:tc>
          <w:tcPr>
            <w:tcW w:w="5230" w:type="dxa"/>
            <w:tcBorders>
              <w:top w:val="double" w:sz="6" w:space="0" w:color="000000"/>
              <w:left w:val="double" w:sz="6" w:space="0" w:color="000000"/>
              <w:bottom w:val="single" w:sz="8" w:space="0" w:color="000000"/>
              <w:right w:val="double" w:sz="6" w:space="0" w:color="000000"/>
            </w:tcBorders>
            <w:hideMark/>
          </w:tcPr>
          <w:p w14:paraId="741B829C" w14:textId="77777777" w:rsidR="008C7DCB" w:rsidRPr="00A94561" w:rsidRDefault="008C7DCB" w:rsidP="00FA5027">
            <w:pPr>
              <w:pStyle w:val="TableText"/>
              <w:jc w:val="left"/>
              <w:rPr>
                <w:rFonts w:ascii="Arial" w:hAnsi="Arial" w:cs="Arial"/>
                <w:color w:val="auto"/>
                <w:sz w:val="20"/>
              </w:rPr>
            </w:pPr>
            <w:r w:rsidRPr="00A94561">
              <w:rPr>
                <w:rFonts w:ascii="Arial" w:hAnsi="Arial" w:cs="Arial"/>
                <w:color w:val="auto"/>
                <w:sz w:val="20"/>
              </w:rPr>
              <w:t>Name of Legal Rep</w:t>
            </w:r>
          </w:p>
          <w:p w14:paraId="5E6E84C5" w14:textId="77777777" w:rsidR="008C7DCB" w:rsidRPr="00A94561" w:rsidRDefault="008C7DCB" w:rsidP="00FA5027">
            <w:pPr>
              <w:pStyle w:val="TableText"/>
              <w:jc w:val="left"/>
              <w:rPr>
                <w:rFonts w:ascii="Arial" w:hAnsi="Arial" w:cs="Arial"/>
                <w:b/>
                <w:color w:val="auto"/>
                <w:sz w:val="20"/>
              </w:rPr>
            </w:pPr>
            <w:r w:rsidRPr="00A94561">
              <w:rPr>
                <w:rFonts w:ascii="Arial" w:hAnsi="Arial" w:cs="Arial"/>
                <w:color w:val="auto"/>
                <w:sz w:val="20"/>
              </w:rPr>
              <w:t>(Block Capitals):</w:t>
            </w:r>
          </w:p>
        </w:tc>
        <w:tc>
          <w:tcPr>
            <w:tcW w:w="495" w:type="dxa"/>
            <w:tcBorders>
              <w:top w:val="nil"/>
              <w:left w:val="double" w:sz="6" w:space="0" w:color="000000"/>
              <w:bottom w:val="nil"/>
              <w:right w:val="double" w:sz="6" w:space="0" w:color="000000"/>
            </w:tcBorders>
          </w:tcPr>
          <w:p w14:paraId="50E85B32" w14:textId="77777777" w:rsidR="008C7DCB" w:rsidRPr="00A94561" w:rsidRDefault="008C7DCB" w:rsidP="00FA5027">
            <w:pPr>
              <w:pStyle w:val="DefaultText"/>
              <w:rPr>
                <w:rFonts w:ascii="Arial" w:hAnsi="Arial" w:cs="Arial"/>
                <w:b/>
                <w:color w:val="auto"/>
                <w:sz w:val="20"/>
              </w:rPr>
            </w:pPr>
          </w:p>
        </w:tc>
        <w:tc>
          <w:tcPr>
            <w:tcW w:w="4508" w:type="dxa"/>
            <w:tcBorders>
              <w:top w:val="double" w:sz="6" w:space="0" w:color="000000"/>
              <w:left w:val="double" w:sz="6" w:space="0" w:color="000000"/>
              <w:bottom w:val="single" w:sz="8" w:space="0" w:color="000000"/>
              <w:right w:val="double" w:sz="6" w:space="0" w:color="000000"/>
            </w:tcBorders>
            <w:hideMark/>
          </w:tcPr>
          <w:p w14:paraId="7CFF8100" w14:textId="77777777" w:rsidR="008C7DCB" w:rsidRPr="00A94561" w:rsidRDefault="008C7DCB" w:rsidP="00FA5027">
            <w:pPr>
              <w:pStyle w:val="TableText"/>
              <w:jc w:val="center"/>
              <w:rPr>
                <w:rFonts w:ascii="Arial" w:hAnsi="Arial" w:cs="Arial"/>
                <w:b/>
                <w:color w:val="auto"/>
                <w:sz w:val="20"/>
              </w:rPr>
            </w:pPr>
            <w:r w:rsidRPr="00A94561">
              <w:rPr>
                <w:rFonts w:ascii="Arial" w:hAnsi="Arial" w:cs="Arial"/>
                <w:b/>
                <w:color w:val="auto"/>
                <w:sz w:val="20"/>
              </w:rPr>
              <w:t>For IPO</w:t>
            </w:r>
          </w:p>
        </w:tc>
      </w:tr>
      <w:tr w:rsidR="008C7DCB" w:rsidRPr="00A94561" w14:paraId="7D50778E" w14:textId="77777777" w:rsidTr="00FA5027">
        <w:trPr>
          <w:trHeight w:val="293"/>
        </w:trPr>
        <w:tc>
          <w:tcPr>
            <w:tcW w:w="5230" w:type="dxa"/>
            <w:tcBorders>
              <w:top w:val="single" w:sz="8" w:space="0" w:color="000000"/>
              <w:left w:val="double" w:sz="6" w:space="0" w:color="000000"/>
              <w:bottom w:val="single" w:sz="8" w:space="0" w:color="000000"/>
              <w:right w:val="double" w:sz="6" w:space="0" w:color="000000"/>
            </w:tcBorders>
            <w:hideMark/>
          </w:tcPr>
          <w:p w14:paraId="6198B1CB" w14:textId="77777777" w:rsidR="008C7DCB" w:rsidRPr="00A94561" w:rsidRDefault="008C7DCB" w:rsidP="00FA5027">
            <w:pPr>
              <w:pStyle w:val="TableText"/>
              <w:jc w:val="left"/>
              <w:rPr>
                <w:rFonts w:ascii="Arial" w:hAnsi="Arial" w:cs="Arial"/>
                <w:b/>
                <w:color w:val="auto"/>
                <w:sz w:val="20"/>
              </w:rPr>
            </w:pPr>
            <w:r w:rsidRPr="00A94561">
              <w:rPr>
                <w:rFonts w:ascii="Arial" w:hAnsi="Arial" w:cs="Arial"/>
                <w:color w:val="auto"/>
                <w:sz w:val="20"/>
              </w:rPr>
              <w:t>Company:</w:t>
            </w:r>
          </w:p>
        </w:tc>
        <w:tc>
          <w:tcPr>
            <w:tcW w:w="495" w:type="dxa"/>
            <w:tcBorders>
              <w:top w:val="nil"/>
              <w:left w:val="double" w:sz="6" w:space="0" w:color="000000"/>
              <w:bottom w:val="nil"/>
              <w:right w:val="double" w:sz="6" w:space="0" w:color="000000"/>
            </w:tcBorders>
          </w:tcPr>
          <w:p w14:paraId="39E99CED" w14:textId="77777777" w:rsidR="008C7DCB" w:rsidRPr="00A94561" w:rsidRDefault="008C7DCB" w:rsidP="00FA5027">
            <w:pPr>
              <w:pStyle w:val="DefaultText"/>
              <w:rPr>
                <w:rFonts w:ascii="Arial" w:hAnsi="Arial" w:cs="Arial"/>
                <w:b/>
                <w:color w:val="auto"/>
                <w:sz w:val="20"/>
              </w:rPr>
            </w:pPr>
          </w:p>
        </w:tc>
        <w:tc>
          <w:tcPr>
            <w:tcW w:w="4508" w:type="dxa"/>
            <w:tcBorders>
              <w:top w:val="single" w:sz="8" w:space="0" w:color="000000"/>
              <w:left w:val="double" w:sz="6" w:space="0" w:color="000000"/>
              <w:bottom w:val="single" w:sz="8" w:space="0" w:color="000000"/>
              <w:right w:val="double" w:sz="6" w:space="0" w:color="000000"/>
            </w:tcBorders>
            <w:hideMark/>
          </w:tcPr>
          <w:p w14:paraId="52360451" w14:textId="77777777" w:rsidR="008C7DCB" w:rsidRPr="00A94561" w:rsidRDefault="008C7DCB" w:rsidP="00FA5027">
            <w:pPr>
              <w:pStyle w:val="TableText"/>
              <w:jc w:val="left"/>
              <w:rPr>
                <w:rFonts w:ascii="Arial" w:hAnsi="Arial" w:cs="Arial"/>
                <w:b/>
                <w:color w:val="auto"/>
                <w:sz w:val="20"/>
              </w:rPr>
            </w:pPr>
            <w:r w:rsidRPr="00A94561">
              <w:rPr>
                <w:rFonts w:ascii="Arial" w:hAnsi="Arial" w:cs="Arial"/>
                <w:color w:val="auto"/>
                <w:sz w:val="20"/>
              </w:rPr>
              <w:t>Proof of ID provided (Y/N):</w:t>
            </w:r>
          </w:p>
        </w:tc>
      </w:tr>
      <w:tr w:rsidR="008C7DCB" w:rsidRPr="00A94561" w14:paraId="0066A1FF" w14:textId="77777777" w:rsidTr="00FA5027">
        <w:trPr>
          <w:trHeight w:val="293"/>
        </w:trPr>
        <w:tc>
          <w:tcPr>
            <w:tcW w:w="5230" w:type="dxa"/>
            <w:tcBorders>
              <w:top w:val="single" w:sz="8" w:space="0" w:color="000000"/>
              <w:left w:val="double" w:sz="6" w:space="0" w:color="000000"/>
              <w:bottom w:val="single" w:sz="8" w:space="0" w:color="000000"/>
              <w:right w:val="double" w:sz="6" w:space="0" w:color="000000"/>
            </w:tcBorders>
            <w:hideMark/>
          </w:tcPr>
          <w:p w14:paraId="13078484" w14:textId="77777777" w:rsidR="008C7DCB" w:rsidRPr="00A94561" w:rsidRDefault="008C7DCB" w:rsidP="00FA5027">
            <w:pPr>
              <w:pStyle w:val="TableText"/>
              <w:jc w:val="left"/>
              <w:rPr>
                <w:rFonts w:ascii="Arial" w:hAnsi="Arial" w:cs="Arial"/>
                <w:b/>
                <w:color w:val="auto"/>
                <w:sz w:val="20"/>
              </w:rPr>
            </w:pPr>
            <w:r w:rsidRPr="00A94561">
              <w:rPr>
                <w:rFonts w:ascii="Arial" w:hAnsi="Arial" w:cs="Arial"/>
                <w:color w:val="auto"/>
                <w:sz w:val="20"/>
              </w:rPr>
              <w:t>Contact Tel No.:</w:t>
            </w:r>
          </w:p>
        </w:tc>
        <w:tc>
          <w:tcPr>
            <w:tcW w:w="495" w:type="dxa"/>
            <w:tcBorders>
              <w:top w:val="nil"/>
              <w:left w:val="double" w:sz="6" w:space="0" w:color="000000"/>
              <w:bottom w:val="nil"/>
              <w:right w:val="double" w:sz="6" w:space="0" w:color="000000"/>
            </w:tcBorders>
          </w:tcPr>
          <w:p w14:paraId="22736E3B" w14:textId="77777777" w:rsidR="008C7DCB" w:rsidRPr="00A94561" w:rsidRDefault="008C7DCB" w:rsidP="00FA5027">
            <w:pPr>
              <w:pStyle w:val="DefaultText"/>
              <w:rPr>
                <w:rFonts w:ascii="Arial" w:hAnsi="Arial" w:cs="Arial"/>
                <w:b/>
                <w:color w:val="auto"/>
                <w:sz w:val="20"/>
              </w:rPr>
            </w:pPr>
          </w:p>
        </w:tc>
        <w:tc>
          <w:tcPr>
            <w:tcW w:w="4508" w:type="dxa"/>
            <w:tcBorders>
              <w:top w:val="single" w:sz="8" w:space="0" w:color="000000"/>
              <w:left w:val="double" w:sz="6" w:space="0" w:color="000000"/>
              <w:bottom w:val="single" w:sz="8" w:space="0" w:color="000000"/>
              <w:right w:val="double" w:sz="6" w:space="0" w:color="000000"/>
            </w:tcBorders>
            <w:hideMark/>
          </w:tcPr>
          <w:p w14:paraId="4158A2B4" w14:textId="77777777" w:rsidR="008C7DCB" w:rsidRPr="00A94561" w:rsidRDefault="008C7DCB" w:rsidP="00FA5027">
            <w:pPr>
              <w:pStyle w:val="TableText"/>
              <w:jc w:val="left"/>
              <w:rPr>
                <w:rFonts w:ascii="Arial" w:hAnsi="Arial" w:cs="Arial"/>
                <w:b/>
                <w:color w:val="auto"/>
                <w:sz w:val="20"/>
              </w:rPr>
            </w:pPr>
            <w:r w:rsidRPr="00A94561">
              <w:rPr>
                <w:rFonts w:ascii="Arial" w:hAnsi="Arial" w:cs="Arial"/>
                <w:color w:val="auto"/>
                <w:sz w:val="20"/>
              </w:rPr>
              <w:t>Format:</w:t>
            </w:r>
          </w:p>
        </w:tc>
      </w:tr>
      <w:tr w:rsidR="008C7DCB" w:rsidRPr="00A94561" w14:paraId="30A70E8F" w14:textId="77777777" w:rsidTr="00FA5027">
        <w:trPr>
          <w:trHeight w:val="293"/>
        </w:trPr>
        <w:tc>
          <w:tcPr>
            <w:tcW w:w="5230" w:type="dxa"/>
            <w:tcBorders>
              <w:top w:val="single" w:sz="8" w:space="0" w:color="000000"/>
              <w:left w:val="double" w:sz="6" w:space="0" w:color="000000"/>
              <w:bottom w:val="single" w:sz="8" w:space="0" w:color="000000"/>
              <w:right w:val="double" w:sz="6" w:space="0" w:color="000000"/>
            </w:tcBorders>
            <w:hideMark/>
          </w:tcPr>
          <w:p w14:paraId="7C615580" w14:textId="77777777" w:rsidR="008C7DCB" w:rsidRPr="00A94561" w:rsidRDefault="008C7DCB" w:rsidP="00FA5027">
            <w:pPr>
              <w:pStyle w:val="TableText"/>
              <w:jc w:val="left"/>
              <w:rPr>
                <w:rFonts w:ascii="Arial" w:hAnsi="Arial" w:cs="Arial"/>
                <w:b/>
                <w:color w:val="auto"/>
                <w:sz w:val="20"/>
              </w:rPr>
            </w:pPr>
            <w:r w:rsidRPr="00A94561">
              <w:rPr>
                <w:rFonts w:ascii="Arial" w:hAnsi="Arial" w:cs="Arial"/>
                <w:color w:val="auto"/>
                <w:sz w:val="20"/>
              </w:rPr>
              <w:t>Oral  confirmation:  Yes  | No</w:t>
            </w:r>
          </w:p>
        </w:tc>
        <w:tc>
          <w:tcPr>
            <w:tcW w:w="495" w:type="dxa"/>
            <w:tcBorders>
              <w:top w:val="nil"/>
              <w:left w:val="double" w:sz="6" w:space="0" w:color="000000"/>
              <w:bottom w:val="nil"/>
              <w:right w:val="double" w:sz="6" w:space="0" w:color="000000"/>
            </w:tcBorders>
          </w:tcPr>
          <w:p w14:paraId="3D1A139A" w14:textId="77777777" w:rsidR="008C7DCB" w:rsidRPr="00A94561" w:rsidRDefault="008C7DCB" w:rsidP="00FA5027">
            <w:pPr>
              <w:pStyle w:val="DefaultText"/>
              <w:rPr>
                <w:rFonts w:ascii="Arial" w:hAnsi="Arial" w:cs="Arial"/>
                <w:b/>
                <w:color w:val="auto"/>
                <w:sz w:val="20"/>
              </w:rPr>
            </w:pPr>
          </w:p>
        </w:tc>
        <w:tc>
          <w:tcPr>
            <w:tcW w:w="4508" w:type="dxa"/>
            <w:tcBorders>
              <w:top w:val="single" w:sz="8" w:space="0" w:color="000000"/>
              <w:left w:val="double" w:sz="6" w:space="0" w:color="000000"/>
              <w:bottom w:val="single" w:sz="8" w:space="0" w:color="000000"/>
              <w:right w:val="double" w:sz="6" w:space="0" w:color="000000"/>
            </w:tcBorders>
            <w:hideMark/>
          </w:tcPr>
          <w:p w14:paraId="2C6EC5CD" w14:textId="77777777" w:rsidR="008C7DCB" w:rsidRPr="00A94561" w:rsidRDefault="008C7DCB" w:rsidP="00FA5027">
            <w:pPr>
              <w:pStyle w:val="TableText"/>
              <w:jc w:val="left"/>
              <w:rPr>
                <w:rFonts w:ascii="Arial" w:hAnsi="Arial" w:cs="Arial"/>
                <w:b/>
                <w:color w:val="auto"/>
                <w:sz w:val="20"/>
              </w:rPr>
            </w:pPr>
            <w:r w:rsidRPr="00A94561">
              <w:rPr>
                <w:rFonts w:ascii="Arial" w:hAnsi="Arial" w:cs="Arial"/>
                <w:color w:val="auto"/>
                <w:sz w:val="20"/>
              </w:rPr>
              <w:t>Oral  confirmation:  Yes  | No</w:t>
            </w:r>
          </w:p>
        </w:tc>
      </w:tr>
      <w:tr w:rsidR="008C7DCB" w:rsidRPr="00A94561" w14:paraId="1FC000FC" w14:textId="77777777" w:rsidTr="00FA5027">
        <w:trPr>
          <w:trHeight w:val="293"/>
        </w:trPr>
        <w:tc>
          <w:tcPr>
            <w:tcW w:w="5230" w:type="dxa"/>
            <w:tcBorders>
              <w:top w:val="single" w:sz="8" w:space="0" w:color="000000"/>
              <w:left w:val="double" w:sz="6" w:space="0" w:color="000000"/>
              <w:bottom w:val="double" w:sz="6" w:space="0" w:color="000000"/>
              <w:right w:val="double" w:sz="6" w:space="0" w:color="000000"/>
            </w:tcBorders>
            <w:hideMark/>
          </w:tcPr>
          <w:p w14:paraId="13E64990" w14:textId="77777777" w:rsidR="008C7DCB" w:rsidRPr="00A94561" w:rsidRDefault="008C7DCB" w:rsidP="00FA5027">
            <w:pPr>
              <w:pStyle w:val="DefaultText"/>
              <w:spacing w:line="360" w:lineRule="auto"/>
              <w:rPr>
                <w:rFonts w:ascii="Arial" w:hAnsi="Arial" w:cs="Arial"/>
                <w:bCs/>
                <w:color w:val="auto"/>
                <w:sz w:val="20"/>
              </w:rPr>
            </w:pPr>
            <w:r w:rsidRPr="00A94561">
              <w:rPr>
                <w:rFonts w:ascii="Arial" w:hAnsi="Arial" w:cs="Arial"/>
                <w:bCs/>
                <w:color w:val="auto"/>
                <w:sz w:val="20"/>
              </w:rPr>
              <w:t xml:space="preserve">Time Stamp: </w:t>
            </w:r>
            <w:proofErr w:type="spellStart"/>
            <w:r w:rsidRPr="00A94561">
              <w:rPr>
                <w:rFonts w:ascii="Arial" w:hAnsi="Arial" w:cs="Arial"/>
                <w:bCs/>
                <w:color w:val="auto"/>
                <w:sz w:val="20"/>
              </w:rPr>
              <w:t>tt:tt</w:t>
            </w:r>
            <w:proofErr w:type="spellEnd"/>
            <w:r w:rsidRPr="00A94561">
              <w:rPr>
                <w:rFonts w:ascii="Arial" w:hAnsi="Arial" w:cs="Arial"/>
                <w:bCs/>
                <w:color w:val="auto"/>
                <w:sz w:val="20"/>
              </w:rPr>
              <w:t xml:space="preserve">  dd/mm/</w:t>
            </w:r>
            <w:proofErr w:type="spellStart"/>
            <w:r w:rsidRPr="00A94561">
              <w:rPr>
                <w:rFonts w:ascii="Arial" w:hAnsi="Arial" w:cs="Arial"/>
                <w:bCs/>
                <w:color w:val="auto"/>
                <w:sz w:val="20"/>
              </w:rPr>
              <w:t>yyyy</w:t>
            </w:r>
            <w:proofErr w:type="spellEnd"/>
          </w:p>
          <w:p w14:paraId="04A0C2FA" w14:textId="77777777" w:rsidR="008C7DCB" w:rsidRPr="00A94561" w:rsidRDefault="008C7DCB" w:rsidP="00FA5027">
            <w:pPr>
              <w:pStyle w:val="TableText"/>
              <w:jc w:val="left"/>
              <w:rPr>
                <w:rFonts w:ascii="Arial" w:hAnsi="Arial" w:cs="Arial"/>
                <w:b/>
                <w:color w:val="auto"/>
                <w:sz w:val="20"/>
              </w:rPr>
            </w:pPr>
          </w:p>
        </w:tc>
        <w:tc>
          <w:tcPr>
            <w:tcW w:w="495" w:type="dxa"/>
            <w:tcBorders>
              <w:top w:val="nil"/>
              <w:left w:val="double" w:sz="6" w:space="0" w:color="000000"/>
              <w:bottom w:val="nil"/>
              <w:right w:val="double" w:sz="6" w:space="0" w:color="000000"/>
            </w:tcBorders>
          </w:tcPr>
          <w:p w14:paraId="2664A400" w14:textId="77777777" w:rsidR="008C7DCB" w:rsidRPr="00A94561" w:rsidRDefault="008C7DCB" w:rsidP="00FA5027">
            <w:pPr>
              <w:pStyle w:val="DefaultText"/>
              <w:rPr>
                <w:rFonts w:ascii="Arial" w:hAnsi="Arial" w:cs="Arial"/>
                <w:b/>
                <w:color w:val="auto"/>
                <w:sz w:val="20"/>
              </w:rPr>
            </w:pPr>
          </w:p>
        </w:tc>
        <w:tc>
          <w:tcPr>
            <w:tcW w:w="4508" w:type="dxa"/>
            <w:tcBorders>
              <w:top w:val="single" w:sz="8" w:space="0" w:color="000000"/>
              <w:left w:val="double" w:sz="6" w:space="0" w:color="000000"/>
              <w:bottom w:val="double" w:sz="6" w:space="0" w:color="000000"/>
              <w:right w:val="double" w:sz="6" w:space="0" w:color="000000"/>
            </w:tcBorders>
            <w:hideMark/>
          </w:tcPr>
          <w:p w14:paraId="7DF449CC" w14:textId="77777777" w:rsidR="008C7DCB" w:rsidRPr="00A94561" w:rsidRDefault="008C7DCB" w:rsidP="00FA5027">
            <w:pPr>
              <w:pStyle w:val="DefaultText"/>
              <w:spacing w:line="360" w:lineRule="auto"/>
              <w:rPr>
                <w:rFonts w:ascii="Arial" w:hAnsi="Arial" w:cs="Arial"/>
                <w:bCs/>
                <w:color w:val="auto"/>
                <w:sz w:val="20"/>
              </w:rPr>
            </w:pPr>
            <w:r w:rsidRPr="00A94561">
              <w:rPr>
                <w:rFonts w:ascii="Arial" w:hAnsi="Arial" w:cs="Arial"/>
                <w:bCs/>
                <w:color w:val="auto"/>
                <w:sz w:val="20"/>
              </w:rPr>
              <w:t xml:space="preserve">Time Stamp: </w:t>
            </w:r>
            <w:proofErr w:type="spellStart"/>
            <w:r w:rsidRPr="00A94561">
              <w:rPr>
                <w:rFonts w:ascii="Arial" w:hAnsi="Arial" w:cs="Arial"/>
                <w:bCs/>
                <w:color w:val="auto"/>
                <w:sz w:val="20"/>
              </w:rPr>
              <w:t>tt:tt</w:t>
            </w:r>
            <w:proofErr w:type="spellEnd"/>
            <w:r w:rsidRPr="00A94561">
              <w:rPr>
                <w:rFonts w:ascii="Arial" w:hAnsi="Arial" w:cs="Arial"/>
                <w:bCs/>
                <w:color w:val="auto"/>
                <w:sz w:val="20"/>
              </w:rPr>
              <w:t xml:space="preserve">  dd/mm/yyyy</w:t>
            </w:r>
          </w:p>
        </w:tc>
      </w:tr>
    </w:tbl>
    <w:p w14:paraId="0F2DAB7C" w14:textId="77777777" w:rsidR="00D84FC8" w:rsidRPr="00A94561" w:rsidRDefault="00D84FC8" w:rsidP="00B47251">
      <w:pPr>
        <w:pStyle w:val="DefaultText"/>
        <w:rPr>
          <w:rFonts w:ascii="Arial" w:hAnsi="Arial" w:cs="Arial"/>
          <w:b/>
          <w:color w:val="auto"/>
          <w:sz w:val="20"/>
          <w:u w:val="single"/>
        </w:rPr>
      </w:pPr>
    </w:p>
    <w:p w14:paraId="533D3C44" w14:textId="77777777" w:rsidR="00D84FC8" w:rsidRPr="00A94561" w:rsidRDefault="00D84FC8" w:rsidP="00B47251">
      <w:pPr>
        <w:pStyle w:val="DefaultText"/>
        <w:rPr>
          <w:rFonts w:ascii="Arial" w:hAnsi="Arial" w:cs="Arial"/>
          <w:b/>
          <w:color w:val="auto"/>
          <w:sz w:val="20"/>
          <w:u w:val="single"/>
        </w:rPr>
      </w:pPr>
    </w:p>
    <w:p w14:paraId="360859E1" w14:textId="77777777" w:rsidR="00D84FC8" w:rsidRPr="00A94561" w:rsidRDefault="00D84FC8" w:rsidP="00B47251">
      <w:pPr>
        <w:pStyle w:val="DefaultText"/>
        <w:rPr>
          <w:rFonts w:ascii="Arial" w:hAnsi="Arial" w:cs="Arial"/>
          <w:b/>
          <w:color w:val="auto"/>
          <w:sz w:val="20"/>
          <w:u w:val="single"/>
        </w:rPr>
      </w:pPr>
    </w:p>
    <w:p w14:paraId="610D567D" w14:textId="77777777" w:rsidR="00D84FC8" w:rsidRPr="00A94561" w:rsidRDefault="00D84FC8" w:rsidP="00B47251">
      <w:pPr>
        <w:pStyle w:val="DefaultText"/>
        <w:rPr>
          <w:rFonts w:ascii="Arial" w:hAnsi="Arial" w:cs="Arial"/>
          <w:b/>
          <w:color w:val="auto"/>
          <w:sz w:val="20"/>
          <w:u w:val="single"/>
        </w:rPr>
      </w:pPr>
    </w:p>
    <w:p w14:paraId="5E8F6E4C" w14:textId="77777777" w:rsidR="00D84FC8" w:rsidRPr="00A94561" w:rsidRDefault="00D84FC8" w:rsidP="00B47251">
      <w:pPr>
        <w:pStyle w:val="DefaultText"/>
        <w:rPr>
          <w:rFonts w:ascii="Arial" w:hAnsi="Arial" w:cs="Arial"/>
          <w:b/>
          <w:color w:val="auto"/>
          <w:sz w:val="20"/>
          <w:u w:val="single"/>
        </w:rPr>
      </w:pPr>
    </w:p>
    <w:p w14:paraId="4123D092" w14:textId="77777777" w:rsidR="00D84FC8" w:rsidRPr="00A94561" w:rsidRDefault="00D84FC8" w:rsidP="00B47251">
      <w:pPr>
        <w:pStyle w:val="DefaultText"/>
        <w:rPr>
          <w:rFonts w:ascii="Arial" w:hAnsi="Arial" w:cs="Arial"/>
          <w:b/>
          <w:color w:val="auto"/>
          <w:sz w:val="20"/>
          <w:u w:val="single"/>
        </w:rPr>
      </w:pPr>
    </w:p>
    <w:p w14:paraId="62BD7AED" w14:textId="77777777" w:rsidR="00D84FC8" w:rsidRPr="00A94561" w:rsidRDefault="00D84FC8" w:rsidP="00B47251">
      <w:pPr>
        <w:pStyle w:val="DefaultText"/>
        <w:rPr>
          <w:rFonts w:ascii="Arial" w:hAnsi="Arial" w:cs="Arial"/>
          <w:b/>
          <w:color w:val="auto"/>
          <w:sz w:val="20"/>
          <w:u w:val="single"/>
        </w:rPr>
      </w:pPr>
    </w:p>
    <w:p w14:paraId="1E74E1AA" w14:textId="77777777" w:rsidR="00D84FC8" w:rsidRPr="00A94561" w:rsidRDefault="00D84FC8" w:rsidP="00B47251">
      <w:pPr>
        <w:pStyle w:val="DefaultText"/>
        <w:rPr>
          <w:rFonts w:ascii="Arial" w:hAnsi="Arial" w:cs="Arial"/>
          <w:b/>
          <w:color w:val="auto"/>
          <w:sz w:val="20"/>
          <w:u w:val="single"/>
        </w:rPr>
      </w:pPr>
    </w:p>
    <w:p w14:paraId="393E2689" w14:textId="77777777" w:rsidR="00D84FC8" w:rsidRPr="00A94561" w:rsidRDefault="00D84FC8" w:rsidP="00B47251">
      <w:pPr>
        <w:pStyle w:val="DefaultText"/>
        <w:rPr>
          <w:rFonts w:ascii="Arial" w:hAnsi="Arial" w:cs="Arial"/>
          <w:b/>
          <w:color w:val="auto"/>
          <w:sz w:val="20"/>
          <w:u w:val="single"/>
        </w:rPr>
      </w:pPr>
    </w:p>
    <w:p w14:paraId="14A1B218" w14:textId="77777777" w:rsidR="00D84FC8" w:rsidRPr="00A94561" w:rsidRDefault="00D84FC8" w:rsidP="00B47251">
      <w:pPr>
        <w:pStyle w:val="DefaultText"/>
        <w:rPr>
          <w:rFonts w:ascii="Arial" w:hAnsi="Arial" w:cs="Arial"/>
          <w:b/>
          <w:color w:val="auto"/>
          <w:sz w:val="20"/>
          <w:u w:val="single"/>
        </w:rPr>
      </w:pPr>
    </w:p>
    <w:p w14:paraId="3D8CA37E" w14:textId="77777777" w:rsidR="00D84FC8" w:rsidRPr="00A94561" w:rsidRDefault="00D84FC8" w:rsidP="00B47251">
      <w:pPr>
        <w:pStyle w:val="DefaultText"/>
        <w:rPr>
          <w:rFonts w:ascii="Arial" w:hAnsi="Arial" w:cs="Arial"/>
          <w:b/>
          <w:color w:val="auto"/>
          <w:sz w:val="20"/>
          <w:u w:val="single"/>
        </w:rPr>
      </w:pPr>
    </w:p>
    <w:p w14:paraId="6CB52ACC" w14:textId="77777777" w:rsidR="00D84FC8" w:rsidRPr="00A94561" w:rsidRDefault="00D84FC8" w:rsidP="00B47251">
      <w:pPr>
        <w:pStyle w:val="DefaultText"/>
        <w:rPr>
          <w:rFonts w:ascii="Arial" w:hAnsi="Arial" w:cs="Arial"/>
          <w:b/>
          <w:color w:val="auto"/>
          <w:sz w:val="20"/>
          <w:u w:val="single"/>
        </w:rPr>
      </w:pPr>
    </w:p>
    <w:p w14:paraId="5DC281E2" w14:textId="77777777" w:rsidR="00D84FC8" w:rsidRPr="00A94561" w:rsidRDefault="00D84FC8" w:rsidP="00B47251">
      <w:pPr>
        <w:pStyle w:val="DefaultText"/>
        <w:rPr>
          <w:rFonts w:ascii="Arial" w:hAnsi="Arial" w:cs="Arial"/>
          <w:b/>
          <w:color w:val="auto"/>
          <w:sz w:val="20"/>
          <w:u w:val="single"/>
        </w:rPr>
      </w:pPr>
    </w:p>
    <w:p w14:paraId="61DA211E" w14:textId="77777777" w:rsidR="00D84FC8" w:rsidRPr="00A94561" w:rsidRDefault="00D84FC8" w:rsidP="00B47251">
      <w:pPr>
        <w:pStyle w:val="DefaultText"/>
        <w:rPr>
          <w:rFonts w:ascii="Arial" w:hAnsi="Arial" w:cs="Arial"/>
          <w:b/>
          <w:color w:val="auto"/>
          <w:sz w:val="20"/>
          <w:u w:val="single"/>
        </w:rPr>
      </w:pPr>
    </w:p>
    <w:p w14:paraId="00DC48B3" w14:textId="77777777" w:rsidR="00D84FC8" w:rsidRPr="00A94561" w:rsidRDefault="00D84FC8" w:rsidP="00B47251">
      <w:pPr>
        <w:pStyle w:val="DefaultText"/>
        <w:rPr>
          <w:rFonts w:ascii="Arial" w:hAnsi="Arial" w:cs="Arial"/>
          <w:b/>
          <w:color w:val="auto"/>
          <w:sz w:val="20"/>
          <w:u w:val="single"/>
        </w:rPr>
      </w:pPr>
    </w:p>
    <w:p w14:paraId="5B3A6B05" w14:textId="77777777" w:rsidR="00D84FC8" w:rsidRPr="00A94561" w:rsidRDefault="00D84FC8" w:rsidP="00B47251">
      <w:pPr>
        <w:pStyle w:val="DefaultText"/>
        <w:rPr>
          <w:rFonts w:ascii="Arial" w:hAnsi="Arial" w:cs="Arial"/>
          <w:b/>
          <w:color w:val="auto"/>
          <w:sz w:val="20"/>
          <w:u w:val="single"/>
        </w:rPr>
      </w:pPr>
    </w:p>
    <w:p w14:paraId="0C7F9199" w14:textId="77777777" w:rsidR="00D84FC8" w:rsidRPr="00A94561" w:rsidRDefault="00D84FC8" w:rsidP="00B47251">
      <w:pPr>
        <w:pStyle w:val="DefaultText"/>
        <w:rPr>
          <w:rFonts w:ascii="Arial" w:hAnsi="Arial" w:cs="Arial"/>
          <w:b/>
          <w:color w:val="auto"/>
          <w:sz w:val="20"/>
          <w:u w:val="single"/>
        </w:rPr>
      </w:pPr>
    </w:p>
    <w:p w14:paraId="711344FA" w14:textId="77777777" w:rsidR="00D84FC8" w:rsidRPr="00A94561" w:rsidRDefault="00D84FC8" w:rsidP="00B47251">
      <w:pPr>
        <w:pStyle w:val="DefaultText"/>
        <w:rPr>
          <w:rFonts w:ascii="Arial" w:hAnsi="Arial" w:cs="Arial"/>
          <w:b/>
          <w:color w:val="auto"/>
          <w:sz w:val="20"/>
          <w:u w:val="single"/>
        </w:rPr>
      </w:pPr>
    </w:p>
    <w:p w14:paraId="353F2F80" w14:textId="77777777" w:rsidR="00D84FC8" w:rsidRPr="00A94561" w:rsidRDefault="00D84FC8" w:rsidP="00B47251">
      <w:pPr>
        <w:pStyle w:val="DefaultText"/>
        <w:rPr>
          <w:rFonts w:ascii="Arial" w:hAnsi="Arial" w:cs="Arial"/>
          <w:b/>
          <w:color w:val="auto"/>
          <w:sz w:val="20"/>
          <w:u w:val="single"/>
        </w:rPr>
      </w:pPr>
    </w:p>
    <w:p w14:paraId="39D1A615" w14:textId="77777777" w:rsidR="00D84FC8" w:rsidRPr="00A94561" w:rsidRDefault="00D84FC8" w:rsidP="00B47251">
      <w:pPr>
        <w:pStyle w:val="DefaultText"/>
        <w:rPr>
          <w:rFonts w:ascii="Arial" w:hAnsi="Arial" w:cs="Arial"/>
          <w:b/>
          <w:color w:val="auto"/>
          <w:sz w:val="20"/>
          <w:u w:val="single"/>
        </w:rPr>
      </w:pPr>
    </w:p>
    <w:p w14:paraId="576D60B4" w14:textId="77777777" w:rsidR="00D84FC8" w:rsidRPr="00A94561" w:rsidRDefault="00D84FC8" w:rsidP="00B47251">
      <w:pPr>
        <w:pStyle w:val="DefaultText"/>
        <w:rPr>
          <w:rFonts w:ascii="Arial" w:hAnsi="Arial" w:cs="Arial"/>
          <w:b/>
          <w:color w:val="auto"/>
          <w:sz w:val="20"/>
          <w:u w:val="single"/>
        </w:rPr>
      </w:pPr>
    </w:p>
    <w:p w14:paraId="68BEF7A9" w14:textId="77777777" w:rsidR="00D84FC8" w:rsidRPr="00A94561" w:rsidRDefault="00D84FC8" w:rsidP="00B47251">
      <w:pPr>
        <w:pStyle w:val="DefaultText"/>
        <w:rPr>
          <w:rFonts w:ascii="Arial" w:hAnsi="Arial" w:cs="Arial"/>
          <w:b/>
          <w:color w:val="auto"/>
          <w:sz w:val="20"/>
          <w:u w:val="single"/>
        </w:rPr>
      </w:pPr>
    </w:p>
    <w:p w14:paraId="29DE0A14" w14:textId="77777777" w:rsidR="00D84FC8" w:rsidRPr="00A94561" w:rsidRDefault="00D84FC8" w:rsidP="00B47251">
      <w:pPr>
        <w:pStyle w:val="DefaultText"/>
        <w:rPr>
          <w:rFonts w:ascii="Arial" w:hAnsi="Arial" w:cs="Arial"/>
          <w:b/>
          <w:color w:val="auto"/>
          <w:sz w:val="20"/>
          <w:u w:val="single"/>
        </w:rPr>
      </w:pPr>
    </w:p>
    <w:p w14:paraId="08A1A773" w14:textId="77777777" w:rsidR="00D84FC8" w:rsidRPr="00A94561" w:rsidRDefault="00D84FC8" w:rsidP="00B47251">
      <w:pPr>
        <w:pStyle w:val="DefaultText"/>
        <w:rPr>
          <w:rFonts w:ascii="Arial" w:hAnsi="Arial" w:cs="Arial"/>
          <w:b/>
          <w:color w:val="auto"/>
          <w:sz w:val="20"/>
          <w:u w:val="single"/>
        </w:rPr>
      </w:pPr>
    </w:p>
    <w:p w14:paraId="1D79AEDE" w14:textId="77777777" w:rsidR="00D84FC8" w:rsidRPr="00A94561" w:rsidRDefault="00D84FC8" w:rsidP="00B47251">
      <w:pPr>
        <w:pStyle w:val="DefaultText"/>
        <w:rPr>
          <w:rFonts w:ascii="Arial" w:hAnsi="Arial" w:cs="Arial"/>
          <w:b/>
          <w:color w:val="auto"/>
          <w:sz w:val="20"/>
          <w:u w:val="single"/>
        </w:rPr>
      </w:pPr>
    </w:p>
    <w:p w14:paraId="1B1E2195" w14:textId="77777777" w:rsidR="00D84FC8" w:rsidRPr="00A94561" w:rsidRDefault="00D84FC8" w:rsidP="00B47251">
      <w:pPr>
        <w:pStyle w:val="DefaultText"/>
        <w:rPr>
          <w:rFonts w:ascii="Arial" w:hAnsi="Arial" w:cs="Arial"/>
          <w:b/>
          <w:color w:val="auto"/>
          <w:sz w:val="20"/>
          <w:u w:val="single"/>
        </w:rPr>
      </w:pPr>
    </w:p>
    <w:p w14:paraId="537C0E01" w14:textId="77777777" w:rsidR="00D84FC8" w:rsidRPr="00A94561" w:rsidRDefault="00D84FC8" w:rsidP="00B47251">
      <w:pPr>
        <w:pStyle w:val="DefaultText"/>
        <w:rPr>
          <w:rFonts w:ascii="Arial" w:hAnsi="Arial" w:cs="Arial"/>
          <w:b/>
          <w:color w:val="auto"/>
          <w:sz w:val="20"/>
          <w:u w:val="single"/>
        </w:rPr>
      </w:pPr>
    </w:p>
    <w:p w14:paraId="71E0D6AE" w14:textId="77777777" w:rsidR="00D84FC8" w:rsidRPr="00A94561" w:rsidRDefault="00D84FC8" w:rsidP="00B47251">
      <w:pPr>
        <w:pStyle w:val="DefaultText"/>
        <w:rPr>
          <w:rFonts w:ascii="Arial" w:hAnsi="Arial" w:cs="Arial"/>
          <w:b/>
          <w:color w:val="auto"/>
          <w:sz w:val="20"/>
          <w:u w:val="single"/>
        </w:rPr>
      </w:pPr>
    </w:p>
    <w:p w14:paraId="554DB0C6" w14:textId="77777777" w:rsidR="00D84FC8" w:rsidRPr="00A94561" w:rsidRDefault="00D84FC8" w:rsidP="00B47251">
      <w:pPr>
        <w:pStyle w:val="DefaultText"/>
        <w:rPr>
          <w:rFonts w:ascii="Arial" w:hAnsi="Arial" w:cs="Arial"/>
          <w:b/>
          <w:color w:val="auto"/>
          <w:sz w:val="20"/>
          <w:u w:val="single"/>
        </w:rPr>
      </w:pPr>
    </w:p>
    <w:p w14:paraId="1FC8A221" w14:textId="3BC2D0B7" w:rsidR="00D84FC8" w:rsidRPr="00A94561" w:rsidRDefault="00D84FC8" w:rsidP="00B47251">
      <w:pPr>
        <w:pStyle w:val="DefaultText"/>
        <w:rPr>
          <w:rFonts w:ascii="Arial" w:hAnsi="Arial" w:cs="Arial"/>
          <w:b/>
          <w:color w:val="auto"/>
          <w:sz w:val="20"/>
          <w:u w:val="single"/>
        </w:rPr>
      </w:pPr>
    </w:p>
    <w:p w14:paraId="030F73EC" w14:textId="77777777" w:rsidR="00D84FC8" w:rsidRPr="00A94561" w:rsidRDefault="00D84FC8" w:rsidP="00B47251">
      <w:pPr>
        <w:pStyle w:val="DefaultText"/>
        <w:rPr>
          <w:rFonts w:ascii="Arial" w:hAnsi="Arial" w:cs="Arial"/>
          <w:b/>
          <w:color w:val="auto"/>
          <w:sz w:val="20"/>
          <w:u w:val="single"/>
        </w:rPr>
      </w:pPr>
    </w:p>
    <w:p w14:paraId="3886F366" w14:textId="77777777" w:rsidR="00D84FC8" w:rsidRPr="00A94561" w:rsidRDefault="00D84FC8" w:rsidP="00B47251">
      <w:pPr>
        <w:pStyle w:val="DefaultText"/>
        <w:rPr>
          <w:rFonts w:ascii="Arial" w:hAnsi="Arial" w:cs="Arial"/>
          <w:b/>
          <w:color w:val="auto"/>
          <w:sz w:val="20"/>
          <w:u w:val="single"/>
        </w:rPr>
      </w:pPr>
    </w:p>
    <w:p w14:paraId="6FAA128E" w14:textId="77777777" w:rsidR="00D84FC8" w:rsidRPr="00A94561" w:rsidRDefault="00D84FC8" w:rsidP="00B47251">
      <w:pPr>
        <w:pStyle w:val="DefaultText"/>
        <w:rPr>
          <w:rFonts w:ascii="Arial" w:hAnsi="Arial" w:cs="Arial"/>
          <w:b/>
          <w:color w:val="auto"/>
          <w:sz w:val="20"/>
          <w:u w:val="single"/>
        </w:rPr>
      </w:pPr>
    </w:p>
    <w:p w14:paraId="36DB657A" w14:textId="77777777" w:rsidR="00D84FC8" w:rsidRPr="00A94561" w:rsidRDefault="00D84FC8" w:rsidP="00B47251">
      <w:pPr>
        <w:pStyle w:val="DefaultText"/>
        <w:rPr>
          <w:rFonts w:ascii="Arial" w:hAnsi="Arial" w:cs="Arial"/>
          <w:b/>
          <w:color w:val="auto"/>
          <w:sz w:val="20"/>
          <w:u w:val="single"/>
        </w:rPr>
      </w:pPr>
    </w:p>
    <w:p w14:paraId="7C3BB250" w14:textId="77777777" w:rsidR="00D84FC8" w:rsidRPr="00A94561" w:rsidRDefault="00D84FC8" w:rsidP="00B47251">
      <w:pPr>
        <w:pStyle w:val="DefaultText"/>
        <w:rPr>
          <w:rFonts w:ascii="Arial" w:hAnsi="Arial" w:cs="Arial"/>
          <w:b/>
          <w:color w:val="auto"/>
          <w:sz w:val="20"/>
          <w:u w:val="single"/>
        </w:rPr>
      </w:pPr>
    </w:p>
    <w:p w14:paraId="11F3A50B" w14:textId="77777777" w:rsidR="00D84FC8" w:rsidRPr="00A94561" w:rsidRDefault="00D84FC8" w:rsidP="00B47251">
      <w:pPr>
        <w:pStyle w:val="DefaultText"/>
        <w:rPr>
          <w:rFonts w:ascii="Arial" w:hAnsi="Arial" w:cs="Arial"/>
          <w:b/>
          <w:color w:val="auto"/>
          <w:sz w:val="20"/>
          <w:u w:val="single"/>
        </w:rPr>
      </w:pPr>
    </w:p>
    <w:p w14:paraId="00BBA4C4" w14:textId="349699F9" w:rsidR="00D84FC8" w:rsidRPr="00A94561" w:rsidRDefault="00D84FC8" w:rsidP="00B47251">
      <w:pPr>
        <w:pStyle w:val="DefaultText"/>
        <w:rPr>
          <w:rFonts w:ascii="Arial" w:hAnsi="Arial" w:cs="Arial"/>
          <w:b/>
          <w:color w:val="auto"/>
          <w:sz w:val="20"/>
          <w:u w:val="single"/>
        </w:rPr>
      </w:pPr>
    </w:p>
    <w:p w14:paraId="76C9B15A" w14:textId="77777777" w:rsidR="00447ED3" w:rsidRPr="00A94561" w:rsidRDefault="00447ED3" w:rsidP="00B47251">
      <w:pPr>
        <w:pStyle w:val="DefaultText"/>
        <w:rPr>
          <w:rFonts w:ascii="Arial" w:hAnsi="Arial" w:cs="Arial"/>
          <w:b/>
          <w:color w:val="auto"/>
          <w:sz w:val="20"/>
          <w:u w:val="single"/>
        </w:rPr>
      </w:pPr>
    </w:p>
    <w:p w14:paraId="1DA3E9DA" w14:textId="77777777" w:rsidR="00447ED3" w:rsidRPr="00A94561" w:rsidRDefault="00447ED3" w:rsidP="00B47251">
      <w:pPr>
        <w:pStyle w:val="DefaultText"/>
        <w:rPr>
          <w:rFonts w:ascii="Arial" w:hAnsi="Arial" w:cs="Arial"/>
          <w:b/>
          <w:color w:val="auto"/>
          <w:sz w:val="20"/>
          <w:u w:val="single"/>
        </w:rPr>
      </w:pPr>
    </w:p>
    <w:p w14:paraId="59B3A7F8" w14:textId="77777777" w:rsidR="00447ED3" w:rsidRPr="00A94561" w:rsidRDefault="00447ED3" w:rsidP="00B47251">
      <w:pPr>
        <w:pStyle w:val="DefaultText"/>
        <w:rPr>
          <w:rFonts w:ascii="Arial" w:hAnsi="Arial" w:cs="Arial"/>
          <w:b/>
          <w:color w:val="auto"/>
          <w:sz w:val="20"/>
          <w:u w:val="single"/>
        </w:rPr>
      </w:pPr>
    </w:p>
    <w:p w14:paraId="14AD9B67" w14:textId="77777777" w:rsidR="00447ED3" w:rsidRPr="00A94561" w:rsidRDefault="00447ED3" w:rsidP="00B47251">
      <w:pPr>
        <w:pStyle w:val="DefaultText"/>
        <w:rPr>
          <w:rFonts w:ascii="Arial" w:hAnsi="Arial" w:cs="Arial"/>
          <w:b/>
          <w:color w:val="auto"/>
          <w:sz w:val="20"/>
          <w:u w:val="single"/>
        </w:rPr>
      </w:pPr>
    </w:p>
    <w:p w14:paraId="0D139337" w14:textId="77777777" w:rsidR="00A94561" w:rsidRDefault="00A94561">
      <w:pPr>
        <w:overflowPunct/>
        <w:autoSpaceDE/>
        <w:autoSpaceDN/>
        <w:adjustRightInd/>
        <w:textAlignment w:val="auto"/>
        <w:rPr>
          <w:rFonts w:ascii="Arial" w:hAnsi="Arial" w:cs="Arial"/>
          <w:b/>
          <w:u w:val="single"/>
        </w:rPr>
      </w:pPr>
      <w:r>
        <w:rPr>
          <w:rFonts w:ascii="Arial" w:hAnsi="Arial" w:cs="Arial"/>
          <w:b/>
          <w:u w:val="single"/>
        </w:rPr>
        <w:br w:type="page"/>
      </w:r>
    </w:p>
    <w:p w14:paraId="30E69227" w14:textId="0798D442" w:rsidR="00FF24EB" w:rsidRPr="00A94561" w:rsidRDefault="00FF24EB" w:rsidP="00447ED3">
      <w:pPr>
        <w:overflowPunct/>
        <w:autoSpaceDE/>
        <w:autoSpaceDN/>
        <w:adjustRightInd/>
        <w:ind w:left="6480" w:firstLine="720"/>
        <w:textAlignment w:val="auto"/>
        <w:rPr>
          <w:rFonts w:ascii="Arial" w:hAnsi="Arial" w:cs="Arial"/>
          <w:b/>
          <w:u w:val="single"/>
        </w:rPr>
      </w:pPr>
      <w:r w:rsidRPr="00A94561">
        <w:rPr>
          <w:rFonts w:ascii="Arial" w:hAnsi="Arial" w:cs="Arial"/>
          <w:b/>
          <w:u w:val="single"/>
        </w:rPr>
        <w:lastRenderedPageBreak/>
        <w:t xml:space="preserve">IPO </w:t>
      </w:r>
      <w:r w:rsidR="00D02C83" w:rsidRPr="00A94561">
        <w:rPr>
          <w:rFonts w:ascii="Arial" w:hAnsi="Arial" w:cs="Arial"/>
          <w:b/>
          <w:u w:val="single"/>
        </w:rPr>
        <w:t>01</w:t>
      </w:r>
      <w:r w:rsidRPr="00A94561">
        <w:rPr>
          <w:rFonts w:ascii="Arial" w:hAnsi="Arial" w:cs="Arial"/>
          <w:b/>
          <w:u w:val="single"/>
        </w:rPr>
        <w:t xml:space="preserve"> (FORM I)</w:t>
      </w:r>
    </w:p>
    <w:p w14:paraId="2E949D9F" w14:textId="77777777" w:rsidR="00D84FC8" w:rsidRPr="00A94561" w:rsidRDefault="00D84FC8" w:rsidP="00B47251">
      <w:pPr>
        <w:pStyle w:val="DefaultText"/>
        <w:rPr>
          <w:rFonts w:ascii="Arial" w:hAnsi="Arial" w:cs="Arial"/>
          <w:b/>
          <w:color w:val="auto"/>
          <w:sz w:val="20"/>
          <w:u w:val="single"/>
        </w:rPr>
      </w:pPr>
    </w:p>
    <w:p w14:paraId="29FF1978" w14:textId="2A8E47BC" w:rsidR="00B47251" w:rsidRPr="00A94561" w:rsidRDefault="00B47251" w:rsidP="00B47251">
      <w:pPr>
        <w:pStyle w:val="DefaultText"/>
        <w:rPr>
          <w:rFonts w:ascii="Arial" w:hAnsi="Arial" w:cs="Arial"/>
          <w:b/>
          <w:color w:val="auto"/>
          <w:sz w:val="20"/>
          <w:u w:val="single"/>
        </w:rPr>
      </w:pPr>
      <w:r w:rsidRPr="00A94561">
        <w:rPr>
          <w:rFonts w:ascii="Arial" w:hAnsi="Arial" w:cs="Arial"/>
          <w:b/>
          <w:color w:val="auto"/>
          <w:sz w:val="20"/>
          <w:u w:val="single"/>
        </w:rPr>
        <w:t>I. Procedure to be observed by the interviewer in relation to a Legal Representative attending at online interview</w:t>
      </w:r>
      <w:r w:rsidR="00FF24EB" w:rsidRPr="00A94561">
        <w:rPr>
          <w:rFonts w:ascii="Arial" w:hAnsi="Arial" w:cs="Arial"/>
          <w:b/>
          <w:color w:val="auto"/>
          <w:sz w:val="20"/>
          <w:u w:val="single"/>
        </w:rPr>
        <w:t>s</w:t>
      </w:r>
      <w:r w:rsidRPr="00A94561">
        <w:rPr>
          <w:rFonts w:ascii="Arial" w:hAnsi="Arial" w:cs="Arial"/>
          <w:b/>
          <w:color w:val="auto"/>
          <w:sz w:val="20"/>
          <w:u w:val="single"/>
        </w:rPr>
        <w:t xml:space="preserve"> under the International Protection Act </w:t>
      </w:r>
      <w:r w:rsidR="00D02C83" w:rsidRPr="00A94561">
        <w:rPr>
          <w:rFonts w:ascii="Arial" w:hAnsi="Arial" w:cs="Arial"/>
          <w:b/>
          <w:color w:val="auto"/>
          <w:sz w:val="20"/>
          <w:u w:val="single"/>
        </w:rPr>
        <w:t>2026</w:t>
      </w:r>
      <w:r w:rsidRPr="00A94561">
        <w:rPr>
          <w:rFonts w:ascii="Arial" w:hAnsi="Arial" w:cs="Arial"/>
          <w:b/>
          <w:color w:val="auto"/>
          <w:sz w:val="20"/>
          <w:u w:val="single"/>
        </w:rPr>
        <w:t>.</w:t>
      </w:r>
    </w:p>
    <w:p w14:paraId="3A80E1BE" w14:textId="77777777" w:rsidR="00B47251" w:rsidRPr="00A94561" w:rsidRDefault="00B47251" w:rsidP="00B47251">
      <w:pPr>
        <w:pStyle w:val="DefaultText"/>
        <w:rPr>
          <w:rFonts w:ascii="Arial" w:hAnsi="Arial" w:cs="Arial"/>
          <w:b/>
          <w:color w:val="auto"/>
          <w:sz w:val="20"/>
          <w:u w:val="single"/>
        </w:rPr>
      </w:pPr>
    </w:p>
    <w:p w14:paraId="7D6104FF" w14:textId="77777777" w:rsidR="00B47251" w:rsidRPr="00A94561" w:rsidRDefault="00B47251" w:rsidP="00B47251">
      <w:pPr>
        <w:pStyle w:val="DefaultText"/>
        <w:rPr>
          <w:rFonts w:ascii="Arial" w:hAnsi="Arial" w:cs="Arial"/>
          <w:color w:val="auto"/>
          <w:sz w:val="20"/>
        </w:rPr>
      </w:pPr>
    </w:p>
    <w:p w14:paraId="0E0995B6" w14:textId="7D977835" w:rsidR="00B47251" w:rsidRPr="00A94561" w:rsidRDefault="00B47251" w:rsidP="00B47251">
      <w:pPr>
        <w:pStyle w:val="DefaultText"/>
        <w:rPr>
          <w:rFonts w:ascii="Arial" w:hAnsi="Arial" w:cs="Arial"/>
          <w:color w:val="auto"/>
          <w:sz w:val="20"/>
        </w:rPr>
      </w:pPr>
      <w:r w:rsidRPr="00A94561">
        <w:rPr>
          <w:rFonts w:ascii="Arial" w:hAnsi="Arial" w:cs="Arial"/>
          <w:color w:val="auto"/>
          <w:sz w:val="20"/>
        </w:rPr>
        <w:t>In the case of legal representative accompanying either an adult international protection applicant or an unaccompanied minor/accompanied minor to their interview the following procedure must be followed by the interviewer:</w:t>
      </w:r>
    </w:p>
    <w:p w14:paraId="20C13053" w14:textId="77777777" w:rsidR="00B47251" w:rsidRPr="00A94561" w:rsidRDefault="00B47251" w:rsidP="00B47251">
      <w:pPr>
        <w:pStyle w:val="DefaultText"/>
        <w:rPr>
          <w:rFonts w:ascii="Arial" w:hAnsi="Arial" w:cs="Arial"/>
          <w:color w:val="auto"/>
          <w:sz w:val="20"/>
        </w:rPr>
      </w:pPr>
    </w:p>
    <w:p w14:paraId="2E67A563" w14:textId="77777777" w:rsidR="00B47251" w:rsidRPr="00A94561" w:rsidRDefault="00B47251" w:rsidP="00B47251">
      <w:pPr>
        <w:pStyle w:val="DefaultText"/>
        <w:ind w:left="720" w:hanging="720"/>
        <w:rPr>
          <w:rFonts w:ascii="Arial" w:hAnsi="Arial" w:cs="Arial"/>
          <w:color w:val="auto"/>
          <w:sz w:val="20"/>
          <w:u w:val="single"/>
        </w:rPr>
      </w:pPr>
      <w:r w:rsidRPr="00A94561">
        <w:rPr>
          <w:rFonts w:ascii="Arial" w:hAnsi="Arial" w:cs="Arial"/>
          <w:b/>
          <w:color w:val="auto"/>
          <w:sz w:val="20"/>
        </w:rPr>
        <w:t>1</w:t>
      </w:r>
      <w:r w:rsidRPr="00A94561">
        <w:rPr>
          <w:rFonts w:ascii="Arial" w:hAnsi="Arial" w:cs="Arial"/>
          <w:color w:val="auto"/>
          <w:sz w:val="20"/>
        </w:rPr>
        <w:t xml:space="preserve">. </w:t>
      </w:r>
      <w:r w:rsidRPr="00A94561">
        <w:rPr>
          <w:rFonts w:ascii="Arial" w:hAnsi="Arial" w:cs="Arial"/>
          <w:color w:val="auto"/>
          <w:sz w:val="20"/>
        </w:rPr>
        <w:tab/>
        <w:t>At the outset of the interview the interviewer will introduce himself/herself.</w:t>
      </w:r>
    </w:p>
    <w:p w14:paraId="59409A82" w14:textId="77777777" w:rsidR="00B47251" w:rsidRPr="00A94561" w:rsidRDefault="00B47251" w:rsidP="00B47251">
      <w:pPr>
        <w:pStyle w:val="DefaultText"/>
        <w:ind w:left="720" w:hanging="720"/>
        <w:rPr>
          <w:rFonts w:ascii="Arial" w:hAnsi="Arial" w:cs="Arial"/>
          <w:color w:val="auto"/>
          <w:sz w:val="20"/>
          <w:u w:val="single"/>
        </w:rPr>
      </w:pPr>
    </w:p>
    <w:p w14:paraId="1E745B60" w14:textId="77777777" w:rsidR="00B47251" w:rsidRPr="00A94561" w:rsidRDefault="00B47251" w:rsidP="00B47251">
      <w:pPr>
        <w:pStyle w:val="DefaultText"/>
        <w:ind w:left="720" w:hanging="720"/>
        <w:rPr>
          <w:rFonts w:ascii="Arial" w:hAnsi="Arial" w:cs="Arial"/>
          <w:color w:val="auto"/>
          <w:sz w:val="20"/>
          <w:u w:val="single"/>
        </w:rPr>
      </w:pPr>
    </w:p>
    <w:p w14:paraId="22C3CDE2" w14:textId="0492246D" w:rsidR="00B47251" w:rsidRPr="00A94561" w:rsidRDefault="00B47251" w:rsidP="00B47251">
      <w:pPr>
        <w:pStyle w:val="DefaultText"/>
        <w:ind w:left="720" w:hanging="720"/>
        <w:rPr>
          <w:rFonts w:ascii="Arial" w:hAnsi="Arial" w:cs="Arial"/>
          <w:color w:val="auto"/>
          <w:sz w:val="20"/>
        </w:rPr>
      </w:pPr>
      <w:r w:rsidRPr="00A94561">
        <w:rPr>
          <w:rFonts w:ascii="Arial" w:hAnsi="Arial" w:cs="Arial"/>
          <w:b/>
          <w:color w:val="auto"/>
          <w:sz w:val="20"/>
        </w:rPr>
        <w:t>2</w:t>
      </w:r>
      <w:r w:rsidRPr="00A94561">
        <w:rPr>
          <w:rFonts w:ascii="Arial" w:hAnsi="Arial" w:cs="Arial"/>
          <w:color w:val="auto"/>
          <w:sz w:val="20"/>
        </w:rPr>
        <w:t xml:space="preserve">. </w:t>
      </w:r>
      <w:r w:rsidRPr="00A94561">
        <w:rPr>
          <w:rFonts w:ascii="Arial" w:hAnsi="Arial" w:cs="Arial"/>
          <w:color w:val="auto"/>
          <w:sz w:val="20"/>
        </w:rPr>
        <w:tab/>
        <w:t xml:space="preserve">The interviewer will ask for verbal confirmation that the legal representative has read and agrees to the relevant </w:t>
      </w:r>
      <w:r w:rsidRPr="00A94561">
        <w:rPr>
          <w:rFonts w:ascii="Arial" w:hAnsi="Arial" w:cs="Arial"/>
          <w:i/>
          <w:color w:val="auto"/>
          <w:sz w:val="20"/>
        </w:rPr>
        <w:t>Code of Conduct</w:t>
      </w:r>
      <w:r w:rsidRPr="00A94561">
        <w:rPr>
          <w:rFonts w:ascii="Arial" w:hAnsi="Arial" w:cs="Arial"/>
          <w:color w:val="auto"/>
          <w:sz w:val="20"/>
        </w:rPr>
        <w:t xml:space="preserve"> in relation to a legal representative attending at interview.</w:t>
      </w:r>
    </w:p>
    <w:p w14:paraId="4CBE2793" w14:textId="77777777" w:rsidR="00B47251" w:rsidRPr="00A94561" w:rsidRDefault="00B47251" w:rsidP="00B47251">
      <w:pPr>
        <w:pStyle w:val="DefaultText"/>
        <w:ind w:left="720" w:hanging="720"/>
        <w:rPr>
          <w:rFonts w:ascii="Arial" w:hAnsi="Arial" w:cs="Arial"/>
          <w:color w:val="auto"/>
          <w:sz w:val="20"/>
        </w:rPr>
      </w:pPr>
    </w:p>
    <w:p w14:paraId="36010F64" w14:textId="77777777" w:rsidR="00B47251" w:rsidRPr="00A94561" w:rsidRDefault="00B47251" w:rsidP="00B47251">
      <w:pPr>
        <w:pStyle w:val="DefaultText"/>
        <w:ind w:left="720" w:hanging="720"/>
        <w:rPr>
          <w:rFonts w:ascii="Arial" w:hAnsi="Arial" w:cs="Arial"/>
          <w:color w:val="auto"/>
          <w:sz w:val="20"/>
        </w:rPr>
      </w:pPr>
    </w:p>
    <w:p w14:paraId="61B832C3" w14:textId="76D6D15C" w:rsidR="00B47251" w:rsidRPr="00A94561" w:rsidRDefault="00B47251" w:rsidP="00B47251">
      <w:pPr>
        <w:pStyle w:val="DefaultText"/>
        <w:ind w:left="720" w:hanging="720"/>
        <w:rPr>
          <w:rFonts w:ascii="Arial" w:hAnsi="Arial" w:cs="Arial"/>
          <w:strike/>
          <w:color w:val="auto"/>
          <w:sz w:val="20"/>
        </w:rPr>
      </w:pPr>
      <w:r w:rsidRPr="00A94561">
        <w:rPr>
          <w:rFonts w:ascii="Arial" w:hAnsi="Arial" w:cs="Arial"/>
          <w:b/>
          <w:color w:val="auto"/>
          <w:sz w:val="20"/>
        </w:rPr>
        <w:t>3</w:t>
      </w:r>
      <w:r w:rsidRPr="00A94561">
        <w:rPr>
          <w:rFonts w:ascii="Arial" w:hAnsi="Arial" w:cs="Arial"/>
          <w:color w:val="auto"/>
          <w:sz w:val="20"/>
        </w:rPr>
        <w:t xml:space="preserve">.  </w:t>
      </w:r>
      <w:r w:rsidRPr="00A94561">
        <w:rPr>
          <w:rFonts w:ascii="Arial" w:hAnsi="Arial" w:cs="Arial"/>
          <w:color w:val="auto"/>
          <w:sz w:val="20"/>
        </w:rPr>
        <w:tab/>
        <w:t>The interviewer will confirm the legal representative has read and agrees to abide by the Code of Conduct.</w:t>
      </w:r>
    </w:p>
    <w:p w14:paraId="72804EF5" w14:textId="77777777" w:rsidR="00B47251" w:rsidRPr="00A94561" w:rsidRDefault="00B47251" w:rsidP="00B47251">
      <w:pPr>
        <w:pStyle w:val="DefaultText"/>
        <w:ind w:left="720" w:hanging="720"/>
        <w:rPr>
          <w:rFonts w:ascii="Arial" w:hAnsi="Arial" w:cs="Arial"/>
          <w:color w:val="auto"/>
          <w:sz w:val="20"/>
          <w:u w:val="single"/>
        </w:rPr>
      </w:pPr>
    </w:p>
    <w:p w14:paraId="3F621154" w14:textId="77777777" w:rsidR="00B47251" w:rsidRPr="00A94561" w:rsidRDefault="00B47251" w:rsidP="00B47251">
      <w:pPr>
        <w:pStyle w:val="DefaultText"/>
        <w:ind w:left="720" w:hanging="720"/>
        <w:rPr>
          <w:rFonts w:ascii="Arial" w:hAnsi="Arial" w:cs="Arial"/>
          <w:color w:val="auto"/>
          <w:sz w:val="20"/>
          <w:u w:val="single"/>
        </w:rPr>
      </w:pPr>
    </w:p>
    <w:p w14:paraId="303F94F7" w14:textId="27CC068E" w:rsidR="00B47251" w:rsidRPr="00A94561" w:rsidRDefault="00B47251" w:rsidP="00B47251">
      <w:pPr>
        <w:pStyle w:val="DefaultText"/>
        <w:ind w:left="720" w:hanging="720"/>
        <w:rPr>
          <w:rFonts w:ascii="Arial" w:hAnsi="Arial" w:cs="Arial"/>
          <w:color w:val="auto"/>
          <w:sz w:val="20"/>
        </w:rPr>
      </w:pPr>
      <w:r w:rsidRPr="00A94561">
        <w:rPr>
          <w:rFonts w:ascii="Arial" w:hAnsi="Arial" w:cs="Arial"/>
          <w:b/>
          <w:color w:val="auto"/>
          <w:sz w:val="20"/>
        </w:rPr>
        <w:t>4</w:t>
      </w:r>
      <w:r w:rsidRPr="00A94561">
        <w:rPr>
          <w:rFonts w:ascii="Arial" w:hAnsi="Arial" w:cs="Arial"/>
          <w:color w:val="auto"/>
          <w:sz w:val="20"/>
        </w:rPr>
        <w:t xml:space="preserve">. </w:t>
      </w:r>
      <w:r w:rsidRPr="00A94561">
        <w:rPr>
          <w:rFonts w:ascii="Arial" w:hAnsi="Arial" w:cs="Arial"/>
          <w:color w:val="auto"/>
          <w:sz w:val="20"/>
        </w:rPr>
        <w:tab/>
        <w:t>The interviewer will ask the legal representative for photographic proof of identification (e.g. passport, driver’s licence). The proof of identity will be noted in the interview record and a copy placed on file. Additional identification to prove legal representation is required, this includes:</w:t>
      </w:r>
    </w:p>
    <w:p w14:paraId="12428C38" w14:textId="77777777" w:rsidR="00B47251" w:rsidRPr="00A94561" w:rsidRDefault="00B47251" w:rsidP="00B47251">
      <w:pPr>
        <w:pStyle w:val="DefaultText"/>
        <w:ind w:left="720" w:hanging="720"/>
        <w:rPr>
          <w:rFonts w:ascii="Arial" w:hAnsi="Arial" w:cs="Arial"/>
          <w:color w:val="auto"/>
          <w:sz w:val="20"/>
        </w:rPr>
      </w:pPr>
    </w:p>
    <w:p w14:paraId="23B1BC0C" w14:textId="77777777" w:rsidR="00535DE6" w:rsidRPr="00A94561" w:rsidRDefault="00535DE6" w:rsidP="00535DE6">
      <w:pPr>
        <w:pStyle w:val="DefaultText"/>
        <w:numPr>
          <w:ilvl w:val="0"/>
          <w:numId w:val="10"/>
        </w:numPr>
        <w:textAlignment w:val="auto"/>
        <w:rPr>
          <w:rFonts w:ascii="Arial" w:hAnsi="Arial" w:cs="Arial"/>
          <w:color w:val="auto"/>
          <w:sz w:val="20"/>
        </w:rPr>
      </w:pPr>
      <w:r w:rsidRPr="00A94561">
        <w:rPr>
          <w:rFonts w:ascii="Arial" w:hAnsi="Arial" w:cs="Arial"/>
          <w:color w:val="auto"/>
          <w:sz w:val="20"/>
        </w:rPr>
        <w:t>Identity document (Passport/driver’s licence)</w:t>
      </w:r>
    </w:p>
    <w:p w14:paraId="7EF84FAA" w14:textId="77777777" w:rsidR="00B47251" w:rsidRPr="00A94561" w:rsidRDefault="00B47251" w:rsidP="00B47251">
      <w:pPr>
        <w:pStyle w:val="DefaultText"/>
        <w:numPr>
          <w:ilvl w:val="0"/>
          <w:numId w:val="10"/>
        </w:numPr>
        <w:textAlignment w:val="auto"/>
        <w:rPr>
          <w:rFonts w:ascii="Arial" w:hAnsi="Arial" w:cs="Arial"/>
          <w:color w:val="auto"/>
          <w:sz w:val="20"/>
        </w:rPr>
      </w:pPr>
      <w:r w:rsidRPr="00A94561">
        <w:rPr>
          <w:rFonts w:ascii="Arial" w:hAnsi="Arial" w:cs="Arial"/>
          <w:color w:val="auto"/>
          <w:sz w:val="20"/>
        </w:rPr>
        <w:t xml:space="preserve">headed note paper showing that the legal representative is employed by the firm stated to be representing the applicant; </w:t>
      </w:r>
    </w:p>
    <w:p w14:paraId="171529AB" w14:textId="77777777" w:rsidR="00B47251" w:rsidRPr="00A94561" w:rsidRDefault="00B47251" w:rsidP="00B47251">
      <w:pPr>
        <w:pStyle w:val="DefaultText"/>
        <w:numPr>
          <w:ilvl w:val="0"/>
          <w:numId w:val="10"/>
        </w:numPr>
        <w:textAlignment w:val="auto"/>
        <w:rPr>
          <w:rFonts w:ascii="Arial" w:hAnsi="Arial" w:cs="Arial"/>
          <w:b/>
          <w:color w:val="auto"/>
          <w:sz w:val="20"/>
          <w:u w:val="single"/>
        </w:rPr>
      </w:pPr>
      <w:r w:rsidRPr="00A94561">
        <w:rPr>
          <w:rFonts w:ascii="Arial" w:hAnsi="Arial" w:cs="Arial"/>
          <w:color w:val="auto"/>
          <w:sz w:val="20"/>
        </w:rPr>
        <w:t>in the case of a legal clerk attending on behalf of a law firm, the legal clerk will be required to lodge a letter on the firm’s headed note paper. This letter will contain confirmation by one of the qualified solicitors in that firm that the legal clerk is authorised to attend the IPO on behalf of the firm concerned.</w:t>
      </w:r>
    </w:p>
    <w:p w14:paraId="21EC30CE" w14:textId="77777777" w:rsidR="00B47251" w:rsidRPr="00A94561" w:rsidRDefault="00B47251" w:rsidP="00B47251">
      <w:pPr>
        <w:pStyle w:val="DefaultText"/>
        <w:ind w:left="720"/>
        <w:rPr>
          <w:rFonts w:ascii="Arial" w:hAnsi="Arial" w:cs="Arial"/>
          <w:b/>
          <w:color w:val="auto"/>
          <w:sz w:val="20"/>
          <w:u w:val="single"/>
        </w:rPr>
      </w:pPr>
    </w:p>
    <w:p w14:paraId="7D1924B3" w14:textId="77777777" w:rsidR="00B47251" w:rsidRPr="00A94561" w:rsidRDefault="00B47251" w:rsidP="00B47251">
      <w:pPr>
        <w:pStyle w:val="DefaultText"/>
        <w:ind w:left="720" w:hanging="720"/>
        <w:rPr>
          <w:rFonts w:ascii="Arial" w:hAnsi="Arial" w:cs="Arial"/>
          <w:b/>
          <w:color w:val="auto"/>
          <w:sz w:val="20"/>
          <w:u w:val="single"/>
        </w:rPr>
      </w:pPr>
    </w:p>
    <w:p w14:paraId="48A1ED60" w14:textId="77777777" w:rsidR="00B47251" w:rsidRPr="00A94561" w:rsidRDefault="00B47251" w:rsidP="00B47251">
      <w:pPr>
        <w:pStyle w:val="DefaultText"/>
        <w:ind w:left="720" w:hanging="720"/>
        <w:rPr>
          <w:rFonts w:ascii="Arial" w:hAnsi="Arial" w:cs="Arial"/>
          <w:color w:val="auto"/>
          <w:sz w:val="20"/>
        </w:rPr>
      </w:pPr>
      <w:r w:rsidRPr="00A94561">
        <w:rPr>
          <w:rFonts w:ascii="Arial" w:hAnsi="Arial" w:cs="Arial"/>
          <w:b/>
          <w:color w:val="auto"/>
          <w:sz w:val="20"/>
        </w:rPr>
        <w:t>5</w:t>
      </w:r>
      <w:r w:rsidRPr="00A94561">
        <w:rPr>
          <w:rFonts w:ascii="Arial" w:hAnsi="Arial" w:cs="Arial"/>
          <w:color w:val="auto"/>
          <w:sz w:val="20"/>
        </w:rPr>
        <w:t xml:space="preserve">. </w:t>
      </w:r>
      <w:r w:rsidRPr="00A94561">
        <w:rPr>
          <w:rFonts w:ascii="Arial" w:hAnsi="Arial" w:cs="Arial"/>
          <w:color w:val="auto"/>
          <w:sz w:val="20"/>
        </w:rPr>
        <w:tab/>
        <w:t>If the interviewer has any doubts about the identity documents produced, please consult with your manager.</w:t>
      </w:r>
    </w:p>
    <w:p w14:paraId="071C4994" w14:textId="77777777" w:rsidR="00B47251" w:rsidRPr="00A94561" w:rsidRDefault="00B47251" w:rsidP="00B47251">
      <w:pPr>
        <w:pStyle w:val="DefaultText"/>
        <w:ind w:left="720" w:hanging="720"/>
        <w:rPr>
          <w:rFonts w:ascii="Arial" w:hAnsi="Arial" w:cs="Arial"/>
          <w:color w:val="auto"/>
          <w:sz w:val="20"/>
        </w:rPr>
      </w:pPr>
    </w:p>
    <w:p w14:paraId="633F741A" w14:textId="77777777" w:rsidR="00B47251" w:rsidRPr="00A94561" w:rsidRDefault="00B47251" w:rsidP="00B47251">
      <w:pPr>
        <w:pStyle w:val="DefaultText"/>
        <w:ind w:left="720" w:hanging="720"/>
        <w:rPr>
          <w:rFonts w:ascii="Arial" w:hAnsi="Arial" w:cs="Arial"/>
          <w:color w:val="auto"/>
          <w:sz w:val="20"/>
        </w:rPr>
      </w:pPr>
    </w:p>
    <w:p w14:paraId="1455F246" w14:textId="078B654F" w:rsidR="00B47251" w:rsidRPr="00A94561" w:rsidRDefault="00B47251" w:rsidP="00B47251">
      <w:pPr>
        <w:pStyle w:val="DefaultText"/>
        <w:ind w:left="720" w:hanging="720"/>
        <w:rPr>
          <w:rFonts w:ascii="Arial" w:hAnsi="Arial" w:cs="Arial"/>
          <w:color w:val="auto"/>
          <w:sz w:val="20"/>
        </w:rPr>
      </w:pPr>
      <w:r w:rsidRPr="00A94561">
        <w:rPr>
          <w:rFonts w:ascii="Arial" w:hAnsi="Arial" w:cs="Arial"/>
          <w:b/>
          <w:color w:val="auto"/>
          <w:sz w:val="20"/>
        </w:rPr>
        <w:t>6</w:t>
      </w:r>
      <w:r w:rsidRPr="00A94561">
        <w:rPr>
          <w:rFonts w:ascii="Arial" w:hAnsi="Arial" w:cs="Arial"/>
          <w:color w:val="auto"/>
          <w:sz w:val="20"/>
        </w:rPr>
        <w:t xml:space="preserve">. </w:t>
      </w:r>
      <w:r w:rsidRPr="00A94561">
        <w:rPr>
          <w:rFonts w:ascii="Arial" w:hAnsi="Arial" w:cs="Arial"/>
          <w:color w:val="auto"/>
          <w:sz w:val="20"/>
        </w:rPr>
        <w:tab/>
        <w:t xml:space="preserve">If the legal representative does not produce evidence of </w:t>
      </w:r>
      <w:r w:rsidR="00FF24EB" w:rsidRPr="00A94561">
        <w:rPr>
          <w:rFonts w:ascii="Arial" w:hAnsi="Arial" w:cs="Arial"/>
          <w:color w:val="auto"/>
          <w:sz w:val="20"/>
        </w:rPr>
        <w:t xml:space="preserve">their </w:t>
      </w:r>
      <w:r w:rsidRPr="00A94561">
        <w:rPr>
          <w:rFonts w:ascii="Arial" w:hAnsi="Arial" w:cs="Arial"/>
          <w:color w:val="auto"/>
          <w:sz w:val="20"/>
        </w:rPr>
        <w:t xml:space="preserve"> identity or fails to observe the </w:t>
      </w:r>
      <w:r w:rsidRPr="00A94561">
        <w:rPr>
          <w:rFonts w:ascii="Arial" w:hAnsi="Arial" w:cs="Arial"/>
          <w:i/>
          <w:color w:val="auto"/>
          <w:sz w:val="20"/>
        </w:rPr>
        <w:t>Code of Conduct,</w:t>
      </w:r>
      <w:r w:rsidRPr="00A94561">
        <w:rPr>
          <w:rFonts w:ascii="Arial" w:hAnsi="Arial" w:cs="Arial"/>
          <w:color w:val="auto"/>
          <w:sz w:val="20"/>
        </w:rPr>
        <w:t xml:space="preserve"> the interviewer will remind </w:t>
      </w:r>
      <w:r w:rsidR="00FF24EB" w:rsidRPr="00A94561">
        <w:rPr>
          <w:rFonts w:ascii="Arial" w:hAnsi="Arial" w:cs="Arial"/>
          <w:color w:val="auto"/>
          <w:sz w:val="20"/>
        </w:rPr>
        <w:t xml:space="preserve">them </w:t>
      </w:r>
      <w:r w:rsidRPr="00A94561">
        <w:rPr>
          <w:rFonts w:ascii="Arial" w:hAnsi="Arial" w:cs="Arial"/>
          <w:color w:val="auto"/>
          <w:sz w:val="20"/>
        </w:rPr>
        <w:t xml:space="preserve"> of </w:t>
      </w:r>
      <w:r w:rsidR="00FF24EB" w:rsidRPr="00A94561">
        <w:rPr>
          <w:rFonts w:ascii="Arial" w:hAnsi="Arial" w:cs="Arial"/>
          <w:color w:val="auto"/>
          <w:sz w:val="20"/>
        </w:rPr>
        <w:t>their</w:t>
      </w:r>
      <w:r w:rsidRPr="00A94561">
        <w:rPr>
          <w:rFonts w:ascii="Arial" w:hAnsi="Arial" w:cs="Arial"/>
          <w:color w:val="auto"/>
          <w:sz w:val="20"/>
        </w:rPr>
        <w:t xml:space="preserve"> obligations under the Code. If the non-co-operation continues the interviewer should:</w:t>
      </w:r>
    </w:p>
    <w:p w14:paraId="403C1F54" w14:textId="77777777" w:rsidR="00B47251" w:rsidRPr="00A94561" w:rsidRDefault="00B47251" w:rsidP="00B47251">
      <w:pPr>
        <w:pStyle w:val="DefaultText"/>
        <w:ind w:left="720" w:hanging="720"/>
        <w:rPr>
          <w:rFonts w:ascii="Arial" w:hAnsi="Arial" w:cs="Arial"/>
          <w:color w:val="auto"/>
          <w:sz w:val="20"/>
        </w:rPr>
      </w:pPr>
    </w:p>
    <w:p w14:paraId="5D8AA052" w14:textId="77777777" w:rsidR="00B47251" w:rsidRPr="00A94561" w:rsidRDefault="00B47251" w:rsidP="00B47251">
      <w:pPr>
        <w:pStyle w:val="DefaultText"/>
        <w:numPr>
          <w:ilvl w:val="0"/>
          <w:numId w:val="11"/>
        </w:numPr>
        <w:tabs>
          <w:tab w:val="clear" w:pos="720"/>
          <w:tab w:val="num" w:pos="1080"/>
        </w:tabs>
        <w:ind w:left="1080"/>
        <w:textAlignment w:val="auto"/>
        <w:rPr>
          <w:rFonts w:ascii="Arial" w:hAnsi="Arial" w:cs="Arial"/>
          <w:color w:val="auto"/>
          <w:sz w:val="20"/>
        </w:rPr>
      </w:pPr>
      <w:r w:rsidRPr="00A94561">
        <w:rPr>
          <w:rFonts w:ascii="Arial" w:hAnsi="Arial" w:cs="Arial"/>
          <w:color w:val="auto"/>
          <w:sz w:val="20"/>
        </w:rPr>
        <w:t>call a short break and bring the matter to the attention of their HEO/AP;</w:t>
      </w:r>
    </w:p>
    <w:p w14:paraId="2A355C95" w14:textId="77777777" w:rsidR="00B47251" w:rsidRPr="00A94561" w:rsidRDefault="00B47251" w:rsidP="00B47251">
      <w:pPr>
        <w:pStyle w:val="DefaultText"/>
        <w:numPr>
          <w:ilvl w:val="0"/>
          <w:numId w:val="11"/>
        </w:numPr>
        <w:tabs>
          <w:tab w:val="clear" w:pos="720"/>
          <w:tab w:val="num" w:pos="1080"/>
        </w:tabs>
        <w:ind w:left="1080"/>
        <w:textAlignment w:val="auto"/>
        <w:rPr>
          <w:rFonts w:ascii="Arial" w:hAnsi="Arial" w:cs="Arial"/>
          <w:color w:val="auto"/>
          <w:sz w:val="20"/>
        </w:rPr>
      </w:pPr>
      <w:r w:rsidRPr="00A94561">
        <w:rPr>
          <w:rFonts w:ascii="Arial" w:hAnsi="Arial" w:cs="Arial"/>
          <w:color w:val="auto"/>
          <w:sz w:val="20"/>
        </w:rPr>
        <w:t xml:space="preserve">the HEO/AP will attend the interview and seek the co-operation of the legal representative with the </w:t>
      </w:r>
      <w:r w:rsidRPr="00A94561">
        <w:rPr>
          <w:rFonts w:ascii="Arial" w:hAnsi="Arial" w:cs="Arial"/>
          <w:i/>
          <w:color w:val="auto"/>
          <w:sz w:val="20"/>
        </w:rPr>
        <w:t>Code of Conduct</w:t>
      </w:r>
      <w:r w:rsidRPr="00A94561">
        <w:rPr>
          <w:rFonts w:ascii="Arial" w:hAnsi="Arial" w:cs="Arial"/>
          <w:color w:val="auto"/>
          <w:sz w:val="20"/>
        </w:rPr>
        <w:t>;</w:t>
      </w:r>
    </w:p>
    <w:p w14:paraId="5C2D7E18" w14:textId="461B9A70" w:rsidR="00B47251" w:rsidRPr="00A94561" w:rsidRDefault="00B47251" w:rsidP="00B47251">
      <w:pPr>
        <w:pStyle w:val="DefaultText"/>
        <w:numPr>
          <w:ilvl w:val="0"/>
          <w:numId w:val="11"/>
        </w:numPr>
        <w:tabs>
          <w:tab w:val="clear" w:pos="720"/>
          <w:tab w:val="num" w:pos="1080"/>
        </w:tabs>
        <w:ind w:left="1080"/>
        <w:textAlignment w:val="auto"/>
        <w:rPr>
          <w:rFonts w:ascii="Arial" w:hAnsi="Arial" w:cs="Arial"/>
          <w:color w:val="auto"/>
          <w:sz w:val="20"/>
        </w:rPr>
      </w:pPr>
      <w:r w:rsidRPr="00A94561">
        <w:rPr>
          <w:rFonts w:ascii="Arial" w:hAnsi="Arial" w:cs="Arial"/>
          <w:color w:val="auto"/>
          <w:sz w:val="20"/>
        </w:rPr>
        <w:t xml:space="preserve">if co-operation is still not forthcoming, the interviewer will inform </w:t>
      </w:r>
      <w:r w:rsidR="00FF24EB" w:rsidRPr="00A94561">
        <w:rPr>
          <w:rFonts w:ascii="Arial" w:hAnsi="Arial" w:cs="Arial"/>
          <w:color w:val="auto"/>
          <w:sz w:val="20"/>
        </w:rPr>
        <w:t>them</w:t>
      </w:r>
      <w:r w:rsidRPr="00A94561">
        <w:rPr>
          <w:rFonts w:ascii="Arial" w:hAnsi="Arial" w:cs="Arial"/>
          <w:color w:val="auto"/>
          <w:sz w:val="20"/>
        </w:rPr>
        <w:t xml:space="preserve"> that </w:t>
      </w:r>
      <w:r w:rsidR="00747DA2" w:rsidRPr="00A94561">
        <w:rPr>
          <w:rFonts w:ascii="Arial" w:hAnsi="Arial" w:cs="Arial"/>
          <w:color w:val="auto"/>
          <w:sz w:val="20"/>
        </w:rPr>
        <w:t>they</w:t>
      </w:r>
      <w:r w:rsidR="00FF24EB" w:rsidRPr="00A94561">
        <w:rPr>
          <w:rFonts w:ascii="Arial" w:hAnsi="Arial" w:cs="Arial"/>
          <w:color w:val="auto"/>
          <w:sz w:val="20"/>
        </w:rPr>
        <w:t xml:space="preserve"> are </w:t>
      </w:r>
      <w:r w:rsidRPr="00A94561">
        <w:rPr>
          <w:rFonts w:ascii="Arial" w:hAnsi="Arial" w:cs="Arial"/>
          <w:b/>
          <w:color w:val="auto"/>
          <w:sz w:val="20"/>
          <w:u w:val="single"/>
        </w:rPr>
        <w:t>not</w:t>
      </w:r>
      <w:r w:rsidRPr="00A94561">
        <w:rPr>
          <w:rFonts w:ascii="Arial" w:hAnsi="Arial" w:cs="Arial"/>
          <w:color w:val="auto"/>
          <w:sz w:val="20"/>
        </w:rPr>
        <w:t xml:space="preserve"> allowed to sit in at the interview and </w:t>
      </w:r>
      <w:r w:rsidR="00747DA2" w:rsidRPr="00A94561">
        <w:rPr>
          <w:rFonts w:ascii="Arial" w:hAnsi="Arial" w:cs="Arial"/>
          <w:color w:val="auto"/>
          <w:sz w:val="20"/>
        </w:rPr>
        <w:t>they</w:t>
      </w:r>
      <w:r w:rsidR="00FF24EB" w:rsidRPr="00A94561">
        <w:rPr>
          <w:rFonts w:ascii="Arial" w:hAnsi="Arial" w:cs="Arial"/>
          <w:color w:val="auto"/>
          <w:sz w:val="20"/>
        </w:rPr>
        <w:t xml:space="preserve"> </w:t>
      </w:r>
      <w:r w:rsidRPr="00A94561">
        <w:rPr>
          <w:rFonts w:ascii="Arial" w:hAnsi="Arial" w:cs="Arial"/>
          <w:color w:val="auto"/>
          <w:sz w:val="20"/>
        </w:rPr>
        <w:t xml:space="preserve">must leave. </w:t>
      </w:r>
    </w:p>
    <w:p w14:paraId="584B40E0" w14:textId="77777777" w:rsidR="00B47251" w:rsidRPr="00A94561" w:rsidRDefault="00B47251" w:rsidP="00B47251">
      <w:pPr>
        <w:pStyle w:val="DefaultText"/>
        <w:ind w:left="1080"/>
        <w:rPr>
          <w:rFonts w:ascii="Arial" w:hAnsi="Arial" w:cs="Arial"/>
          <w:color w:val="auto"/>
          <w:sz w:val="20"/>
        </w:rPr>
      </w:pPr>
    </w:p>
    <w:p w14:paraId="5A04A944" w14:textId="77777777" w:rsidR="00B47251" w:rsidRPr="00A94561" w:rsidRDefault="00B47251" w:rsidP="00B47251">
      <w:pPr>
        <w:pStyle w:val="DefaultText"/>
        <w:ind w:left="1080" w:hanging="720"/>
        <w:rPr>
          <w:rFonts w:ascii="Arial" w:hAnsi="Arial" w:cs="Arial"/>
          <w:color w:val="auto"/>
          <w:sz w:val="20"/>
        </w:rPr>
      </w:pPr>
    </w:p>
    <w:p w14:paraId="7FDE7203" w14:textId="0FF4944F" w:rsidR="00B47251" w:rsidRPr="00A94561" w:rsidRDefault="00B47251" w:rsidP="00B47251">
      <w:pPr>
        <w:pStyle w:val="DefaultText"/>
        <w:ind w:left="720" w:hanging="720"/>
        <w:rPr>
          <w:rFonts w:ascii="Arial" w:hAnsi="Arial" w:cs="Arial"/>
          <w:color w:val="auto"/>
          <w:sz w:val="20"/>
        </w:rPr>
      </w:pPr>
      <w:r w:rsidRPr="00A94561">
        <w:rPr>
          <w:rFonts w:ascii="Arial" w:hAnsi="Arial" w:cs="Arial"/>
          <w:b/>
          <w:color w:val="auto"/>
          <w:sz w:val="20"/>
        </w:rPr>
        <w:t>7</w:t>
      </w:r>
      <w:r w:rsidRPr="00A94561">
        <w:rPr>
          <w:rFonts w:ascii="Arial" w:hAnsi="Arial" w:cs="Arial"/>
          <w:color w:val="auto"/>
          <w:sz w:val="20"/>
        </w:rPr>
        <w:t xml:space="preserve">. </w:t>
      </w:r>
      <w:r w:rsidRPr="00A94561">
        <w:rPr>
          <w:rFonts w:ascii="Arial" w:hAnsi="Arial" w:cs="Arial"/>
          <w:color w:val="auto"/>
          <w:sz w:val="20"/>
        </w:rPr>
        <w:tab/>
        <w:t xml:space="preserve">Under no circumstances should an interview be cancelled/postponed and/or adjourned if the legal representative cannot produce proof of identity and/or if </w:t>
      </w:r>
      <w:r w:rsidR="00747DA2" w:rsidRPr="00A94561">
        <w:rPr>
          <w:rFonts w:ascii="Arial" w:hAnsi="Arial" w:cs="Arial"/>
          <w:color w:val="auto"/>
          <w:sz w:val="20"/>
        </w:rPr>
        <w:t>they</w:t>
      </w:r>
      <w:r w:rsidR="00FF24EB" w:rsidRPr="00A94561">
        <w:rPr>
          <w:rFonts w:ascii="Arial" w:hAnsi="Arial" w:cs="Arial"/>
          <w:color w:val="auto"/>
          <w:sz w:val="20"/>
        </w:rPr>
        <w:t xml:space="preserve"> </w:t>
      </w:r>
      <w:r w:rsidRPr="00A94561">
        <w:rPr>
          <w:rFonts w:ascii="Arial" w:hAnsi="Arial" w:cs="Arial"/>
          <w:color w:val="auto"/>
          <w:sz w:val="20"/>
        </w:rPr>
        <w:t>will not observe the protocol outlined above.</w:t>
      </w:r>
    </w:p>
    <w:p w14:paraId="13C8D4E7" w14:textId="77777777" w:rsidR="00B47251" w:rsidRPr="00A94561" w:rsidRDefault="00B47251" w:rsidP="00B47251">
      <w:pPr>
        <w:pStyle w:val="DefaultText"/>
        <w:ind w:left="720" w:hanging="720"/>
        <w:rPr>
          <w:rFonts w:ascii="Arial" w:hAnsi="Arial" w:cs="Arial"/>
          <w:color w:val="auto"/>
          <w:sz w:val="20"/>
        </w:rPr>
      </w:pPr>
    </w:p>
    <w:p w14:paraId="1A9C667B" w14:textId="77777777" w:rsidR="00B47251" w:rsidRPr="00A94561" w:rsidRDefault="00B47251" w:rsidP="00B47251">
      <w:pPr>
        <w:pStyle w:val="DefaultText"/>
        <w:ind w:left="720" w:hanging="720"/>
        <w:rPr>
          <w:rFonts w:ascii="Arial" w:hAnsi="Arial" w:cs="Arial"/>
          <w:color w:val="auto"/>
          <w:sz w:val="20"/>
        </w:rPr>
      </w:pPr>
    </w:p>
    <w:p w14:paraId="7D1437E0" w14:textId="69788F9D" w:rsidR="00B47251" w:rsidRPr="00A94561" w:rsidRDefault="00B47251" w:rsidP="00B47251">
      <w:pPr>
        <w:pStyle w:val="DefaultText"/>
        <w:ind w:left="720" w:hanging="720"/>
        <w:rPr>
          <w:rFonts w:ascii="Arial" w:hAnsi="Arial" w:cs="Arial"/>
          <w:color w:val="auto"/>
          <w:sz w:val="20"/>
        </w:rPr>
      </w:pPr>
      <w:r w:rsidRPr="00A94561">
        <w:rPr>
          <w:rFonts w:ascii="Arial" w:hAnsi="Arial" w:cs="Arial"/>
          <w:b/>
          <w:color w:val="auto"/>
          <w:sz w:val="20"/>
        </w:rPr>
        <w:t>8</w:t>
      </w:r>
      <w:r w:rsidRPr="00A94561">
        <w:rPr>
          <w:rFonts w:ascii="Arial" w:hAnsi="Arial" w:cs="Arial"/>
          <w:color w:val="auto"/>
          <w:sz w:val="20"/>
        </w:rPr>
        <w:t xml:space="preserve">.  </w:t>
      </w:r>
      <w:r w:rsidRPr="00A94561">
        <w:rPr>
          <w:rFonts w:ascii="Arial" w:hAnsi="Arial" w:cs="Arial"/>
          <w:color w:val="auto"/>
          <w:sz w:val="20"/>
        </w:rPr>
        <w:tab/>
        <w:t xml:space="preserve">A verbal confirmation that the legal representative agrees to the Code of Conduct will be documented and time stamped by the interviewer and be placed on the international protection applicant’s file. </w:t>
      </w:r>
    </w:p>
    <w:p w14:paraId="0BB07940" w14:textId="77777777" w:rsidR="00B47251" w:rsidRPr="00A94561" w:rsidRDefault="00B47251" w:rsidP="00B47251">
      <w:pPr>
        <w:pStyle w:val="DefaultText"/>
        <w:ind w:left="720" w:hanging="720"/>
        <w:rPr>
          <w:rFonts w:ascii="Arial" w:hAnsi="Arial" w:cs="Arial"/>
          <w:color w:val="auto"/>
          <w:sz w:val="20"/>
        </w:rPr>
      </w:pPr>
    </w:p>
    <w:p w14:paraId="0C283CE2" w14:textId="77777777" w:rsidR="00B47251" w:rsidRPr="00A94561" w:rsidRDefault="00B47251" w:rsidP="00B47251">
      <w:pPr>
        <w:pStyle w:val="DefaultText"/>
        <w:ind w:left="720" w:hanging="720"/>
        <w:rPr>
          <w:rFonts w:ascii="Arial" w:hAnsi="Arial" w:cs="Arial"/>
          <w:color w:val="auto"/>
          <w:sz w:val="20"/>
        </w:rPr>
      </w:pPr>
    </w:p>
    <w:p w14:paraId="7EB45927" w14:textId="77777777" w:rsidR="00B47251" w:rsidRPr="00A94561" w:rsidRDefault="00B47251" w:rsidP="008C7DCB">
      <w:pPr>
        <w:pStyle w:val="DefaultText"/>
        <w:numPr>
          <w:ilvl w:val="0"/>
          <w:numId w:val="15"/>
        </w:numPr>
        <w:tabs>
          <w:tab w:val="num" w:pos="1080"/>
        </w:tabs>
        <w:ind w:hanging="1080"/>
        <w:textAlignment w:val="auto"/>
        <w:rPr>
          <w:rFonts w:ascii="Arial" w:hAnsi="Arial" w:cs="Arial"/>
          <w:color w:val="auto"/>
          <w:sz w:val="20"/>
        </w:rPr>
      </w:pPr>
      <w:r w:rsidRPr="00A94561">
        <w:rPr>
          <w:rFonts w:ascii="Arial" w:hAnsi="Arial" w:cs="Arial"/>
          <w:color w:val="auto"/>
          <w:sz w:val="20"/>
        </w:rPr>
        <w:t xml:space="preserve">The IPO and the interviewer will also have regard to the IPO’s Children First Guidelines. </w:t>
      </w:r>
    </w:p>
    <w:p w14:paraId="67CD3011" w14:textId="77777777" w:rsidR="00B47251" w:rsidRPr="00A94561" w:rsidRDefault="00B47251" w:rsidP="00B47251">
      <w:pPr>
        <w:pStyle w:val="DefaultText"/>
        <w:ind w:left="1080"/>
        <w:rPr>
          <w:rFonts w:ascii="Arial" w:hAnsi="Arial" w:cs="Arial"/>
          <w:color w:val="auto"/>
          <w:sz w:val="20"/>
        </w:rPr>
      </w:pPr>
    </w:p>
    <w:p w14:paraId="45B9E29A" w14:textId="77777777" w:rsidR="00B47251" w:rsidRPr="00A94561" w:rsidRDefault="00B47251" w:rsidP="00B47251">
      <w:pPr>
        <w:pStyle w:val="DefaultText"/>
        <w:rPr>
          <w:rFonts w:ascii="Arial" w:hAnsi="Arial" w:cs="Arial"/>
          <w:color w:val="auto"/>
          <w:sz w:val="20"/>
        </w:rPr>
      </w:pPr>
    </w:p>
    <w:p w14:paraId="5035AECA" w14:textId="32905EB9" w:rsidR="00B511E8" w:rsidRPr="00A94561" w:rsidRDefault="00B47251" w:rsidP="00D84FC8">
      <w:pPr>
        <w:pStyle w:val="DefaultText"/>
        <w:ind w:left="720" w:hanging="720"/>
        <w:rPr>
          <w:rFonts w:ascii="Arial" w:hAnsi="Arial" w:cs="Arial"/>
          <w:bCs/>
          <w:color w:val="auto"/>
          <w:sz w:val="20"/>
        </w:rPr>
      </w:pPr>
      <w:r w:rsidRPr="00A94561">
        <w:rPr>
          <w:rFonts w:ascii="Arial" w:hAnsi="Arial" w:cs="Arial"/>
          <w:b/>
          <w:color w:val="auto"/>
          <w:sz w:val="20"/>
        </w:rPr>
        <w:t>1</w:t>
      </w:r>
      <w:r w:rsidR="002A1470" w:rsidRPr="00A94561">
        <w:rPr>
          <w:rFonts w:ascii="Arial" w:hAnsi="Arial" w:cs="Arial"/>
          <w:b/>
          <w:color w:val="auto"/>
          <w:sz w:val="20"/>
        </w:rPr>
        <w:t>1</w:t>
      </w:r>
      <w:r w:rsidRPr="00A94561">
        <w:rPr>
          <w:rFonts w:ascii="Arial" w:hAnsi="Arial" w:cs="Arial"/>
          <w:color w:val="auto"/>
          <w:sz w:val="20"/>
        </w:rPr>
        <w:t>.</w:t>
      </w:r>
      <w:r w:rsidRPr="00A94561">
        <w:rPr>
          <w:rFonts w:ascii="Arial" w:hAnsi="Arial" w:cs="Arial"/>
          <w:color w:val="auto"/>
          <w:sz w:val="20"/>
        </w:rPr>
        <w:tab/>
        <w:t>The IPO and the interviewer will have regard to the p</w:t>
      </w:r>
      <w:r w:rsidRPr="00A94561">
        <w:rPr>
          <w:rFonts w:ascii="Arial" w:hAnsi="Arial" w:cs="Arial"/>
          <w:bCs/>
          <w:color w:val="auto"/>
          <w:sz w:val="20"/>
        </w:rPr>
        <w:t>rocedures pertaining in the IPO regarding safety of staff and in particular in relation to IPO staff at interview.</w:t>
      </w:r>
    </w:p>
    <w:p w14:paraId="6EDE69CD" w14:textId="77777777" w:rsidR="00B511E8" w:rsidRPr="00A94561" w:rsidRDefault="00B511E8">
      <w:pPr>
        <w:overflowPunct/>
        <w:autoSpaceDE/>
        <w:autoSpaceDN/>
        <w:adjustRightInd/>
        <w:textAlignment w:val="auto"/>
        <w:rPr>
          <w:rFonts w:ascii="Arial" w:hAnsi="Arial" w:cs="Arial"/>
          <w:bCs/>
        </w:rPr>
      </w:pPr>
      <w:r w:rsidRPr="00A94561">
        <w:rPr>
          <w:rFonts w:ascii="Arial" w:hAnsi="Arial" w:cs="Arial"/>
          <w:bCs/>
        </w:rPr>
        <w:br w:type="page"/>
      </w:r>
    </w:p>
    <w:p w14:paraId="4E337C17" w14:textId="667FBF29" w:rsidR="00FF24EB" w:rsidRPr="00A94561" w:rsidRDefault="00FF24EB" w:rsidP="00447ED3">
      <w:pPr>
        <w:pStyle w:val="DefaultText"/>
        <w:ind w:left="7920"/>
        <w:rPr>
          <w:rFonts w:ascii="Arial" w:hAnsi="Arial" w:cs="Arial"/>
          <w:b/>
          <w:color w:val="auto"/>
          <w:sz w:val="20"/>
        </w:rPr>
      </w:pPr>
      <w:r w:rsidRPr="00A94561">
        <w:rPr>
          <w:rFonts w:ascii="Arial" w:hAnsi="Arial" w:cs="Arial"/>
          <w:b/>
          <w:color w:val="auto"/>
          <w:sz w:val="20"/>
          <w:u w:val="single"/>
        </w:rPr>
        <w:lastRenderedPageBreak/>
        <w:t xml:space="preserve">IPO </w:t>
      </w:r>
      <w:r w:rsidR="00D02C83" w:rsidRPr="00A94561">
        <w:rPr>
          <w:rFonts w:ascii="Arial" w:hAnsi="Arial" w:cs="Arial"/>
          <w:b/>
          <w:color w:val="auto"/>
          <w:sz w:val="20"/>
          <w:u w:val="single"/>
        </w:rPr>
        <w:t>01</w:t>
      </w:r>
      <w:r w:rsidRPr="00A94561">
        <w:rPr>
          <w:rFonts w:ascii="Arial" w:hAnsi="Arial" w:cs="Arial"/>
          <w:b/>
          <w:color w:val="auto"/>
          <w:sz w:val="20"/>
          <w:u w:val="single"/>
        </w:rPr>
        <w:t xml:space="preserve"> (FORM J)</w:t>
      </w:r>
      <w:r w:rsidRPr="00A94561">
        <w:rPr>
          <w:rFonts w:ascii="Arial" w:hAnsi="Arial" w:cs="Arial"/>
          <w:b/>
          <w:color w:val="auto"/>
          <w:sz w:val="20"/>
        </w:rPr>
        <w:t>.</w:t>
      </w:r>
    </w:p>
    <w:p w14:paraId="00BCED65" w14:textId="11C8F6BD" w:rsidR="00EA156F" w:rsidRPr="00A94561" w:rsidRDefault="002A1470" w:rsidP="00EA156F">
      <w:pPr>
        <w:pStyle w:val="DefaultText"/>
        <w:ind w:left="720" w:hanging="720"/>
        <w:rPr>
          <w:rFonts w:ascii="Arial" w:hAnsi="Arial" w:cs="Arial"/>
          <w:b/>
          <w:color w:val="auto"/>
          <w:sz w:val="20"/>
          <w:u w:val="single"/>
        </w:rPr>
      </w:pPr>
      <w:r w:rsidRPr="00A94561">
        <w:rPr>
          <w:rFonts w:ascii="Arial" w:hAnsi="Arial" w:cs="Arial"/>
          <w:b/>
          <w:color w:val="auto"/>
          <w:sz w:val="20"/>
          <w:u w:val="single"/>
        </w:rPr>
        <w:t>J</w:t>
      </w:r>
      <w:r w:rsidR="008C7DCB" w:rsidRPr="00A94561">
        <w:rPr>
          <w:rFonts w:ascii="Arial" w:hAnsi="Arial" w:cs="Arial"/>
          <w:b/>
          <w:color w:val="auto"/>
          <w:sz w:val="20"/>
          <w:u w:val="single"/>
        </w:rPr>
        <w:t>.</w:t>
      </w:r>
      <w:r w:rsidRPr="00A94561">
        <w:rPr>
          <w:rFonts w:ascii="Arial" w:hAnsi="Arial" w:cs="Arial"/>
          <w:b/>
          <w:color w:val="auto"/>
          <w:sz w:val="20"/>
          <w:u w:val="single"/>
        </w:rPr>
        <w:t xml:space="preserve"> </w:t>
      </w:r>
      <w:r w:rsidR="00EA156F" w:rsidRPr="00A94561">
        <w:rPr>
          <w:rFonts w:ascii="Arial" w:hAnsi="Arial" w:cs="Arial"/>
          <w:b/>
          <w:color w:val="auto"/>
          <w:sz w:val="20"/>
          <w:u w:val="single"/>
        </w:rPr>
        <w:t xml:space="preserve">Code of conduct to be observed by third party on approval by CP AP </w:t>
      </w:r>
      <w:r w:rsidR="00FF24EB" w:rsidRPr="00A94561">
        <w:rPr>
          <w:rFonts w:ascii="Arial" w:hAnsi="Arial" w:cs="Arial"/>
          <w:b/>
          <w:color w:val="auto"/>
          <w:sz w:val="20"/>
          <w:u w:val="single"/>
        </w:rPr>
        <w:t xml:space="preserve">/ HEO </w:t>
      </w:r>
      <w:r w:rsidR="00EA156F" w:rsidRPr="00A94561">
        <w:rPr>
          <w:rFonts w:ascii="Arial" w:hAnsi="Arial" w:cs="Arial"/>
          <w:b/>
          <w:color w:val="auto"/>
          <w:sz w:val="20"/>
          <w:u w:val="single"/>
        </w:rPr>
        <w:t xml:space="preserve">when applicant has special needs or requires other support at the IPO for interview under the International Protection Act </w:t>
      </w:r>
      <w:r w:rsidR="00D02C83" w:rsidRPr="00A94561">
        <w:rPr>
          <w:rFonts w:ascii="Arial" w:hAnsi="Arial" w:cs="Arial"/>
          <w:b/>
          <w:color w:val="auto"/>
          <w:sz w:val="20"/>
          <w:u w:val="single"/>
        </w:rPr>
        <w:t>2026</w:t>
      </w:r>
      <w:r w:rsidR="00EA156F" w:rsidRPr="00A94561">
        <w:rPr>
          <w:rFonts w:ascii="Arial" w:hAnsi="Arial" w:cs="Arial"/>
          <w:b/>
          <w:color w:val="auto"/>
          <w:sz w:val="20"/>
          <w:u w:val="single"/>
        </w:rPr>
        <w:t xml:space="preserve">. </w:t>
      </w:r>
    </w:p>
    <w:p w14:paraId="0074D584" w14:textId="2DC5F330" w:rsidR="00B511E8" w:rsidRPr="00A94561" w:rsidRDefault="00B511E8" w:rsidP="00B511E8">
      <w:pPr>
        <w:pStyle w:val="DefaultText"/>
        <w:rPr>
          <w:rFonts w:ascii="Arial" w:hAnsi="Arial" w:cs="Arial"/>
          <w:color w:val="auto"/>
          <w:sz w:val="20"/>
        </w:rPr>
      </w:pPr>
    </w:p>
    <w:p w14:paraId="1D2FCD98" w14:textId="41E49098" w:rsidR="00B511E8" w:rsidRPr="00A94561" w:rsidRDefault="00B511E8" w:rsidP="00B511E8">
      <w:pPr>
        <w:pStyle w:val="DefaultText"/>
        <w:rPr>
          <w:rFonts w:ascii="Arial" w:hAnsi="Arial" w:cs="Arial"/>
          <w:color w:val="auto"/>
          <w:sz w:val="20"/>
        </w:rPr>
      </w:pPr>
      <w:r w:rsidRPr="00A94561">
        <w:rPr>
          <w:rFonts w:ascii="Arial" w:hAnsi="Arial" w:cs="Arial"/>
          <w:color w:val="auto"/>
          <w:sz w:val="20"/>
        </w:rPr>
        <w:t xml:space="preserve">In the case of </w:t>
      </w:r>
      <w:r w:rsidR="00662DAB" w:rsidRPr="00A94561">
        <w:rPr>
          <w:rFonts w:ascii="Arial" w:hAnsi="Arial" w:cs="Arial"/>
          <w:color w:val="auto"/>
          <w:sz w:val="20"/>
        </w:rPr>
        <w:t xml:space="preserve">third party </w:t>
      </w:r>
      <w:r w:rsidRPr="00A94561">
        <w:rPr>
          <w:rFonts w:ascii="Arial" w:hAnsi="Arial" w:cs="Arial"/>
          <w:color w:val="auto"/>
          <w:sz w:val="20"/>
        </w:rPr>
        <w:t>accompanying either an adult international protection applicant to their interview the following procedure must be followed by the interviewer:</w:t>
      </w:r>
    </w:p>
    <w:p w14:paraId="4DEF133D" w14:textId="77777777" w:rsidR="00B511E8" w:rsidRPr="00A94561" w:rsidRDefault="00B511E8" w:rsidP="00B511E8">
      <w:pPr>
        <w:pStyle w:val="DefaultText"/>
        <w:rPr>
          <w:rFonts w:ascii="Arial" w:hAnsi="Arial" w:cs="Arial"/>
          <w:color w:val="auto"/>
          <w:sz w:val="20"/>
        </w:rPr>
      </w:pPr>
    </w:p>
    <w:p w14:paraId="67C1FA64" w14:textId="77777777" w:rsidR="00B511E8" w:rsidRPr="00A94561" w:rsidRDefault="00B511E8" w:rsidP="00B511E8">
      <w:pPr>
        <w:pStyle w:val="DefaultText"/>
        <w:ind w:left="720" w:hanging="720"/>
        <w:rPr>
          <w:rFonts w:ascii="Arial" w:hAnsi="Arial" w:cs="Arial"/>
          <w:color w:val="auto"/>
          <w:sz w:val="20"/>
          <w:u w:val="single"/>
        </w:rPr>
      </w:pPr>
      <w:r w:rsidRPr="00A94561">
        <w:rPr>
          <w:rFonts w:ascii="Arial" w:hAnsi="Arial" w:cs="Arial"/>
          <w:b/>
          <w:color w:val="auto"/>
          <w:sz w:val="20"/>
        </w:rPr>
        <w:t>1</w:t>
      </w:r>
      <w:r w:rsidRPr="00A94561">
        <w:rPr>
          <w:rFonts w:ascii="Arial" w:hAnsi="Arial" w:cs="Arial"/>
          <w:color w:val="auto"/>
          <w:sz w:val="20"/>
        </w:rPr>
        <w:t xml:space="preserve">. </w:t>
      </w:r>
      <w:r w:rsidRPr="00A94561">
        <w:rPr>
          <w:rFonts w:ascii="Arial" w:hAnsi="Arial" w:cs="Arial"/>
          <w:color w:val="auto"/>
          <w:sz w:val="20"/>
        </w:rPr>
        <w:tab/>
        <w:t>At the outset of the interview the interviewer will introduce himself/herself.</w:t>
      </w:r>
    </w:p>
    <w:p w14:paraId="17AFADCA" w14:textId="77777777" w:rsidR="00B511E8" w:rsidRPr="00A94561" w:rsidRDefault="00B511E8" w:rsidP="008C7DCB">
      <w:pPr>
        <w:pStyle w:val="DefaultText"/>
        <w:rPr>
          <w:rFonts w:ascii="Arial" w:hAnsi="Arial" w:cs="Arial"/>
          <w:color w:val="auto"/>
          <w:sz w:val="20"/>
          <w:u w:val="single"/>
        </w:rPr>
      </w:pPr>
    </w:p>
    <w:p w14:paraId="49AAE198" w14:textId="77777777" w:rsidR="00B511E8" w:rsidRPr="00A94561" w:rsidRDefault="00B511E8" w:rsidP="00B511E8">
      <w:pPr>
        <w:pStyle w:val="DefaultText"/>
        <w:ind w:left="720" w:hanging="720"/>
        <w:rPr>
          <w:rFonts w:ascii="Arial" w:hAnsi="Arial" w:cs="Arial"/>
          <w:color w:val="auto"/>
          <w:sz w:val="20"/>
          <w:u w:val="single"/>
        </w:rPr>
      </w:pPr>
    </w:p>
    <w:p w14:paraId="3B9D5B70" w14:textId="3B970424" w:rsidR="00B511E8" w:rsidRPr="00A94561" w:rsidRDefault="00B511E8" w:rsidP="00B511E8">
      <w:pPr>
        <w:pStyle w:val="DefaultText"/>
        <w:ind w:left="720" w:hanging="720"/>
        <w:rPr>
          <w:rFonts w:ascii="Arial" w:hAnsi="Arial" w:cs="Arial"/>
          <w:color w:val="auto"/>
          <w:sz w:val="20"/>
        </w:rPr>
      </w:pPr>
      <w:r w:rsidRPr="00A94561">
        <w:rPr>
          <w:rFonts w:ascii="Arial" w:hAnsi="Arial" w:cs="Arial"/>
          <w:b/>
          <w:color w:val="auto"/>
          <w:sz w:val="20"/>
        </w:rPr>
        <w:t>2</w:t>
      </w:r>
      <w:r w:rsidRPr="00A94561">
        <w:rPr>
          <w:rFonts w:ascii="Arial" w:hAnsi="Arial" w:cs="Arial"/>
          <w:color w:val="auto"/>
          <w:sz w:val="20"/>
        </w:rPr>
        <w:t xml:space="preserve">. </w:t>
      </w:r>
      <w:r w:rsidRPr="00A94561">
        <w:rPr>
          <w:rFonts w:ascii="Arial" w:hAnsi="Arial" w:cs="Arial"/>
          <w:color w:val="auto"/>
          <w:sz w:val="20"/>
        </w:rPr>
        <w:tab/>
        <w:t xml:space="preserve">Before the interview commences the interviewer will give the legal representative a copy of the relevant </w:t>
      </w:r>
      <w:r w:rsidRPr="00A94561">
        <w:rPr>
          <w:rFonts w:ascii="Arial" w:hAnsi="Arial" w:cs="Arial"/>
          <w:i/>
          <w:color w:val="auto"/>
          <w:sz w:val="20"/>
        </w:rPr>
        <w:t>Code of Conduct</w:t>
      </w:r>
      <w:r w:rsidRPr="00A94561">
        <w:rPr>
          <w:rFonts w:ascii="Arial" w:hAnsi="Arial" w:cs="Arial"/>
          <w:color w:val="auto"/>
          <w:sz w:val="20"/>
        </w:rPr>
        <w:t xml:space="preserve"> in relation to a </w:t>
      </w:r>
      <w:r w:rsidR="00A94561" w:rsidRPr="00A94561">
        <w:rPr>
          <w:rFonts w:ascii="Arial" w:hAnsi="Arial" w:cs="Arial"/>
          <w:color w:val="auto"/>
          <w:sz w:val="20"/>
        </w:rPr>
        <w:t xml:space="preserve">third party </w:t>
      </w:r>
      <w:r w:rsidRPr="00A94561">
        <w:rPr>
          <w:rFonts w:ascii="Arial" w:hAnsi="Arial" w:cs="Arial"/>
          <w:color w:val="auto"/>
          <w:sz w:val="20"/>
        </w:rPr>
        <w:t xml:space="preserve"> attending at a</w:t>
      </w:r>
      <w:r w:rsidR="00A94561" w:rsidRPr="00A94561">
        <w:rPr>
          <w:rFonts w:ascii="Arial" w:hAnsi="Arial" w:cs="Arial"/>
          <w:color w:val="auto"/>
          <w:sz w:val="20"/>
        </w:rPr>
        <w:t>n</w:t>
      </w:r>
      <w:r w:rsidRPr="00A94561">
        <w:rPr>
          <w:rFonts w:ascii="Arial" w:hAnsi="Arial" w:cs="Arial"/>
          <w:color w:val="auto"/>
          <w:sz w:val="20"/>
        </w:rPr>
        <w:t xml:space="preserve"> interview. </w:t>
      </w:r>
    </w:p>
    <w:p w14:paraId="1EC99BA6" w14:textId="77777777" w:rsidR="00B511E8" w:rsidRPr="00A94561" w:rsidRDefault="00B511E8" w:rsidP="00B511E8">
      <w:pPr>
        <w:pStyle w:val="DefaultText"/>
        <w:ind w:left="720" w:hanging="720"/>
        <w:rPr>
          <w:rFonts w:ascii="Arial" w:hAnsi="Arial" w:cs="Arial"/>
          <w:color w:val="auto"/>
          <w:sz w:val="20"/>
        </w:rPr>
      </w:pPr>
    </w:p>
    <w:p w14:paraId="3764FF7B" w14:textId="77777777" w:rsidR="00B511E8" w:rsidRPr="00A94561" w:rsidRDefault="00B511E8" w:rsidP="00B511E8">
      <w:pPr>
        <w:pStyle w:val="DefaultText"/>
        <w:ind w:left="720" w:hanging="720"/>
        <w:rPr>
          <w:rFonts w:ascii="Arial" w:hAnsi="Arial" w:cs="Arial"/>
          <w:color w:val="auto"/>
          <w:sz w:val="20"/>
        </w:rPr>
      </w:pPr>
    </w:p>
    <w:p w14:paraId="38A9D2CC" w14:textId="50F85CD2" w:rsidR="00B511E8" w:rsidRPr="00A94561" w:rsidRDefault="00B511E8" w:rsidP="00B511E8">
      <w:pPr>
        <w:pStyle w:val="DefaultText"/>
        <w:ind w:left="720" w:hanging="720"/>
        <w:rPr>
          <w:rFonts w:ascii="Arial" w:hAnsi="Arial" w:cs="Arial"/>
          <w:color w:val="auto"/>
          <w:sz w:val="20"/>
        </w:rPr>
      </w:pPr>
      <w:r w:rsidRPr="00A94561">
        <w:rPr>
          <w:rFonts w:ascii="Arial" w:hAnsi="Arial" w:cs="Arial"/>
          <w:b/>
          <w:color w:val="auto"/>
          <w:sz w:val="20"/>
        </w:rPr>
        <w:t>3</w:t>
      </w:r>
      <w:r w:rsidRPr="00A94561">
        <w:rPr>
          <w:rFonts w:ascii="Arial" w:hAnsi="Arial" w:cs="Arial"/>
          <w:color w:val="auto"/>
          <w:sz w:val="20"/>
        </w:rPr>
        <w:t xml:space="preserve">.  </w:t>
      </w:r>
      <w:r w:rsidRPr="00A94561">
        <w:rPr>
          <w:rFonts w:ascii="Arial" w:hAnsi="Arial" w:cs="Arial"/>
          <w:color w:val="auto"/>
          <w:sz w:val="20"/>
        </w:rPr>
        <w:tab/>
        <w:t xml:space="preserve">The interviewer will ask the </w:t>
      </w:r>
      <w:r w:rsidR="00FF24EB" w:rsidRPr="00A94561">
        <w:rPr>
          <w:rFonts w:ascii="Arial" w:hAnsi="Arial" w:cs="Arial"/>
          <w:color w:val="auto"/>
          <w:sz w:val="20"/>
        </w:rPr>
        <w:t xml:space="preserve">third </w:t>
      </w:r>
      <w:r w:rsidR="00662DAB" w:rsidRPr="00A94561">
        <w:rPr>
          <w:rFonts w:ascii="Arial" w:hAnsi="Arial" w:cs="Arial"/>
          <w:color w:val="auto"/>
          <w:sz w:val="20"/>
        </w:rPr>
        <w:t>party</w:t>
      </w:r>
      <w:r w:rsidRPr="00A94561">
        <w:rPr>
          <w:rFonts w:ascii="Arial" w:hAnsi="Arial" w:cs="Arial"/>
          <w:color w:val="auto"/>
          <w:sz w:val="20"/>
        </w:rPr>
        <w:t xml:space="preserve"> to read the </w:t>
      </w:r>
      <w:r w:rsidRPr="00A94561">
        <w:rPr>
          <w:rFonts w:ascii="Arial" w:hAnsi="Arial" w:cs="Arial"/>
          <w:i/>
          <w:color w:val="auto"/>
          <w:sz w:val="20"/>
        </w:rPr>
        <w:t>Code of Conduct</w:t>
      </w:r>
      <w:r w:rsidRPr="00A94561">
        <w:rPr>
          <w:rFonts w:ascii="Arial" w:hAnsi="Arial" w:cs="Arial"/>
          <w:color w:val="auto"/>
          <w:sz w:val="20"/>
        </w:rPr>
        <w:t xml:space="preserve"> and </w:t>
      </w:r>
      <w:r w:rsidR="00A94561" w:rsidRPr="00A94561">
        <w:rPr>
          <w:rFonts w:ascii="Arial" w:hAnsi="Arial" w:cs="Arial"/>
          <w:color w:val="auto"/>
          <w:sz w:val="20"/>
        </w:rPr>
        <w:t xml:space="preserve">orally confirm </w:t>
      </w:r>
      <w:r w:rsidRPr="00A94561">
        <w:rPr>
          <w:rFonts w:ascii="Arial" w:hAnsi="Arial" w:cs="Arial"/>
          <w:color w:val="auto"/>
          <w:sz w:val="20"/>
        </w:rPr>
        <w:t>it.</w:t>
      </w:r>
      <w:r w:rsidR="00A94561" w:rsidRPr="00A94561">
        <w:rPr>
          <w:rFonts w:ascii="Arial" w:hAnsi="Arial" w:cs="Arial"/>
          <w:color w:val="auto"/>
          <w:sz w:val="20"/>
        </w:rPr>
        <w:t xml:space="preserve"> This will be time/date stamped.</w:t>
      </w:r>
    </w:p>
    <w:p w14:paraId="6608B007" w14:textId="77777777" w:rsidR="00B511E8" w:rsidRPr="00A94561" w:rsidRDefault="00B511E8" w:rsidP="00B511E8">
      <w:pPr>
        <w:pStyle w:val="DefaultText"/>
        <w:ind w:left="720" w:hanging="720"/>
        <w:rPr>
          <w:rFonts w:ascii="Arial" w:hAnsi="Arial" w:cs="Arial"/>
          <w:color w:val="auto"/>
          <w:sz w:val="20"/>
          <w:u w:val="single"/>
        </w:rPr>
      </w:pPr>
    </w:p>
    <w:p w14:paraId="7655E72A" w14:textId="77777777" w:rsidR="00B511E8" w:rsidRPr="00A94561" w:rsidRDefault="00B511E8" w:rsidP="00B511E8">
      <w:pPr>
        <w:pStyle w:val="DefaultText"/>
        <w:ind w:left="720" w:hanging="720"/>
        <w:rPr>
          <w:rFonts w:ascii="Arial" w:hAnsi="Arial" w:cs="Arial"/>
          <w:color w:val="auto"/>
          <w:sz w:val="20"/>
          <w:u w:val="single"/>
        </w:rPr>
      </w:pPr>
    </w:p>
    <w:p w14:paraId="5892224E" w14:textId="27866CDC" w:rsidR="00B511E8" w:rsidRPr="00A94561" w:rsidRDefault="00B511E8" w:rsidP="00B511E8">
      <w:pPr>
        <w:pStyle w:val="DefaultText"/>
        <w:ind w:left="720" w:hanging="720"/>
        <w:rPr>
          <w:rFonts w:ascii="Arial" w:hAnsi="Arial" w:cs="Arial"/>
          <w:color w:val="auto"/>
          <w:sz w:val="20"/>
        </w:rPr>
      </w:pPr>
      <w:r w:rsidRPr="00A94561">
        <w:rPr>
          <w:rFonts w:ascii="Arial" w:hAnsi="Arial" w:cs="Arial"/>
          <w:b/>
          <w:color w:val="auto"/>
          <w:sz w:val="20"/>
        </w:rPr>
        <w:t>4</w:t>
      </w:r>
      <w:r w:rsidRPr="00A94561">
        <w:rPr>
          <w:rFonts w:ascii="Arial" w:hAnsi="Arial" w:cs="Arial"/>
          <w:color w:val="auto"/>
          <w:sz w:val="20"/>
        </w:rPr>
        <w:t xml:space="preserve">. </w:t>
      </w:r>
      <w:r w:rsidRPr="00A94561">
        <w:rPr>
          <w:rFonts w:ascii="Arial" w:hAnsi="Arial" w:cs="Arial"/>
          <w:color w:val="auto"/>
          <w:sz w:val="20"/>
        </w:rPr>
        <w:tab/>
        <w:t xml:space="preserve">The interviewer will ask the </w:t>
      </w:r>
      <w:r w:rsidR="00FF24EB" w:rsidRPr="00A94561">
        <w:rPr>
          <w:rFonts w:ascii="Arial" w:hAnsi="Arial" w:cs="Arial"/>
          <w:color w:val="auto"/>
          <w:sz w:val="20"/>
        </w:rPr>
        <w:t xml:space="preserve">third </w:t>
      </w:r>
      <w:r w:rsidR="00662DAB" w:rsidRPr="00A94561">
        <w:rPr>
          <w:rFonts w:ascii="Arial" w:hAnsi="Arial" w:cs="Arial"/>
          <w:color w:val="auto"/>
          <w:sz w:val="20"/>
        </w:rPr>
        <w:t xml:space="preserve">party </w:t>
      </w:r>
      <w:r w:rsidRPr="00A94561">
        <w:rPr>
          <w:rFonts w:ascii="Arial" w:hAnsi="Arial" w:cs="Arial"/>
          <w:color w:val="auto"/>
          <w:sz w:val="20"/>
        </w:rPr>
        <w:t xml:space="preserve">for proof of identity. The proof of identity will be noted in the interview notes and a copy placed on file. Accepted identification for a </w:t>
      </w:r>
      <w:r w:rsidR="00FF24EB" w:rsidRPr="00A94561">
        <w:rPr>
          <w:rFonts w:ascii="Arial" w:hAnsi="Arial" w:cs="Arial"/>
          <w:color w:val="auto"/>
          <w:sz w:val="20"/>
        </w:rPr>
        <w:t xml:space="preserve">third  </w:t>
      </w:r>
      <w:r w:rsidR="00662DAB" w:rsidRPr="00A94561">
        <w:rPr>
          <w:rFonts w:ascii="Arial" w:hAnsi="Arial" w:cs="Arial"/>
          <w:color w:val="auto"/>
          <w:sz w:val="20"/>
        </w:rPr>
        <w:t xml:space="preserve">party </w:t>
      </w:r>
      <w:r w:rsidRPr="00A94561">
        <w:rPr>
          <w:rFonts w:ascii="Arial" w:hAnsi="Arial" w:cs="Arial"/>
          <w:color w:val="auto"/>
          <w:sz w:val="20"/>
        </w:rPr>
        <w:t>attending at interview includes the following:</w:t>
      </w:r>
    </w:p>
    <w:p w14:paraId="3029C26F" w14:textId="77777777" w:rsidR="00447ED3" w:rsidRPr="00A94561" w:rsidRDefault="00FF24EB" w:rsidP="00447ED3">
      <w:pPr>
        <w:pStyle w:val="DefaultText"/>
        <w:numPr>
          <w:ilvl w:val="0"/>
          <w:numId w:val="10"/>
        </w:numPr>
        <w:textAlignment w:val="auto"/>
        <w:rPr>
          <w:rFonts w:ascii="Arial" w:hAnsi="Arial" w:cs="Arial"/>
          <w:color w:val="auto"/>
          <w:sz w:val="20"/>
        </w:rPr>
      </w:pPr>
      <w:r w:rsidRPr="00A94561">
        <w:rPr>
          <w:rFonts w:ascii="Arial" w:hAnsi="Arial" w:cs="Arial"/>
          <w:color w:val="auto"/>
          <w:sz w:val="20"/>
        </w:rPr>
        <w:t>Identity document (Passport/driver’s licence)</w:t>
      </w:r>
    </w:p>
    <w:p w14:paraId="0D453CF0" w14:textId="11F2F18F" w:rsidR="00B511E8" w:rsidRPr="00A94561" w:rsidRDefault="00FF24EB" w:rsidP="00447ED3">
      <w:pPr>
        <w:pStyle w:val="DefaultText"/>
        <w:numPr>
          <w:ilvl w:val="0"/>
          <w:numId w:val="10"/>
        </w:numPr>
        <w:textAlignment w:val="auto"/>
        <w:rPr>
          <w:rFonts w:ascii="Arial" w:hAnsi="Arial" w:cs="Arial"/>
          <w:color w:val="auto"/>
          <w:sz w:val="20"/>
        </w:rPr>
      </w:pPr>
      <w:r w:rsidRPr="00A94561">
        <w:rPr>
          <w:rFonts w:ascii="Arial" w:hAnsi="Arial" w:cs="Arial"/>
          <w:color w:val="auto"/>
          <w:sz w:val="20"/>
        </w:rPr>
        <w:t>Approved letter of attendance from IPO.</w:t>
      </w:r>
    </w:p>
    <w:p w14:paraId="343F7684" w14:textId="77777777" w:rsidR="00B511E8" w:rsidRPr="00A94561" w:rsidRDefault="00B511E8" w:rsidP="00B511E8">
      <w:pPr>
        <w:pStyle w:val="DefaultText"/>
        <w:ind w:left="720" w:hanging="720"/>
        <w:rPr>
          <w:rFonts w:ascii="Arial" w:hAnsi="Arial" w:cs="Arial"/>
          <w:b/>
          <w:color w:val="auto"/>
          <w:sz w:val="20"/>
          <w:u w:val="single"/>
        </w:rPr>
      </w:pPr>
    </w:p>
    <w:p w14:paraId="754C9AAF" w14:textId="77196392" w:rsidR="00662DAB" w:rsidRPr="00A94561" w:rsidRDefault="00B511E8" w:rsidP="00662DAB">
      <w:pPr>
        <w:pStyle w:val="DefaultText"/>
        <w:ind w:left="720" w:hanging="720"/>
        <w:rPr>
          <w:rFonts w:ascii="Arial" w:hAnsi="Arial" w:cs="Arial"/>
          <w:color w:val="auto"/>
          <w:sz w:val="20"/>
        </w:rPr>
      </w:pPr>
      <w:r w:rsidRPr="00A94561">
        <w:rPr>
          <w:rFonts w:ascii="Arial" w:hAnsi="Arial" w:cs="Arial"/>
          <w:b/>
          <w:color w:val="auto"/>
          <w:sz w:val="20"/>
        </w:rPr>
        <w:t>5</w:t>
      </w:r>
      <w:r w:rsidRPr="00A94561">
        <w:rPr>
          <w:rFonts w:ascii="Arial" w:hAnsi="Arial" w:cs="Arial"/>
          <w:color w:val="auto"/>
          <w:sz w:val="20"/>
        </w:rPr>
        <w:t xml:space="preserve">. </w:t>
      </w:r>
      <w:r w:rsidRPr="00A94561">
        <w:rPr>
          <w:rFonts w:ascii="Arial" w:hAnsi="Arial" w:cs="Arial"/>
          <w:color w:val="auto"/>
          <w:sz w:val="20"/>
        </w:rPr>
        <w:tab/>
        <w:t>If the interviewer has any doubts about the identity documents produced, please consult with your</w:t>
      </w:r>
      <w:r w:rsidR="00662DAB" w:rsidRPr="00A94561">
        <w:rPr>
          <w:rFonts w:ascii="Arial" w:hAnsi="Arial" w:cs="Arial"/>
          <w:color w:val="auto"/>
          <w:sz w:val="20"/>
        </w:rPr>
        <w:t xml:space="preserve"> manager</w:t>
      </w:r>
      <w:r w:rsidR="00FF24EB" w:rsidRPr="00A94561">
        <w:rPr>
          <w:rFonts w:ascii="Arial" w:hAnsi="Arial" w:cs="Arial"/>
          <w:color w:val="auto"/>
          <w:sz w:val="20"/>
        </w:rPr>
        <w:t>.</w:t>
      </w:r>
    </w:p>
    <w:p w14:paraId="4992CAE4" w14:textId="77777777" w:rsidR="00FF24EB" w:rsidRPr="00A94561" w:rsidRDefault="00FF24EB" w:rsidP="00662DAB">
      <w:pPr>
        <w:pStyle w:val="DefaultText"/>
        <w:ind w:left="720" w:hanging="720"/>
        <w:rPr>
          <w:rFonts w:ascii="Arial" w:hAnsi="Arial" w:cs="Arial"/>
          <w:color w:val="auto"/>
          <w:sz w:val="20"/>
        </w:rPr>
      </w:pPr>
    </w:p>
    <w:p w14:paraId="29F1EB5F" w14:textId="630DD7FA" w:rsidR="00662DAB" w:rsidRPr="00A94561" w:rsidRDefault="00662DAB" w:rsidP="00662DAB">
      <w:pPr>
        <w:pStyle w:val="DefaultText"/>
        <w:ind w:left="720" w:hanging="720"/>
        <w:rPr>
          <w:rFonts w:ascii="Arial" w:hAnsi="Arial" w:cs="Arial"/>
          <w:color w:val="auto"/>
          <w:sz w:val="20"/>
        </w:rPr>
      </w:pPr>
      <w:r w:rsidRPr="00A94561">
        <w:rPr>
          <w:rFonts w:ascii="Arial" w:hAnsi="Arial" w:cs="Arial"/>
          <w:color w:val="auto"/>
          <w:sz w:val="20"/>
        </w:rPr>
        <w:t xml:space="preserve">6. </w:t>
      </w:r>
      <w:r w:rsidRPr="00A94561">
        <w:rPr>
          <w:rFonts w:ascii="Arial" w:hAnsi="Arial" w:cs="Arial"/>
          <w:color w:val="auto"/>
          <w:sz w:val="20"/>
        </w:rPr>
        <w:tab/>
        <w:t xml:space="preserve">The </w:t>
      </w:r>
      <w:r w:rsidR="00FF24EB" w:rsidRPr="00A94561">
        <w:rPr>
          <w:rFonts w:ascii="Arial" w:hAnsi="Arial" w:cs="Arial"/>
          <w:color w:val="auto"/>
          <w:sz w:val="20"/>
        </w:rPr>
        <w:t xml:space="preserve">third </w:t>
      </w:r>
      <w:r w:rsidRPr="00A94561">
        <w:rPr>
          <w:rFonts w:ascii="Arial" w:hAnsi="Arial" w:cs="Arial"/>
          <w:color w:val="auto"/>
          <w:sz w:val="20"/>
        </w:rPr>
        <w:t>party should have the IPO approval letter of their attendance.</w:t>
      </w:r>
    </w:p>
    <w:p w14:paraId="348D6692" w14:textId="77777777" w:rsidR="00B511E8" w:rsidRPr="00A94561" w:rsidRDefault="00B511E8" w:rsidP="00B511E8">
      <w:pPr>
        <w:pStyle w:val="DefaultText"/>
        <w:ind w:left="720" w:hanging="720"/>
        <w:rPr>
          <w:rFonts w:ascii="Arial" w:hAnsi="Arial" w:cs="Arial"/>
          <w:color w:val="auto"/>
          <w:sz w:val="20"/>
        </w:rPr>
      </w:pPr>
    </w:p>
    <w:p w14:paraId="2FA4BC85" w14:textId="77777777" w:rsidR="00B511E8" w:rsidRPr="00A94561" w:rsidRDefault="00B511E8" w:rsidP="00B511E8">
      <w:pPr>
        <w:pStyle w:val="DefaultText"/>
        <w:ind w:left="720" w:hanging="720"/>
        <w:rPr>
          <w:rFonts w:ascii="Arial" w:hAnsi="Arial" w:cs="Arial"/>
          <w:color w:val="auto"/>
          <w:sz w:val="20"/>
        </w:rPr>
      </w:pPr>
    </w:p>
    <w:p w14:paraId="5DE0FDC0" w14:textId="61F3489E" w:rsidR="00B511E8" w:rsidRPr="00A94561" w:rsidRDefault="00662DAB" w:rsidP="00B511E8">
      <w:pPr>
        <w:pStyle w:val="DefaultText"/>
        <w:ind w:left="720" w:hanging="720"/>
        <w:rPr>
          <w:rFonts w:ascii="Arial" w:hAnsi="Arial" w:cs="Arial"/>
          <w:color w:val="auto"/>
          <w:sz w:val="20"/>
        </w:rPr>
      </w:pPr>
      <w:r w:rsidRPr="00A94561">
        <w:rPr>
          <w:rFonts w:ascii="Arial" w:hAnsi="Arial" w:cs="Arial"/>
          <w:b/>
          <w:color w:val="auto"/>
          <w:sz w:val="20"/>
        </w:rPr>
        <w:t>7</w:t>
      </w:r>
      <w:r w:rsidR="00B511E8" w:rsidRPr="00A94561">
        <w:rPr>
          <w:rFonts w:ascii="Arial" w:hAnsi="Arial" w:cs="Arial"/>
          <w:color w:val="auto"/>
          <w:sz w:val="20"/>
        </w:rPr>
        <w:t xml:space="preserve">. </w:t>
      </w:r>
      <w:r w:rsidR="00B511E8" w:rsidRPr="00A94561">
        <w:rPr>
          <w:rFonts w:ascii="Arial" w:hAnsi="Arial" w:cs="Arial"/>
          <w:color w:val="auto"/>
          <w:sz w:val="20"/>
        </w:rPr>
        <w:tab/>
        <w:t xml:space="preserve">If the </w:t>
      </w:r>
      <w:r w:rsidR="00FF24EB" w:rsidRPr="00A94561">
        <w:rPr>
          <w:rFonts w:ascii="Arial" w:hAnsi="Arial" w:cs="Arial"/>
          <w:color w:val="auto"/>
          <w:sz w:val="20"/>
        </w:rPr>
        <w:t xml:space="preserve">third </w:t>
      </w:r>
      <w:r w:rsidRPr="00A94561">
        <w:rPr>
          <w:rFonts w:ascii="Arial" w:hAnsi="Arial" w:cs="Arial"/>
          <w:color w:val="auto"/>
          <w:sz w:val="20"/>
        </w:rPr>
        <w:t xml:space="preserve">party </w:t>
      </w:r>
      <w:r w:rsidR="00B511E8" w:rsidRPr="00A94561">
        <w:rPr>
          <w:rFonts w:ascii="Arial" w:hAnsi="Arial" w:cs="Arial"/>
          <w:color w:val="auto"/>
          <w:sz w:val="20"/>
        </w:rPr>
        <w:t xml:space="preserve">does not produce evidence of </w:t>
      </w:r>
      <w:r w:rsidR="00FF24EB" w:rsidRPr="00A94561">
        <w:rPr>
          <w:rFonts w:ascii="Arial" w:hAnsi="Arial" w:cs="Arial"/>
          <w:color w:val="auto"/>
          <w:sz w:val="20"/>
        </w:rPr>
        <w:t xml:space="preserve">their </w:t>
      </w:r>
      <w:r w:rsidR="00B511E8" w:rsidRPr="00A94561">
        <w:rPr>
          <w:rFonts w:ascii="Arial" w:hAnsi="Arial" w:cs="Arial"/>
          <w:color w:val="auto"/>
          <w:sz w:val="20"/>
        </w:rPr>
        <w:t xml:space="preserve">identity or fails to observe the </w:t>
      </w:r>
      <w:r w:rsidR="00B511E8" w:rsidRPr="00A94561">
        <w:rPr>
          <w:rFonts w:ascii="Arial" w:hAnsi="Arial" w:cs="Arial"/>
          <w:i/>
          <w:color w:val="auto"/>
          <w:sz w:val="20"/>
        </w:rPr>
        <w:t>Code of Conduct,</w:t>
      </w:r>
      <w:r w:rsidR="00B511E8" w:rsidRPr="00A94561">
        <w:rPr>
          <w:rFonts w:ascii="Arial" w:hAnsi="Arial" w:cs="Arial"/>
          <w:color w:val="auto"/>
          <w:sz w:val="20"/>
        </w:rPr>
        <w:t xml:space="preserve"> the interviewer will remind </w:t>
      </w:r>
      <w:r w:rsidR="00FF24EB" w:rsidRPr="00A94561">
        <w:rPr>
          <w:rFonts w:ascii="Arial" w:hAnsi="Arial" w:cs="Arial"/>
          <w:color w:val="auto"/>
          <w:sz w:val="20"/>
        </w:rPr>
        <w:t>them</w:t>
      </w:r>
      <w:r w:rsidR="00B511E8" w:rsidRPr="00A94561">
        <w:rPr>
          <w:rFonts w:ascii="Arial" w:hAnsi="Arial" w:cs="Arial"/>
          <w:color w:val="auto"/>
          <w:sz w:val="20"/>
        </w:rPr>
        <w:t xml:space="preserve"> of </w:t>
      </w:r>
      <w:r w:rsidR="00FF24EB" w:rsidRPr="00A94561">
        <w:rPr>
          <w:rFonts w:ascii="Arial" w:hAnsi="Arial" w:cs="Arial"/>
          <w:color w:val="auto"/>
          <w:sz w:val="20"/>
        </w:rPr>
        <w:t>their</w:t>
      </w:r>
      <w:r w:rsidR="00B511E8" w:rsidRPr="00A94561">
        <w:rPr>
          <w:rFonts w:ascii="Arial" w:hAnsi="Arial" w:cs="Arial"/>
          <w:color w:val="auto"/>
          <w:sz w:val="20"/>
        </w:rPr>
        <w:t xml:space="preserve"> obligations under the Code. If the non-co-operation continues the interviewer should </w:t>
      </w:r>
    </w:p>
    <w:p w14:paraId="1B739AE0" w14:textId="77777777" w:rsidR="00B511E8" w:rsidRPr="00A94561" w:rsidRDefault="00B511E8" w:rsidP="00B511E8">
      <w:pPr>
        <w:pStyle w:val="DefaultText"/>
        <w:ind w:left="720" w:hanging="720"/>
        <w:rPr>
          <w:rFonts w:ascii="Arial" w:hAnsi="Arial" w:cs="Arial"/>
          <w:color w:val="auto"/>
          <w:sz w:val="20"/>
        </w:rPr>
      </w:pPr>
    </w:p>
    <w:p w14:paraId="3D093AF9" w14:textId="77777777" w:rsidR="00B511E8" w:rsidRPr="00A94561" w:rsidRDefault="00B511E8" w:rsidP="00B511E8">
      <w:pPr>
        <w:pStyle w:val="DefaultText"/>
        <w:numPr>
          <w:ilvl w:val="0"/>
          <w:numId w:val="11"/>
        </w:numPr>
        <w:tabs>
          <w:tab w:val="clear" w:pos="720"/>
          <w:tab w:val="num" w:pos="1080"/>
        </w:tabs>
        <w:ind w:left="1080"/>
        <w:textAlignment w:val="auto"/>
        <w:rPr>
          <w:rFonts w:ascii="Arial" w:hAnsi="Arial" w:cs="Arial"/>
          <w:color w:val="auto"/>
          <w:sz w:val="20"/>
        </w:rPr>
      </w:pPr>
      <w:r w:rsidRPr="00A94561">
        <w:rPr>
          <w:rFonts w:ascii="Arial" w:hAnsi="Arial" w:cs="Arial"/>
          <w:color w:val="auto"/>
          <w:sz w:val="20"/>
        </w:rPr>
        <w:t>call a short break and bring the matter to the attention of their HEO/AP;</w:t>
      </w:r>
    </w:p>
    <w:p w14:paraId="262833C2" w14:textId="77777777" w:rsidR="00B511E8" w:rsidRPr="00A94561" w:rsidRDefault="00B511E8" w:rsidP="00B511E8">
      <w:pPr>
        <w:pStyle w:val="DefaultText"/>
        <w:numPr>
          <w:ilvl w:val="0"/>
          <w:numId w:val="11"/>
        </w:numPr>
        <w:tabs>
          <w:tab w:val="clear" w:pos="720"/>
          <w:tab w:val="num" w:pos="1080"/>
        </w:tabs>
        <w:ind w:left="1080"/>
        <w:textAlignment w:val="auto"/>
        <w:rPr>
          <w:rFonts w:ascii="Arial" w:hAnsi="Arial" w:cs="Arial"/>
          <w:color w:val="auto"/>
          <w:sz w:val="20"/>
        </w:rPr>
      </w:pPr>
      <w:r w:rsidRPr="00A94561">
        <w:rPr>
          <w:rFonts w:ascii="Arial" w:hAnsi="Arial" w:cs="Arial"/>
          <w:color w:val="auto"/>
          <w:sz w:val="20"/>
        </w:rPr>
        <w:t xml:space="preserve">the HEO/AP will attend the interview and seek the co-operation of the legal representative with the </w:t>
      </w:r>
      <w:r w:rsidRPr="00A94561">
        <w:rPr>
          <w:rFonts w:ascii="Arial" w:hAnsi="Arial" w:cs="Arial"/>
          <w:i/>
          <w:color w:val="auto"/>
          <w:sz w:val="20"/>
        </w:rPr>
        <w:t>Code of Conduct</w:t>
      </w:r>
      <w:r w:rsidRPr="00A94561">
        <w:rPr>
          <w:rFonts w:ascii="Arial" w:hAnsi="Arial" w:cs="Arial"/>
          <w:color w:val="auto"/>
          <w:sz w:val="20"/>
        </w:rPr>
        <w:t>;</w:t>
      </w:r>
    </w:p>
    <w:p w14:paraId="6F565006" w14:textId="4D35D00E" w:rsidR="00B511E8" w:rsidRPr="00A94561" w:rsidRDefault="00B511E8" w:rsidP="00B511E8">
      <w:pPr>
        <w:pStyle w:val="DefaultText"/>
        <w:numPr>
          <w:ilvl w:val="0"/>
          <w:numId w:val="11"/>
        </w:numPr>
        <w:tabs>
          <w:tab w:val="clear" w:pos="720"/>
          <w:tab w:val="num" w:pos="1080"/>
        </w:tabs>
        <w:ind w:left="1080"/>
        <w:textAlignment w:val="auto"/>
        <w:rPr>
          <w:rFonts w:ascii="Arial" w:hAnsi="Arial" w:cs="Arial"/>
          <w:color w:val="auto"/>
          <w:sz w:val="20"/>
        </w:rPr>
      </w:pPr>
      <w:r w:rsidRPr="00A94561">
        <w:rPr>
          <w:rFonts w:ascii="Arial" w:hAnsi="Arial" w:cs="Arial"/>
          <w:color w:val="auto"/>
          <w:sz w:val="20"/>
        </w:rPr>
        <w:t xml:space="preserve">if co-operation is still not forthcoming, the interviewer will inform him/her that </w:t>
      </w:r>
      <w:r w:rsidR="00747DA2" w:rsidRPr="00A94561">
        <w:rPr>
          <w:rFonts w:ascii="Arial" w:hAnsi="Arial" w:cs="Arial"/>
          <w:color w:val="auto"/>
          <w:sz w:val="20"/>
        </w:rPr>
        <w:t>they</w:t>
      </w:r>
      <w:r w:rsidR="00FF24EB" w:rsidRPr="00A94561">
        <w:rPr>
          <w:rFonts w:ascii="Arial" w:hAnsi="Arial" w:cs="Arial"/>
          <w:color w:val="auto"/>
          <w:sz w:val="20"/>
        </w:rPr>
        <w:t xml:space="preserve"> are</w:t>
      </w:r>
      <w:r w:rsidRPr="00A94561">
        <w:rPr>
          <w:rFonts w:ascii="Arial" w:hAnsi="Arial" w:cs="Arial"/>
          <w:color w:val="auto"/>
          <w:sz w:val="20"/>
        </w:rPr>
        <w:t xml:space="preserve"> </w:t>
      </w:r>
      <w:r w:rsidRPr="00A94561">
        <w:rPr>
          <w:rFonts w:ascii="Arial" w:hAnsi="Arial" w:cs="Arial"/>
          <w:b/>
          <w:color w:val="auto"/>
          <w:sz w:val="20"/>
          <w:u w:val="single"/>
        </w:rPr>
        <w:t>not</w:t>
      </w:r>
      <w:r w:rsidRPr="00A94561">
        <w:rPr>
          <w:rFonts w:ascii="Arial" w:hAnsi="Arial" w:cs="Arial"/>
          <w:color w:val="auto"/>
          <w:sz w:val="20"/>
        </w:rPr>
        <w:t xml:space="preserve"> allowed to sit in at the interview and </w:t>
      </w:r>
      <w:r w:rsidR="00747DA2" w:rsidRPr="00A94561">
        <w:rPr>
          <w:rFonts w:ascii="Arial" w:hAnsi="Arial" w:cs="Arial"/>
          <w:color w:val="auto"/>
          <w:sz w:val="20"/>
        </w:rPr>
        <w:t>they</w:t>
      </w:r>
      <w:r w:rsidR="00FF24EB" w:rsidRPr="00A94561">
        <w:rPr>
          <w:rFonts w:ascii="Arial" w:hAnsi="Arial" w:cs="Arial"/>
          <w:color w:val="auto"/>
          <w:sz w:val="20"/>
        </w:rPr>
        <w:t xml:space="preserve"> </w:t>
      </w:r>
      <w:r w:rsidRPr="00A94561">
        <w:rPr>
          <w:rFonts w:ascii="Arial" w:hAnsi="Arial" w:cs="Arial"/>
          <w:color w:val="auto"/>
          <w:sz w:val="20"/>
        </w:rPr>
        <w:t xml:space="preserve">must leave. </w:t>
      </w:r>
    </w:p>
    <w:p w14:paraId="5D48D902" w14:textId="77777777" w:rsidR="00B511E8" w:rsidRPr="00A94561" w:rsidRDefault="00B511E8" w:rsidP="00B511E8">
      <w:pPr>
        <w:pStyle w:val="DefaultText"/>
        <w:ind w:left="1080"/>
        <w:textAlignment w:val="auto"/>
        <w:rPr>
          <w:rFonts w:ascii="Arial" w:hAnsi="Arial" w:cs="Arial"/>
          <w:color w:val="auto"/>
          <w:sz w:val="20"/>
        </w:rPr>
      </w:pPr>
    </w:p>
    <w:p w14:paraId="4EBA120B" w14:textId="77777777" w:rsidR="00B511E8" w:rsidRPr="00A94561" w:rsidRDefault="00B511E8" w:rsidP="00B511E8">
      <w:pPr>
        <w:pStyle w:val="DefaultText"/>
        <w:ind w:left="1080" w:hanging="720"/>
        <w:rPr>
          <w:rFonts w:ascii="Arial" w:hAnsi="Arial" w:cs="Arial"/>
          <w:color w:val="auto"/>
          <w:sz w:val="20"/>
        </w:rPr>
      </w:pPr>
    </w:p>
    <w:p w14:paraId="354835EC" w14:textId="5D6A3035" w:rsidR="00B511E8" w:rsidRPr="00A94561" w:rsidRDefault="00662DAB" w:rsidP="00447ED3">
      <w:pPr>
        <w:pStyle w:val="DefaultText"/>
        <w:ind w:left="720" w:hanging="720"/>
        <w:rPr>
          <w:rFonts w:ascii="Arial" w:hAnsi="Arial" w:cs="Arial"/>
          <w:color w:val="auto"/>
          <w:sz w:val="20"/>
        </w:rPr>
      </w:pPr>
      <w:r w:rsidRPr="00A94561">
        <w:rPr>
          <w:rFonts w:ascii="Arial" w:hAnsi="Arial" w:cs="Arial"/>
          <w:color w:val="auto"/>
          <w:sz w:val="20"/>
        </w:rPr>
        <w:t>8</w:t>
      </w:r>
      <w:r w:rsidR="00B511E8" w:rsidRPr="00A94561">
        <w:rPr>
          <w:rFonts w:ascii="Arial" w:hAnsi="Arial" w:cs="Arial"/>
          <w:color w:val="auto"/>
          <w:sz w:val="20"/>
        </w:rPr>
        <w:t xml:space="preserve">. </w:t>
      </w:r>
      <w:r w:rsidR="00B511E8" w:rsidRPr="00A94561">
        <w:rPr>
          <w:rFonts w:ascii="Arial" w:hAnsi="Arial" w:cs="Arial"/>
          <w:color w:val="auto"/>
          <w:sz w:val="20"/>
        </w:rPr>
        <w:tab/>
        <w:t xml:space="preserve">Under no circumstances should an interview be cancelled/postponed and/or adjourned if the </w:t>
      </w:r>
      <w:r w:rsidR="00FF24EB" w:rsidRPr="00A94561">
        <w:rPr>
          <w:rFonts w:ascii="Arial" w:hAnsi="Arial" w:cs="Arial"/>
          <w:color w:val="auto"/>
          <w:sz w:val="20"/>
        </w:rPr>
        <w:t xml:space="preserve">third  </w:t>
      </w:r>
      <w:r w:rsidRPr="00A94561">
        <w:rPr>
          <w:rFonts w:ascii="Arial" w:hAnsi="Arial" w:cs="Arial"/>
          <w:color w:val="auto"/>
          <w:sz w:val="20"/>
        </w:rPr>
        <w:t xml:space="preserve">party </w:t>
      </w:r>
      <w:r w:rsidR="00B511E8" w:rsidRPr="00A94561">
        <w:rPr>
          <w:rFonts w:ascii="Arial" w:hAnsi="Arial" w:cs="Arial"/>
          <w:color w:val="auto"/>
          <w:sz w:val="20"/>
        </w:rPr>
        <w:t xml:space="preserve">cannot produce proof of identity and/or if </w:t>
      </w:r>
      <w:r w:rsidR="00747DA2" w:rsidRPr="00A94561">
        <w:rPr>
          <w:rFonts w:ascii="Arial" w:hAnsi="Arial" w:cs="Arial"/>
          <w:color w:val="auto"/>
          <w:sz w:val="20"/>
        </w:rPr>
        <w:t>they</w:t>
      </w:r>
      <w:r w:rsidR="00FF24EB" w:rsidRPr="00A94561">
        <w:rPr>
          <w:rFonts w:ascii="Arial" w:hAnsi="Arial" w:cs="Arial"/>
          <w:color w:val="auto"/>
          <w:sz w:val="20"/>
        </w:rPr>
        <w:t xml:space="preserve"> </w:t>
      </w:r>
      <w:r w:rsidR="00B511E8" w:rsidRPr="00A94561">
        <w:rPr>
          <w:rFonts w:ascii="Arial" w:hAnsi="Arial" w:cs="Arial"/>
          <w:color w:val="auto"/>
          <w:sz w:val="20"/>
        </w:rPr>
        <w:t>will not observe the protocol outlined above.</w:t>
      </w:r>
    </w:p>
    <w:p w14:paraId="2E496A43" w14:textId="77777777" w:rsidR="00B511E8" w:rsidRPr="00A94561" w:rsidRDefault="00B511E8" w:rsidP="00B511E8">
      <w:pPr>
        <w:pStyle w:val="DefaultText"/>
        <w:ind w:left="720" w:hanging="720"/>
        <w:rPr>
          <w:rFonts w:ascii="Arial" w:hAnsi="Arial" w:cs="Arial"/>
          <w:color w:val="auto"/>
          <w:sz w:val="20"/>
        </w:rPr>
      </w:pPr>
    </w:p>
    <w:p w14:paraId="3D9FE289" w14:textId="7A9B2C69" w:rsidR="00662DAB" w:rsidRPr="00A94561" w:rsidRDefault="00662DAB" w:rsidP="00662DAB">
      <w:pPr>
        <w:pStyle w:val="DefaultText"/>
        <w:ind w:left="720" w:hanging="720"/>
        <w:rPr>
          <w:rFonts w:ascii="Arial" w:hAnsi="Arial" w:cs="Arial"/>
          <w:color w:val="auto"/>
          <w:sz w:val="20"/>
        </w:rPr>
      </w:pPr>
      <w:r w:rsidRPr="00A94561">
        <w:rPr>
          <w:rFonts w:ascii="Arial" w:hAnsi="Arial" w:cs="Arial"/>
          <w:color w:val="auto"/>
          <w:sz w:val="20"/>
        </w:rPr>
        <w:t>9</w:t>
      </w:r>
      <w:r w:rsidR="00B511E8" w:rsidRPr="00A94561">
        <w:rPr>
          <w:rFonts w:ascii="Arial" w:hAnsi="Arial" w:cs="Arial"/>
          <w:color w:val="auto"/>
          <w:sz w:val="20"/>
        </w:rPr>
        <w:t xml:space="preserve">.  </w:t>
      </w:r>
      <w:r w:rsidR="00B511E8" w:rsidRPr="00A94561">
        <w:rPr>
          <w:rFonts w:ascii="Arial" w:hAnsi="Arial" w:cs="Arial"/>
          <w:color w:val="auto"/>
          <w:sz w:val="20"/>
        </w:rPr>
        <w:tab/>
        <w:t xml:space="preserve">The interviewer will place the </w:t>
      </w:r>
      <w:r w:rsidR="00A94561" w:rsidRPr="00A94561">
        <w:rPr>
          <w:rFonts w:ascii="Arial" w:hAnsi="Arial" w:cs="Arial"/>
          <w:color w:val="auto"/>
          <w:sz w:val="20"/>
        </w:rPr>
        <w:t>time/date stamped</w:t>
      </w:r>
      <w:r w:rsidR="00B511E8" w:rsidRPr="00A94561">
        <w:rPr>
          <w:rFonts w:ascii="Arial" w:hAnsi="Arial" w:cs="Arial"/>
          <w:color w:val="auto"/>
          <w:sz w:val="20"/>
        </w:rPr>
        <w:t xml:space="preserve"> </w:t>
      </w:r>
      <w:r w:rsidR="00B511E8" w:rsidRPr="00A94561">
        <w:rPr>
          <w:rFonts w:ascii="Arial" w:hAnsi="Arial" w:cs="Arial"/>
          <w:i/>
          <w:color w:val="auto"/>
          <w:sz w:val="20"/>
        </w:rPr>
        <w:t>Code of Conduct</w:t>
      </w:r>
      <w:r w:rsidR="00B511E8" w:rsidRPr="00A94561">
        <w:rPr>
          <w:rFonts w:ascii="Arial" w:hAnsi="Arial" w:cs="Arial"/>
          <w:color w:val="auto"/>
          <w:sz w:val="20"/>
        </w:rPr>
        <w:t xml:space="preserve"> document on the international protection applicant’s file.  </w:t>
      </w:r>
    </w:p>
    <w:p w14:paraId="291E975C" w14:textId="77777777" w:rsidR="00662DAB" w:rsidRPr="00A94561" w:rsidRDefault="00662DAB" w:rsidP="00662DAB">
      <w:pPr>
        <w:pStyle w:val="DefaultText"/>
        <w:ind w:left="720" w:hanging="720"/>
        <w:rPr>
          <w:rFonts w:ascii="Arial" w:hAnsi="Arial" w:cs="Arial"/>
          <w:color w:val="auto"/>
          <w:sz w:val="20"/>
        </w:rPr>
      </w:pPr>
    </w:p>
    <w:p w14:paraId="783DBC13" w14:textId="22DE22BD" w:rsidR="008C7DCB" w:rsidRPr="00A94561" w:rsidRDefault="00662DAB" w:rsidP="00447ED3">
      <w:pPr>
        <w:pStyle w:val="DefaultText"/>
        <w:ind w:left="720" w:hanging="720"/>
        <w:rPr>
          <w:rFonts w:ascii="Arial" w:hAnsi="Arial" w:cs="Arial"/>
          <w:bCs/>
          <w:color w:val="auto"/>
          <w:sz w:val="20"/>
        </w:rPr>
      </w:pPr>
      <w:r w:rsidRPr="00A94561">
        <w:rPr>
          <w:rFonts w:ascii="Arial" w:hAnsi="Arial" w:cs="Arial"/>
          <w:color w:val="auto"/>
          <w:sz w:val="20"/>
        </w:rPr>
        <w:t xml:space="preserve">10. </w:t>
      </w:r>
      <w:r w:rsidRPr="00A94561">
        <w:rPr>
          <w:rFonts w:ascii="Arial" w:hAnsi="Arial" w:cs="Arial"/>
          <w:color w:val="auto"/>
          <w:sz w:val="20"/>
        </w:rPr>
        <w:tab/>
      </w:r>
      <w:r w:rsidR="00B511E8" w:rsidRPr="00A94561">
        <w:rPr>
          <w:rFonts w:ascii="Arial" w:hAnsi="Arial" w:cs="Arial"/>
          <w:color w:val="auto"/>
          <w:sz w:val="20"/>
        </w:rPr>
        <w:t>The IPO and the interviewer will have regard to the p</w:t>
      </w:r>
      <w:r w:rsidR="00B511E8" w:rsidRPr="00A94561">
        <w:rPr>
          <w:rFonts w:ascii="Arial" w:hAnsi="Arial" w:cs="Arial"/>
          <w:bCs/>
          <w:color w:val="auto"/>
          <w:sz w:val="20"/>
        </w:rPr>
        <w:t>rocedures pertaining in the IPO regarding safety of staff and in particular in relation to IPO staff at interview</w:t>
      </w:r>
      <w:r w:rsidR="00447ED3" w:rsidRPr="00A94561">
        <w:rPr>
          <w:rFonts w:ascii="Arial" w:hAnsi="Arial" w:cs="Arial"/>
          <w:bCs/>
          <w:color w:val="auto"/>
          <w:sz w:val="20"/>
        </w:rPr>
        <w:t>.</w:t>
      </w:r>
    </w:p>
    <w:tbl>
      <w:tblPr>
        <w:tblW w:w="10233" w:type="dxa"/>
        <w:tblInd w:w="108" w:type="dxa"/>
        <w:tblBorders>
          <w:top w:val="double" w:sz="6" w:space="0" w:color="000000"/>
          <w:left w:val="double" w:sz="6" w:space="0" w:color="000000"/>
          <w:bottom w:val="single" w:sz="8" w:space="0" w:color="000000"/>
          <w:right w:val="double" w:sz="6" w:space="0" w:color="000000"/>
          <w:insideH w:val="single" w:sz="8" w:space="0" w:color="000000"/>
          <w:insideV w:val="double" w:sz="6" w:space="0" w:color="000000"/>
        </w:tblBorders>
        <w:tblLayout w:type="fixed"/>
        <w:tblLook w:val="04A0" w:firstRow="1" w:lastRow="0" w:firstColumn="1" w:lastColumn="0" w:noHBand="0" w:noVBand="1"/>
      </w:tblPr>
      <w:tblGrid>
        <w:gridCol w:w="5230"/>
        <w:gridCol w:w="495"/>
        <w:gridCol w:w="4508"/>
      </w:tblGrid>
      <w:tr w:rsidR="008C7DCB" w:rsidRPr="00A94561" w14:paraId="13AD8683" w14:textId="77777777" w:rsidTr="00FA5027">
        <w:trPr>
          <w:trHeight w:val="293"/>
        </w:trPr>
        <w:tc>
          <w:tcPr>
            <w:tcW w:w="5230" w:type="dxa"/>
            <w:tcBorders>
              <w:top w:val="double" w:sz="6" w:space="0" w:color="000000"/>
              <w:left w:val="double" w:sz="6" w:space="0" w:color="000000"/>
              <w:bottom w:val="single" w:sz="8" w:space="0" w:color="000000"/>
              <w:right w:val="double" w:sz="6" w:space="0" w:color="000000"/>
            </w:tcBorders>
            <w:hideMark/>
          </w:tcPr>
          <w:p w14:paraId="2C01F37E" w14:textId="7FD290A0" w:rsidR="008C7DCB" w:rsidRPr="00A94561" w:rsidRDefault="008C7DCB" w:rsidP="00FA5027">
            <w:pPr>
              <w:pStyle w:val="TableText"/>
              <w:jc w:val="left"/>
              <w:rPr>
                <w:rFonts w:ascii="Arial" w:hAnsi="Arial" w:cs="Arial"/>
                <w:color w:val="auto"/>
                <w:sz w:val="20"/>
              </w:rPr>
            </w:pPr>
            <w:r w:rsidRPr="00A94561">
              <w:rPr>
                <w:rFonts w:ascii="Arial" w:hAnsi="Arial" w:cs="Arial"/>
                <w:bCs/>
                <w:color w:val="auto"/>
                <w:sz w:val="20"/>
              </w:rPr>
              <w:br w:type="page"/>
            </w:r>
            <w:r w:rsidRPr="00A94561">
              <w:rPr>
                <w:rFonts w:ascii="Arial" w:hAnsi="Arial" w:cs="Arial"/>
                <w:color w:val="auto"/>
                <w:sz w:val="20"/>
              </w:rPr>
              <w:t>Name of third party attendee</w:t>
            </w:r>
          </w:p>
          <w:p w14:paraId="61E6F8F2" w14:textId="77777777" w:rsidR="008C7DCB" w:rsidRPr="00A94561" w:rsidRDefault="008C7DCB" w:rsidP="00FA5027">
            <w:pPr>
              <w:pStyle w:val="TableText"/>
              <w:jc w:val="left"/>
              <w:rPr>
                <w:rFonts w:ascii="Arial" w:hAnsi="Arial" w:cs="Arial"/>
                <w:b/>
                <w:color w:val="auto"/>
                <w:sz w:val="20"/>
              </w:rPr>
            </w:pPr>
            <w:r w:rsidRPr="00A94561">
              <w:rPr>
                <w:rFonts w:ascii="Arial" w:hAnsi="Arial" w:cs="Arial"/>
                <w:color w:val="auto"/>
                <w:sz w:val="20"/>
              </w:rPr>
              <w:t>(Block Capitals):</w:t>
            </w:r>
          </w:p>
        </w:tc>
        <w:tc>
          <w:tcPr>
            <w:tcW w:w="495" w:type="dxa"/>
            <w:tcBorders>
              <w:top w:val="nil"/>
              <w:left w:val="double" w:sz="6" w:space="0" w:color="000000"/>
              <w:bottom w:val="nil"/>
              <w:right w:val="double" w:sz="6" w:space="0" w:color="000000"/>
            </w:tcBorders>
          </w:tcPr>
          <w:p w14:paraId="74E94363" w14:textId="77777777" w:rsidR="008C7DCB" w:rsidRPr="00A94561" w:rsidRDefault="008C7DCB" w:rsidP="00FA5027">
            <w:pPr>
              <w:pStyle w:val="DefaultText"/>
              <w:rPr>
                <w:rFonts w:ascii="Arial" w:hAnsi="Arial" w:cs="Arial"/>
                <w:b/>
                <w:color w:val="auto"/>
                <w:sz w:val="20"/>
              </w:rPr>
            </w:pPr>
          </w:p>
        </w:tc>
        <w:tc>
          <w:tcPr>
            <w:tcW w:w="4508" w:type="dxa"/>
            <w:tcBorders>
              <w:top w:val="double" w:sz="6" w:space="0" w:color="000000"/>
              <w:left w:val="double" w:sz="6" w:space="0" w:color="000000"/>
              <w:bottom w:val="single" w:sz="8" w:space="0" w:color="000000"/>
              <w:right w:val="double" w:sz="6" w:space="0" w:color="000000"/>
            </w:tcBorders>
            <w:hideMark/>
          </w:tcPr>
          <w:p w14:paraId="33CB2740" w14:textId="77777777" w:rsidR="008C7DCB" w:rsidRPr="00A94561" w:rsidRDefault="008C7DCB" w:rsidP="00FA5027">
            <w:pPr>
              <w:pStyle w:val="TableText"/>
              <w:jc w:val="center"/>
              <w:rPr>
                <w:rFonts w:ascii="Arial" w:hAnsi="Arial" w:cs="Arial"/>
                <w:b/>
                <w:color w:val="auto"/>
                <w:sz w:val="20"/>
              </w:rPr>
            </w:pPr>
            <w:r w:rsidRPr="00A94561">
              <w:rPr>
                <w:rFonts w:ascii="Arial" w:hAnsi="Arial" w:cs="Arial"/>
                <w:b/>
                <w:color w:val="auto"/>
                <w:sz w:val="20"/>
              </w:rPr>
              <w:t>For IPO</w:t>
            </w:r>
          </w:p>
        </w:tc>
      </w:tr>
      <w:tr w:rsidR="008C7DCB" w:rsidRPr="00A94561" w14:paraId="4C4BCB35" w14:textId="77777777" w:rsidTr="00FA5027">
        <w:trPr>
          <w:trHeight w:val="293"/>
        </w:trPr>
        <w:tc>
          <w:tcPr>
            <w:tcW w:w="5230" w:type="dxa"/>
            <w:tcBorders>
              <w:top w:val="single" w:sz="8" w:space="0" w:color="000000"/>
              <w:left w:val="double" w:sz="6" w:space="0" w:color="000000"/>
              <w:bottom w:val="single" w:sz="8" w:space="0" w:color="000000"/>
              <w:right w:val="double" w:sz="6" w:space="0" w:color="000000"/>
            </w:tcBorders>
            <w:hideMark/>
          </w:tcPr>
          <w:p w14:paraId="030E1547" w14:textId="77777777" w:rsidR="008C7DCB" w:rsidRPr="00A94561" w:rsidRDefault="008C7DCB" w:rsidP="00FA5027">
            <w:pPr>
              <w:pStyle w:val="TableText"/>
              <w:jc w:val="left"/>
              <w:rPr>
                <w:rFonts w:ascii="Arial" w:hAnsi="Arial" w:cs="Arial"/>
                <w:b/>
                <w:color w:val="auto"/>
                <w:sz w:val="20"/>
              </w:rPr>
            </w:pPr>
            <w:r w:rsidRPr="00A94561">
              <w:rPr>
                <w:rFonts w:ascii="Arial" w:hAnsi="Arial" w:cs="Arial"/>
                <w:color w:val="auto"/>
                <w:sz w:val="20"/>
              </w:rPr>
              <w:t>Company:</w:t>
            </w:r>
          </w:p>
        </w:tc>
        <w:tc>
          <w:tcPr>
            <w:tcW w:w="495" w:type="dxa"/>
            <w:tcBorders>
              <w:top w:val="nil"/>
              <w:left w:val="double" w:sz="6" w:space="0" w:color="000000"/>
              <w:bottom w:val="nil"/>
              <w:right w:val="double" w:sz="6" w:space="0" w:color="000000"/>
            </w:tcBorders>
          </w:tcPr>
          <w:p w14:paraId="4E52F56C" w14:textId="77777777" w:rsidR="008C7DCB" w:rsidRPr="00A94561" w:rsidRDefault="008C7DCB" w:rsidP="00FA5027">
            <w:pPr>
              <w:pStyle w:val="DefaultText"/>
              <w:rPr>
                <w:rFonts w:ascii="Arial" w:hAnsi="Arial" w:cs="Arial"/>
                <w:b/>
                <w:color w:val="auto"/>
                <w:sz w:val="20"/>
              </w:rPr>
            </w:pPr>
          </w:p>
        </w:tc>
        <w:tc>
          <w:tcPr>
            <w:tcW w:w="4508" w:type="dxa"/>
            <w:tcBorders>
              <w:top w:val="single" w:sz="8" w:space="0" w:color="000000"/>
              <w:left w:val="double" w:sz="6" w:space="0" w:color="000000"/>
              <w:bottom w:val="single" w:sz="8" w:space="0" w:color="000000"/>
              <w:right w:val="double" w:sz="6" w:space="0" w:color="000000"/>
            </w:tcBorders>
            <w:hideMark/>
          </w:tcPr>
          <w:p w14:paraId="5F9E05A7" w14:textId="77777777" w:rsidR="008C7DCB" w:rsidRPr="00A94561" w:rsidRDefault="008C7DCB" w:rsidP="00FA5027">
            <w:pPr>
              <w:pStyle w:val="TableText"/>
              <w:jc w:val="left"/>
              <w:rPr>
                <w:rFonts w:ascii="Arial" w:hAnsi="Arial" w:cs="Arial"/>
                <w:b/>
                <w:color w:val="auto"/>
                <w:sz w:val="20"/>
              </w:rPr>
            </w:pPr>
            <w:r w:rsidRPr="00A94561">
              <w:rPr>
                <w:rFonts w:ascii="Arial" w:hAnsi="Arial" w:cs="Arial"/>
                <w:color w:val="auto"/>
                <w:sz w:val="20"/>
              </w:rPr>
              <w:t>Proof of ID provided (Y/N):</w:t>
            </w:r>
          </w:p>
        </w:tc>
      </w:tr>
      <w:tr w:rsidR="008C7DCB" w:rsidRPr="00A94561" w14:paraId="614C1765" w14:textId="77777777" w:rsidTr="00FA5027">
        <w:trPr>
          <w:trHeight w:val="293"/>
        </w:trPr>
        <w:tc>
          <w:tcPr>
            <w:tcW w:w="5230" w:type="dxa"/>
            <w:tcBorders>
              <w:top w:val="single" w:sz="8" w:space="0" w:color="000000"/>
              <w:left w:val="double" w:sz="6" w:space="0" w:color="000000"/>
              <w:bottom w:val="single" w:sz="8" w:space="0" w:color="000000"/>
              <w:right w:val="double" w:sz="6" w:space="0" w:color="000000"/>
            </w:tcBorders>
            <w:hideMark/>
          </w:tcPr>
          <w:p w14:paraId="12BF8D8B" w14:textId="77777777" w:rsidR="008C7DCB" w:rsidRPr="00A94561" w:rsidRDefault="008C7DCB" w:rsidP="00FA5027">
            <w:pPr>
              <w:pStyle w:val="TableText"/>
              <w:jc w:val="left"/>
              <w:rPr>
                <w:rFonts w:ascii="Arial" w:hAnsi="Arial" w:cs="Arial"/>
                <w:b/>
                <w:color w:val="auto"/>
                <w:sz w:val="20"/>
              </w:rPr>
            </w:pPr>
            <w:r w:rsidRPr="00A94561">
              <w:rPr>
                <w:rFonts w:ascii="Arial" w:hAnsi="Arial" w:cs="Arial"/>
                <w:color w:val="auto"/>
                <w:sz w:val="20"/>
              </w:rPr>
              <w:t>Contact Tel No.:</w:t>
            </w:r>
          </w:p>
        </w:tc>
        <w:tc>
          <w:tcPr>
            <w:tcW w:w="495" w:type="dxa"/>
            <w:tcBorders>
              <w:top w:val="nil"/>
              <w:left w:val="double" w:sz="6" w:space="0" w:color="000000"/>
              <w:bottom w:val="nil"/>
              <w:right w:val="double" w:sz="6" w:space="0" w:color="000000"/>
            </w:tcBorders>
          </w:tcPr>
          <w:p w14:paraId="59A5C671" w14:textId="77777777" w:rsidR="008C7DCB" w:rsidRPr="00A94561" w:rsidRDefault="008C7DCB" w:rsidP="00FA5027">
            <w:pPr>
              <w:pStyle w:val="DefaultText"/>
              <w:rPr>
                <w:rFonts w:ascii="Arial" w:hAnsi="Arial" w:cs="Arial"/>
                <w:b/>
                <w:color w:val="auto"/>
                <w:sz w:val="20"/>
              </w:rPr>
            </w:pPr>
          </w:p>
        </w:tc>
        <w:tc>
          <w:tcPr>
            <w:tcW w:w="4508" w:type="dxa"/>
            <w:tcBorders>
              <w:top w:val="single" w:sz="8" w:space="0" w:color="000000"/>
              <w:left w:val="double" w:sz="6" w:space="0" w:color="000000"/>
              <w:bottom w:val="single" w:sz="8" w:space="0" w:color="000000"/>
              <w:right w:val="double" w:sz="6" w:space="0" w:color="000000"/>
            </w:tcBorders>
            <w:hideMark/>
          </w:tcPr>
          <w:p w14:paraId="47BAB8B0" w14:textId="77777777" w:rsidR="008C7DCB" w:rsidRPr="00A94561" w:rsidRDefault="008C7DCB" w:rsidP="00FA5027">
            <w:pPr>
              <w:pStyle w:val="TableText"/>
              <w:jc w:val="left"/>
              <w:rPr>
                <w:rFonts w:ascii="Arial" w:hAnsi="Arial" w:cs="Arial"/>
                <w:b/>
                <w:color w:val="auto"/>
                <w:sz w:val="20"/>
              </w:rPr>
            </w:pPr>
            <w:r w:rsidRPr="00A94561">
              <w:rPr>
                <w:rFonts w:ascii="Arial" w:hAnsi="Arial" w:cs="Arial"/>
                <w:color w:val="auto"/>
                <w:sz w:val="20"/>
              </w:rPr>
              <w:t>Format:</w:t>
            </w:r>
          </w:p>
        </w:tc>
      </w:tr>
      <w:tr w:rsidR="008C7DCB" w:rsidRPr="00A94561" w14:paraId="6014FBD6" w14:textId="77777777" w:rsidTr="00FA5027">
        <w:trPr>
          <w:trHeight w:val="293"/>
        </w:trPr>
        <w:tc>
          <w:tcPr>
            <w:tcW w:w="5230" w:type="dxa"/>
            <w:tcBorders>
              <w:top w:val="single" w:sz="8" w:space="0" w:color="000000"/>
              <w:left w:val="double" w:sz="6" w:space="0" w:color="000000"/>
              <w:bottom w:val="single" w:sz="8" w:space="0" w:color="000000"/>
              <w:right w:val="double" w:sz="6" w:space="0" w:color="000000"/>
            </w:tcBorders>
            <w:hideMark/>
          </w:tcPr>
          <w:p w14:paraId="3F2A6744" w14:textId="77777777" w:rsidR="008C7DCB" w:rsidRPr="00A94561" w:rsidRDefault="008C7DCB" w:rsidP="00FA5027">
            <w:pPr>
              <w:pStyle w:val="TableText"/>
              <w:jc w:val="left"/>
              <w:rPr>
                <w:rFonts w:ascii="Arial" w:hAnsi="Arial" w:cs="Arial"/>
                <w:b/>
                <w:color w:val="auto"/>
                <w:sz w:val="20"/>
              </w:rPr>
            </w:pPr>
            <w:r w:rsidRPr="00A94561">
              <w:rPr>
                <w:rFonts w:ascii="Arial" w:hAnsi="Arial" w:cs="Arial"/>
                <w:color w:val="auto"/>
                <w:sz w:val="20"/>
              </w:rPr>
              <w:t>Oral  confirmation:  Yes  | No</w:t>
            </w:r>
          </w:p>
        </w:tc>
        <w:tc>
          <w:tcPr>
            <w:tcW w:w="495" w:type="dxa"/>
            <w:tcBorders>
              <w:top w:val="nil"/>
              <w:left w:val="double" w:sz="6" w:space="0" w:color="000000"/>
              <w:bottom w:val="nil"/>
              <w:right w:val="double" w:sz="6" w:space="0" w:color="000000"/>
            </w:tcBorders>
          </w:tcPr>
          <w:p w14:paraId="58C872EB" w14:textId="77777777" w:rsidR="008C7DCB" w:rsidRPr="00A94561" w:rsidRDefault="008C7DCB" w:rsidP="00FA5027">
            <w:pPr>
              <w:pStyle w:val="DefaultText"/>
              <w:rPr>
                <w:rFonts w:ascii="Arial" w:hAnsi="Arial" w:cs="Arial"/>
                <w:b/>
                <w:color w:val="auto"/>
                <w:sz w:val="20"/>
              </w:rPr>
            </w:pPr>
          </w:p>
        </w:tc>
        <w:tc>
          <w:tcPr>
            <w:tcW w:w="4508" w:type="dxa"/>
            <w:tcBorders>
              <w:top w:val="single" w:sz="8" w:space="0" w:color="000000"/>
              <w:left w:val="double" w:sz="6" w:space="0" w:color="000000"/>
              <w:bottom w:val="single" w:sz="8" w:space="0" w:color="000000"/>
              <w:right w:val="double" w:sz="6" w:space="0" w:color="000000"/>
            </w:tcBorders>
            <w:hideMark/>
          </w:tcPr>
          <w:p w14:paraId="1CED8BB2" w14:textId="77777777" w:rsidR="008C7DCB" w:rsidRPr="00A94561" w:rsidRDefault="008C7DCB" w:rsidP="00FA5027">
            <w:pPr>
              <w:pStyle w:val="TableText"/>
              <w:jc w:val="left"/>
              <w:rPr>
                <w:rFonts w:ascii="Arial" w:hAnsi="Arial" w:cs="Arial"/>
                <w:b/>
                <w:color w:val="auto"/>
                <w:sz w:val="20"/>
              </w:rPr>
            </w:pPr>
            <w:r w:rsidRPr="00A94561">
              <w:rPr>
                <w:rFonts w:ascii="Arial" w:hAnsi="Arial" w:cs="Arial"/>
                <w:color w:val="auto"/>
                <w:sz w:val="20"/>
              </w:rPr>
              <w:t>Oral  confirmation:  Yes  | No</w:t>
            </w:r>
          </w:p>
        </w:tc>
      </w:tr>
      <w:tr w:rsidR="008C7DCB" w:rsidRPr="00A94561" w14:paraId="44031280" w14:textId="77777777" w:rsidTr="00FA5027">
        <w:trPr>
          <w:trHeight w:val="293"/>
        </w:trPr>
        <w:tc>
          <w:tcPr>
            <w:tcW w:w="5230" w:type="dxa"/>
            <w:tcBorders>
              <w:top w:val="single" w:sz="8" w:space="0" w:color="000000"/>
              <w:left w:val="double" w:sz="6" w:space="0" w:color="000000"/>
              <w:bottom w:val="double" w:sz="6" w:space="0" w:color="000000"/>
              <w:right w:val="double" w:sz="6" w:space="0" w:color="000000"/>
            </w:tcBorders>
            <w:hideMark/>
          </w:tcPr>
          <w:p w14:paraId="200E2838" w14:textId="77777777" w:rsidR="008C7DCB" w:rsidRPr="00A94561" w:rsidRDefault="008C7DCB" w:rsidP="00FA5027">
            <w:pPr>
              <w:pStyle w:val="DefaultText"/>
              <w:spacing w:line="360" w:lineRule="auto"/>
              <w:rPr>
                <w:rFonts w:ascii="Arial" w:hAnsi="Arial" w:cs="Arial"/>
                <w:bCs/>
                <w:color w:val="auto"/>
                <w:sz w:val="20"/>
              </w:rPr>
            </w:pPr>
            <w:r w:rsidRPr="00A94561">
              <w:rPr>
                <w:rFonts w:ascii="Arial" w:hAnsi="Arial" w:cs="Arial"/>
                <w:bCs/>
                <w:color w:val="auto"/>
                <w:sz w:val="20"/>
              </w:rPr>
              <w:t xml:space="preserve">Time Stamp: </w:t>
            </w:r>
            <w:proofErr w:type="spellStart"/>
            <w:r w:rsidRPr="00A94561">
              <w:rPr>
                <w:rFonts w:ascii="Arial" w:hAnsi="Arial" w:cs="Arial"/>
                <w:bCs/>
                <w:color w:val="auto"/>
                <w:sz w:val="20"/>
              </w:rPr>
              <w:t>tt:tt</w:t>
            </w:r>
            <w:proofErr w:type="spellEnd"/>
            <w:r w:rsidRPr="00A94561">
              <w:rPr>
                <w:rFonts w:ascii="Arial" w:hAnsi="Arial" w:cs="Arial"/>
                <w:bCs/>
                <w:color w:val="auto"/>
                <w:sz w:val="20"/>
              </w:rPr>
              <w:t xml:space="preserve">  dd/mm/</w:t>
            </w:r>
            <w:proofErr w:type="spellStart"/>
            <w:r w:rsidRPr="00A94561">
              <w:rPr>
                <w:rFonts w:ascii="Arial" w:hAnsi="Arial" w:cs="Arial"/>
                <w:bCs/>
                <w:color w:val="auto"/>
                <w:sz w:val="20"/>
              </w:rPr>
              <w:t>yyyy</w:t>
            </w:r>
            <w:proofErr w:type="spellEnd"/>
          </w:p>
          <w:p w14:paraId="5A29C043" w14:textId="77777777" w:rsidR="008C7DCB" w:rsidRPr="00A94561" w:rsidRDefault="008C7DCB" w:rsidP="00FA5027">
            <w:pPr>
              <w:pStyle w:val="TableText"/>
              <w:jc w:val="left"/>
              <w:rPr>
                <w:rFonts w:ascii="Arial" w:hAnsi="Arial" w:cs="Arial"/>
                <w:b/>
                <w:color w:val="auto"/>
                <w:sz w:val="20"/>
              </w:rPr>
            </w:pPr>
          </w:p>
        </w:tc>
        <w:tc>
          <w:tcPr>
            <w:tcW w:w="495" w:type="dxa"/>
            <w:tcBorders>
              <w:top w:val="nil"/>
              <w:left w:val="double" w:sz="6" w:space="0" w:color="000000"/>
              <w:bottom w:val="nil"/>
              <w:right w:val="double" w:sz="6" w:space="0" w:color="000000"/>
            </w:tcBorders>
          </w:tcPr>
          <w:p w14:paraId="0EC1B4F7" w14:textId="77777777" w:rsidR="008C7DCB" w:rsidRPr="00A94561" w:rsidRDefault="008C7DCB" w:rsidP="00FA5027">
            <w:pPr>
              <w:pStyle w:val="DefaultText"/>
              <w:rPr>
                <w:rFonts w:ascii="Arial" w:hAnsi="Arial" w:cs="Arial"/>
                <w:b/>
                <w:color w:val="auto"/>
                <w:sz w:val="20"/>
              </w:rPr>
            </w:pPr>
          </w:p>
        </w:tc>
        <w:tc>
          <w:tcPr>
            <w:tcW w:w="4508" w:type="dxa"/>
            <w:tcBorders>
              <w:top w:val="single" w:sz="8" w:space="0" w:color="000000"/>
              <w:left w:val="double" w:sz="6" w:space="0" w:color="000000"/>
              <w:bottom w:val="double" w:sz="6" w:space="0" w:color="000000"/>
              <w:right w:val="double" w:sz="6" w:space="0" w:color="000000"/>
            </w:tcBorders>
            <w:hideMark/>
          </w:tcPr>
          <w:p w14:paraId="38482D6A" w14:textId="77777777" w:rsidR="008C7DCB" w:rsidRPr="00A94561" w:rsidRDefault="008C7DCB" w:rsidP="00FA5027">
            <w:pPr>
              <w:pStyle w:val="DefaultText"/>
              <w:spacing w:line="360" w:lineRule="auto"/>
              <w:rPr>
                <w:rFonts w:ascii="Arial" w:hAnsi="Arial" w:cs="Arial"/>
                <w:bCs/>
                <w:color w:val="auto"/>
                <w:sz w:val="20"/>
              </w:rPr>
            </w:pPr>
            <w:r w:rsidRPr="00A94561">
              <w:rPr>
                <w:rFonts w:ascii="Arial" w:hAnsi="Arial" w:cs="Arial"/>
                <w:bCs/>
                <w:color w:val="auto"/>
                <w:sz w:val="20"/>
              </w:rPr>
              <w:t xml:space="preserve">Time Stamp: </w:t>
            </w:r>
            <w:proofErr w:type="spellStart"/>
            <w:r w:rsidRPr="00A94561">
              <w:rPr>
                <w:rFonts w:ascii="Arial" w:hAnsi="Arial" w:cs="Arial"/>
                <w:bCs/>
                <w:color w:val="auto"/>
                <w:sz w:val="20"/>
              </w:rPr>
              <w:t>tt:tt</w:t>
            </w:r>
            <w:proofErr w:type="spellEnd"/>
            <w:r w:rsidRPr="00A94561">
              <w:rPr>
                <w:rFonts w:ascii="Arial" w:hAnsi="Arial" w:cs="Arial"/>
                <w:bCs/>
                <w:color w:val="auto"/>
                <w:sz w:val="20"/>
              </w:rPr>
              <w:t xml:space="preserve">  dd/mm/</w:t>
            </w:r>
            <w:proofErr w:type="spellStart"/>
            <w:r w:rsidRPr="00A94561">
              <w:rPr>
                <w:rFonts w:ascii="Arial" w:hAnsi="Arial" w:cs="Arial"/>
                <w:bCs/>
                <w:color w:val="auto"/>
                <w:sz w:val="20"/>
              </w:rPr>
              <w:t>yyyy</w:t>
            </w:r>
            <w:proofErr w:type="spellEnd"/>
          </w:p>
        </w:tc>
      </w:tr>
    </w:tbl>
    <w:p w14:paraId="3DA29FED" w14:textId="77777777" w:rsidR="00C924C9" w:rsidRPr="00A94561" w:rsidRDefault="00C924C9" w:rsidP="00447ED3">
      <w:pPr>
        <w:pStyle w:val="DefaultText"/>
        <w:ind w:left="720" w:hanging="720"/>
        <w:rPr>
          <w:rFonts w:ascii="Arial" w:hAnsi="Arial" w:cs="Arial"/>
          <w:color w:val="auto"/>
          <w:sz w:val="20"/>
        </w:rPr>
      </w:pPr>
    </w:p>
    <w:p w14:paraId="06597C15" w14:textId="77777777" w:rsidR="00C924C9" w:rsidRPr="00A94561" w:rsidRDefault="00C924C9" w:rsidP="00C924C9">
      <w:pPr>
        <w:overflowPunct/>
        <w:autoSpaceDE/>
        <w:autoSpaceDN/>
        <w:adjustRightInd/>
        <w:textAlignment w:val="auto"/>
        <w:rPr>
          <w:rFonts w:ascii="Arial" w:hAnsi="Arial" w:cs="Arial"/>
          <w:bCs/>
        </w:rPr>
      </w:pPr>
    </w:p>
    <w:p w14:paraId="3744E385" w14:textId="77777777" w:rsidR="00662DAB" w:rsidRPr="00A94561" w:rsidRDefault="00662DAB" w:rsidP="00662DAB">
      <w:pPr>
        <w:pStyle w:val="DefaultText"/>
        <w:rPr>
          <w:rFonts w:ascii="Arial" w:hAnsi="Arial" w:cs="Arial"/>
          <w:b/>
          <w:color w:val="auto"/>
          <w:sz w:val="20"/>
          <w:u w:val="single"/>
        </w:rPr>
      </w:pPr>
    </w:p>
    <w:p w14:paraId="712D4C3D" w14:textId="73BB5EBB" w:rsidR="00FF24EB" w:rsidRPr="00A94561" w:rsidRDefault="00FF24EB" w:rsidP="00FF24EB">
      <w:pPr>
        <w:pStyle w:val="DefaultText"/>
        <w:jc w:val="right"/>
        <w:rPr>
          <w:rFonts w:ascii="Arial" w:hAnsi="Arial" w:cs="Arial"/>
          <w:b/>
          <w:color w:val="auto"/>
          <w:sz w:val="20"/>
          <w:u w:val="single"/>
        </w:rPr>
      </w:pPr>
      <w:r w:rsidRPr="00A94561">
        <w:rPr>
          <w:rFonts w:ascii="Arial" w:hAnsi="Arial" w:cs="Arial"/>
          <w:b/>
          <w:color w:val="auto"/>
          <w:sz w:val="20"/>
          <w:u w:val="single"/>
        </w:rPr>
        <w:lastRenderedPageBreak/>
        <w:t xml:space="preserve">IPO </w:t>
      </w:r>
      <w:r w:rsidR="00D02C83" w:rsidRPr="00A94561">
        <w:rPr>
          <w:rFonts w:ascii="Arial" w:hAnsi="Arial" w:cs="Arial"/>
          <w:b/>
          <w:color w:val="auto"/>
          <w:sz w:val="20"/>
          <w:u w:val="single"/>
        </w:rPr>
        <w:t>01</w:t>
      </w:r>
      <w:r w:rsidRPr="00A94561">
        <w:rPr>
          <w:rFonts w:ascii="Arial" w:hAnsi="Arial" w:cs="Arial"/>
          <w:b/>
          <w:color w:val="auto"/>
          <w:sz w:val="20"/>
          <w:u w:val="single"/>
        </w:rPr>
        <w:t xml:space="preserve"> (FORM K)</w:t>
      </w:r>
    </w:p>
    <w:p w14:paraId="5B439A3D" w14:textId="77777777" w:rsidR="00B511E8" w:rsidRPr="00A94561" w:rsidRDefault="00B511E8" w:rsidP="00B511E8">
      <w:pPr>
        <w:pStyle w:val="DefaultText"/>
        <w:rPr>
          <w:rFonts w:ascii="Arial" w:hAnsi="Arial" w:cs="Arial"/>
          <w:color w:val="auto"/>
          <w:sz w:val="20"/>
        </w:rPr>
      </w:pPr>
    </w:p>
    <w:p w14:paraId="46ACE304" w14:textId="77777777" w:rsidR="00B511E8" w:rsidRPr="00A94561" w:rsidRDefault="00B511E8" w:rsidP="00B511E8">
      <w:pPr>
        <w:pStyle w:val="DefaultText"/>
        <w:ind w:left="720" w:hanging="720"/>
        <w:rPr>
          <w:rFonts w:ascii="Arial" w:hAnsi="Arial" w:cs="Arial"/>
          <w:color w:val="auto"/>
          <w:sz w:val="20"/>
        </w:rPr>
      </w:pPr>
    </w:p>
    <w:p w14:paraId="718DFB13" w14:textId="5E147FF0" w:rsidR="00B511E8" w:rsidRPr="00A94561" w:rsidRDefault="00C924C9" w:rsidP="00B511E8">
      <w:pPr>
        <w:pStyle w:val="DefaultText"/>
        <w:rPr>
          <w:rFonts w:ascii="Arial" w:hAnsi="Arial" w:cs="Arial"/>
          <w:color w:val="auto"/>
          <w:sz w:val="20"/>
        </w:rPr>
      </w:pPr>
      <w:r w:rsidRPr="00A94561">
        <w:rPr>
          <w:rFonts w:ascii="Arial" w:hAnsi="Arial" w:cs="Arial"/>
          <w:b/>
          <w:color w:val="auto"/>
          <w:sz w:val="20"/>
          <w:u w:val="single"/>
        </w:rPr>
        <w:t>K</w:t>
      </w:r>
      <w:r w:rsidR="00B511E8" w:rsidRPr="00A94561">
        <w:rPr>
          <w:rFonts w:ascii="Arial" w:hAnsi="Arial" w:cs="Arial"/>
          <w:b/>
          <w:color w:val="auto"/>
          <w:sz w:val="20"/>
          <w:u w:val="single"/>
        </w:rPr>
        <w:t xml:space="preserve">. Procedure to be observed by the interviewer in relation to </w:t>
      </w:r>
      <w:r w:rsidRPr="00A94561">
        <w:rPr>
          <w:rFonts w:ascii="Arial" w:hAnsi="Arial" w:cs="Arial"/>
          <w:b/>
          <w:color w:val="auto"/>
          <w:sz w:val="20"/>
          <w:u w:val="single"/>
        </w:rPr>
        <w:t xml:space="preserve">an approved third party </w:t>
      </w:r>
      <w:r w:rsidR="00B511E8" w:rsidRPr="00A94561">
        <w:rPr>
          <w:rFonts w:ascii="Arial" w:hAnsi="Arial" w:cs="Arial"/>
          <w:b/>
          <w:color w:val="auto"/>
          <w:sz w:val="20"/>
          <w:u w:val="single"/>
        </w:rPr>
        <w:t xml:space="preserve">attending with </w:t>
      </w:r>
      <w:r w:rsidRPr="00A94561">
        <w:rPr>
          <w:rFonts w:ascii="Arial" w:hAnsi="Arial" w:cs="Arial"/>
          <w:b/>
          <w:color w:val="auto"/>
          <w:sz w:val="20"/>
          <w:u w:val="single"/>
        </w:rPr>
        <w:t xml:space="preserve">an applicant at </w:t>
      </w:r>
      <w:r w:rsidR="00B511E8" w:rsidRPr="00A94561">
        <w:rPr>
          <w:rFonts w:ascii="Arial" w:hAnsi="Arial" w:cs="Arial"/>
          <w:b/>
          <w:color w:val="auto"/>
          <w:sz w:val="20"/>
          <w:u w:val="single"/>
        </w:rPr>
        <w:t xml:space="preserve">interviews under the International Protection Act </w:t>
      </w:r>
      <w:r w:rsidR="00D02C83" w:rsidRPr="00A94561">
        <w:rPr>
          <w:rFonts w:ascii="Arial" w:hAnsi="Arial" w:cs="Arial"/>
          <w:b/>
          <w:color w:val="auto"/>
          <w:sz w:val="20"/>
          <w:u w:val="single"/>
        </w:rPr>
        <w:t>2026</w:t>
      </w:r>
    </w:p>
    <w:p w14:paraId="6EE5F3F2" w14:textId="77777777" w:rsidR="00B511E8" w:rsidRPr="00A94561" w:rsidRDefault="00B511E8" w:rsidP="00B511E8">
      <w:pPr>
        <w:pStyle w:val="DefaultText"/>
        <w:rPr>
          <w:rFonts w:ascii="Arial" w:hAnsi="Arial" w:cs="Arial"/>
          <w:color w:val="auto"/>
          <w:sz w:val="20"/>
        </w:rPr>
      </w:pPr>
    </w:p>
    <w:p w14:paraId="06CC886C" w14:textId="16D8AF76" w:rsidR="00B511E8" w:rsidRPr="00A94561" w:rsidRDefault="00B511E8" w:rsidP="00B511E8">
      <w:pPr>
        <w:pStyle w:val="DefaultText"/>
        <w:rPr>
          <w:rFonts w:ascii="Arial" w:hAnsi="Arial" w:cs="Arial"/>
          <w:color w:val="auto"/>
          <w:sz w:val="20"/>
        </w:rPr>
      </w:pPr>
      <w:r w:rsidRPr="00A94561">
        <w:rPr>
          <w:rFonts w:ascii="Arial" w:hAnsi="Arial" w:cs="Arial"/>
          <w:color w:val="auto"/>
          <w:sz w:val="20"/>
        </w:rPr>
        <w:t xml:space="preserve">In the case of a </w:t>
      </w:r>
      <w:r w:rsidR="00221F91" w:rsidRPr="00A94561">
        <w:rPr>
          <w:rFonts w:ascii="Arial" w:hAnsi="Arial" w:cs="Arial"/>
          <w:color w:val="auto"/>
          <w:sz w:val="20"/>
        </w:rPr>
        <w:t>th</w:t>
      </w:r>
      <w:r w:rsidR="00447ED3" w:rsidRPr="00A94561">
        <w:rPr>
          <w:rFonts w:ascii="Arial" w:hAnsi="Arial" w:cs="Arial"/>
          <w:color w:val="auto"/>
          <w:sz w:val="20"/>
        </w:rPr>
        <w:t>i</w:t>
      </w:r>
      <w:r w:rsidR="00221F91" w:rsidRPr="00A94561">
        <w:rPr>
          <w:rFonts w:ascii="Arial" w:hAnsi="Arial" w:cs="Arial"/>
          <w:color w:val="auto"/>
          <w:sz w:val="20"/>
        </w:rPr>
        <w:t xml:space="preserve">rd  </w:t>
      </w:r>
      <w:r w:rsidR="00C924C9" w:rsidRPr="00A94561">
        <w:rPr>
          <w:rFonts w:ascii="Arial" w:hAnsi="Arial" w:cs="Arial"/>
          <w:color w:val="auto"/>
          <w:sz w:val="20"/>
        </w:rPr>
        <w:t>party</w:t>
      </w:r>
      <w:r w:rsidRPr="00A94561">
        <w:rPr>
          <w:rFonts w:ascii="Arial" w:hAnsi="Arial" w:cs="Arial"/>
          <w:color w:val="auto"/>
          <w:sz w:val="20"/>
        </w:rPr>
        <w:t xml:space="preserve"> official</w:t>
      </w:r>
      <w:r w:rsidR="00C924C9" w:rsidRPr="00A94561">
        <w:rPr>
          <w:rFonts w:ascii="Arial" w:hAnsi="Arial" w:cs="Arial"/>
          <w:color w:val="auto"/>
          <w:sz w:val="20"/>
        </w:rPr>
        <w:t>, such as DRCC</w:t>
      </w:r>
      <w:r w:rsidRPr="00A94561">
        <w:rPr>
          <w:rFonts w:ascii="Arial" w:hAnsi="Arial" w:cs="Arial"/>
          <w:color w:val="auto"/>
          <w:sz w:val="20"/>
        </w:rPr>
        <w:t xml:space="preserve"> accompanying an </w:t>
      </w:r>
      <w:r w:rsidR="00C924C9" w:rsidRPr="00A94561">
        <w:rPr>
          <w:rFonts w:ascii="Arial" w:hAnsi="Arial" w:cs="Arial"/>
          <w:color w:val="auto"/>
          <w:sz w:val="20"/>
        </w:rPr>
        <w:t xml:space="preserve">applicant </w:t>
      </w:r>
      <w:r w:rsidRPr="00A94561">
        <w:rPr>
          <w:rFonts w:ascii="Arial" w:hAnsi="Arial" w:cs="Arial"/>
          <w:color w:val="auto"/>
          <w:sz w:val="20"/>
        </w:rPr>
        <w:t>to their interview the following procedure must be followed by the interviewer:</w:t>
      </w:r>
    </w:p>
    <w:p w14:paraId="6F9A544C" w14:textId="77777777" w:rsidR="00B511E8" w:rsidRPr="00A94561" w:rsidRDefault="00B511E8" w:rsidP="00B511E8">
      <w:pPr>
        <w:pStyle w:val="DefaultText"/>
        <w:rPr>
          <w:rFonts w:ascii="Arial" w:hAnsi="Arial" w:cs="Arial"/>
          <w:color w:val="auto"/>
          <w:sz w:val="20"/>
        </w:rPr>
      </w:pPr>
    </w:p>
    <w:p w14:paraId="0EA0E93D" w14:textId="77777777" w:rsidR="00B511E8" w:rsidRPr="00A94561" w:rsidRDefault="00B511E8" w:rsidP="00B511E8">
      <w:pPr>
        <w:pStyle w:val="DefaultText"/>
        <w:ind w:left="720" w:hanging="720"/>
        <w:rPr>
          <w:rFonts w:ascii="Arial" w:hAnsi="Arial" w:cs="Arial"/>
          <w:color w:val="auto"/>
          <w:sz w:val="20"/>
        </w:rPr>
      </w:pPr>
    </w:p>
    <w:p w14:paraId="4E2085ED" w14:textId="23361AFF" w:rsidR="00B511E8" w:rsidRPr="00A94561" w:rsidRDefault="00B511E8" w:rsidP="00B511E8">
      <w:pPr>
        <w:pStyle w:val="DefaultText"/>
        <w:ind w:left="720" w:hanging="720"/>
        <w:rPr>
          <w:rFonts w:ascii="Arial" w:hAnsi="Arial" w:cs="Arial"/>
          <w:color w:val="auto"/>
          <w:sz w:val="20"/>
          <w:u w:val="single"/>
        </w:rPr>
      </w:pPr>
      <w:r w:rsidRPr="00A94561">
        <w:rPr>
          <w:rFonts w:ascii="Arial" w:hAnsi="Arial" w:cs="Arial"/>
          <w:b/>
          <w:color w:val="auto"/>
          <w:sz w:val="20"/>
        </w:rPr>
        <w:t>1</w:t>
      </w:r>
      <w:r w:rsidRPr="00A94561">
        <w:rPr>
          <w:rFonts w:ascii="Arial" w:hAnsi="Arial" w:cs="Arial"/>
          <w:color w:val="auto"/>
          <w:sz w:val="20"/>
        </w:rPr>
        <w:t xml:space="preserve">. </w:t>
      </w:r>
      <w:r w:rsidRPr="00A94561">
        <w:rPr>
          <w:rFonts w:ascii="Arial" w:hAnsi="Arial" w:cs="Arial"/>
          <w:color w:val="auto"/>
          <w:sz w:val="20"/>
        </w:rPr>
        <w:tab/>
        <w:t>At the outset of the interview the interviewer will introduce himself/herself</w:t>
      </w:r>
      <w:r w:rsidR="00FF24EB" w:rsidRPr="00A94561">
        <w:rPr>
          <w:rFonts w:ascii="Arial" w:hAnsi="Arial" w:cs="Arial"/>
          <w:color w:val="auto"/>
          <w:sz w:val="20"/>
        </w:rPr>
        <w:t>/</w:t>
      </w:r>
      <w:r w:rsidR="00447ED3" w:rsidRPr="00A94561">
        <w:rPr>
          <w:rFonts w:ascii="Arial" w:hAnsi="Arial" w:cs="Arial"/>
          <w:color w:val="auto"/>
          <w:sz w:val="20"/>
        </w:rPr>
        <w:t>themselves</w:t>
      </w:r>
      <w:r w:rsidRPr="00A94561">
        <w:rPr>
          <w:rFonts w:ascii="Arial" w:hAnsi="Arial" w:cs="Arial"/>
          <w:color w:val="auto"/>
          <w:sz w:val="20"/>
        </w:rPr>
        <w:t>.</w:t>
      </w:r>
    </w:p>
    <w:p w14:paraId="50BEBAD9" w14:textId="77777777" w:rsidR="00B511E8" w:rsidRPr="00A94561" w:rsidRDefault="00B511E8" w:rsidP="00B511E8">
      <w:pPr>
        <w:pStyle w:val="DefaultText"/>
        <w:ind w:left="720" w:hanging="720"/>
        <w:rPr>
          <w:rFonts w:ascii="Arial" w:hAnsi="Arial" w:cs="Arial"/>
          <w:color w:val="auto"/>
          <w:sz w:val="20"/>
          <w:u w:val="single"/>
        </w:rPr>
      </w:pPr>
    </w:p>
    <w:p w14:paraId="40130A4C" w14:textId="77777777" w:rsidR="00B511E8" w:rsidRPr="00A94561" w:rsidRDefault="00B511E8" w:rsidP="00B511E8">
      <w:pPr>
        <w:pStyle w:val="DefaultText"/>
        <w:ind w:left="720" w:hanging="720"/>
        <w:rPr>
          <w:rFonts w:ascii="Arial" w:hAnsi="Arial" w:cs="Arial"/>
          <w:color w:val="auto"/>
          <w:sz w:val="20"/>
          <w:u w:val="single"/>
        </w:rPr>
      </w:pPr>
    </w:p>
    <w:p w14:paraId="357EDBEE" w14:textId="6B04B72B" w:rsidR="00B511E8" w:rsidRPr="00A94561" w:rsidRDefault="00B511E8" w:rsidP="00B511E8">
      <w:pPr>
        <w:pStyle w:val="DefaultText"/>
        <w:ind w:left="720" w:hanging="720"/>
        <w:rPr>
          <w:rFonts w:ascii="Arial" w:hAnsi="Arial" w:cs="Arial"/>
          <w:color w:val="auto"/>
          <w:sz w:val="20"/>
        </w:rPr>
      </w:pPr>
      <w:r w:rsidRPr="00A94561">
        <w:rPr>
          <w:rFonts w:ascii="Arial" w:hAnsi="Arial" w:cs="Arial"/>
          <w:b/>
          <w:color w:val="auto"/>
          <w:sz w:val="20"/>
        </w:rPr>
        <w:t>2</w:t>
      </w:r>
      <w:r w:rsidRPr="00A94561">
        <w:rPr>
          <w:rFonts w:ascii="Arial" w:hAnsi="Arial" w:cs="Arial"/>
          <w:color w:val="auto"/>
          <w:sz w:val="20"/>
        </w:rPr>
        <w:t xml:space="preserve">.  </w:t>
      </w:r>
      <w:r w:rsidRPr="00A94561">
        <w:rPr>
          <w:rFonts w:ascii="Arial" w:hAnsi="Arial" w:cs="Arial"/>
          <w:color w:val="auto"/>
          <w:sz w:val="20"/>
        </w:rPr>
        <w:tab/>
        <w:t xml:space="preserve">Before the interview commences the interviewer will give the TUSLA official a copy of the relevant </w:t>
      </w:r>
      <w:r w:rsidRPr="00A94561">
        <w:rPr>
          <w:rFonts w:ascii="Arial" w:hAnsi="Arial" w:cs="Arial"/>
          <w:i/>
          <w:color w:val="auto"/>
          <w:sz w:val="20"/>
        </w:rPr>
        <w:t>Code of Conduct</w:t>
      </w:r>
      <w:r w:rsidR="00C924C9" w:rsidRPr="00A94561">
        <w:rPr>
          <w:rFonts w:ascii="Arial" w:hAnsi="Arial" w:cs="Arial"/>
          <w:color w:val="auto"/>
          <w:sz w:val="20"/>
        </w:rPr>
        <w:t xml:space="preserve"> in relation to an IPO approved </w:t>
      </w:r>
      <w:r w:rsidR="00FF24EB" w:rsidRPr="00A94561">
        <w:rPr>
          <w:rFonts w:ascii="Arial" w:hAnsi="Arial" w:cs="Arial"/>
          <w:color w:val="auto"/>
          <w:sz w:val="20"/>
        </w:rPr>
        <w:t xml:space="preserve">third </w:t>
      </w:r>
      <w:r w:rsidR="00C924C9" w:rsidRPr="00A94561">
        <w:rPr>
          <w:rFonts w:ascii="Arial" w:hAnsi="Arial" w:cs="Arial"/>
          <w:color w:val="auto"/>
          <w:sz w:val="20"/>
        </w:rPr>
        <w:t xml:space="preserve">party </w:t>
      </w:r>
      <w:r w:rsidRPr="00A94561">
        <w:rPr>
          <w:rFonts w:ascii="Arial" w:hAnsi="Arial" w:cs="Arial"/>
          <w:color w:val="auto"/>
          <w:sz w:val="20"/>
        </w:rPr>
        <w:t>attending at interview.</w:t>
      </w:r>
    </w:p>
    <w:p w14:paraId="5EC7F687" w14:textId="77777777" w:rsidR="00B511E8" w:rsidRPr="00A94561" w:rsidRDefault="00B511E8" w:rsidP="00B511E8">
      <w:pPr>
        <w:pStyle w:val="DefaultText"/>
        <w:ind w:left="720" w:hanging="720"/>
        <w:rPr>
          <w:rFonts w:ascii="Arial" w:hAnsi="Arial" w:cs="Arial"/>
          <w:color w:val="auto"/>
          <w:sz w:val="20"/>
          <w:u w:val="single"/>
        </w:rPr>
      </w:pPr>
    </w:p>
    <w:p w14:paraId="3849744E" w14:textId="77777777" w:rsidR="00B511E8" w:rsidRPr="00A94561" w:rsidRDefault="00B511E8" w:rsidP="00B511E8">
      <w:pPr>
        <w:pStyle w:val="DefaultText"/>
        <w:ind w:left="720" w:hanging="720"/>
        <w:rPr>
          <w:rFonts w:ascii="Arial" w:hAnsi="Arial" w:cs="Arial"/>
          <w:color w:val="auto"/>
          <w:sz w:val="20"/>
          <w:u w:val="single"/>
        </w:rPr>
      </w:pPr>
    </w:p>
    <w:p w14:paraId="74FFB750" w14:textId="503491F7" w:rsidR="00B511E8" w:rsidRPr="00A94561" w:rsidRDefault="00B511E8" w:rsidP="00B511E8">
      <w:pPr>
        <w:pStyle w:val="DefaultText"/>
        <w:ind w:left="720" w:hanging="720"/>
        <w:rPr>
          <w:rFonts w:ascii="Arial" w:hAnsi="Arial" w:cs="Arial"/>
          <w:b/>
          <w:color w:val="auto"/>
          <w:sz w:val="20"/>
        </w:rPr>
      </w:pPr>
      <w:r w:rsidRPr="00A94561">
        <w:rPr>
          <w:rFonts w:ascii="Arial" w:hAnsi="Arial" w:cs="Arial"/>
          <w:b/>
          <w:color w:val="auto"/>
          <w:sz w:val="20"/>
        </w:rPr>
        <w:t>3</w:t>
      </w:r>
      <w:r w:rsidRPr="00A94561">
        <w:rPr>
          <w:rFonts w:ascii="Arial" w:hAnsi="Arial" w:cs="Arial"/>
          <w:color w:val="auto"/>
          <w:sz w:val="20"/>
        </w:rPr>
        <w:t>.</w:t>
      </w:r>
      <w:r w:rsidRPr="00A94561">
        <w:rPr>
          <w:rFonts w:ascii="Arial" w:hAnsi="Arial" w:cs="Arial"/>
          <w:b/>
          <w:color w:val="auto"/>
          <w:sz w:val="20"/>
        </w:rPr>
        <w:t xml:space="preserve"> </w:t>
      </w:r>
      <w:r w:rsidRPr="00A94561">
        <w:rPr>
          <w:rFonts w:ascii="Arial" w:hAnsi="Arial" w:cs="Arial"/>
          <w:b/>
          <w:color w:val="auto"/>
          <w:sz w:val="20"/>
        </w:rPr>
        <w:tab/>
      </w:r>
      <w:r w:rsidRPr="00A94561">
        <w:rPr>
          <w:rFonts w:ascii="Arial" w:hAnsi="Arial" w:cs="Arial"/>
          <w:color w:val="auto"/>
          <w:sz w:val="20"/>
        </w:rPr>
        <w:t>The interviewer will ask the</w:t>
      </w:r>
      <w:r w:rsidR="00C924C9" w:rsidRPr="00A94561">
        <w:rPr>
          <w:rFonts w:ascii="Arial" w:hAnsi="Arial" w:cs="Arial"/>
          <w:color w:val="auto"/>
          <w:sz w:val="20"/>
        </w:rPr>
        <w:t xml:space="preserve"> IPO approved </w:t>
      </w:r>
      <w:r w:rsidR="00FF24EB" w:rsidRPr="00A94561">
        <w:rPr>
          <w:rFonts w:ascii="Arial" w:hAnsi="Arial" w:cs="Arial"/>
          <w:color w:val="auto"/>
          <w:sz w:val="20"/>
        </w:rPr>
        <w:t xml:space="preserve">third </w:t>
      </w:r>
      <w:r w:rsidR="00C924C9" w:rsidRPr="00A94561">
        <w:rPr>
          <w:rFonts w:ascii="Arial" w:hAnsi="Arial" w:cs="Arial"/>
          <w:color w:val="auto"/>
          <w:sz w:val="20"/>
        </w:rPr>
        <w:t xml:space="preserve">party </w:t>
      </w:r>
      <w:r w:rsidRPr="00A94561">
        <w:rPr>
          <w:rFonts w:ascii="Arial" w:hAnsi="Arial" w:cs="Arial"/>
          <w:color w:val="auto"/>
          <w:sz w:val="20"/>
        </w:rPr>
        <w:t xml:space="preserve">to read the </w:t>
      </w:r>
      <w:r w:rsidRPr="00A94561">
        <w:rPr>
          <w:rFonts w:ascii="Arial" w:hAnsi="Arial" w:cs="Arial"/>
          <w:i/>
          <w:color w:val="auto"/>
          <w:sz w:val="20"/>
        </w:rPr>
        <w:t>Code of Conduct</w:t>
      </w:r>
      <w:r w:rsidRPr="00A94561">
        <w:rPr>
          <w:rFonts w:ascii="Arial" w:hAnsi="Arial" w:cs="Arial"/>
          <w:color w:val="auto"/>
          <w:sz w:val="20"/>
        </w:rPr>
        <w:t xml:space="preserve"> and </w:t>
      </w:r>
      <w:r w:rsidR="00A94561" w:rsidRPr="00A94561">
        <w:rPr>
          <w:rFonts w:ascii="Arial" w:hAnsi="Arial" w:cs="Arial"/>
          <w:color w:val="auto"/>
          <w:sz w:val="20"/>
        </w:rPr>
        <w:t>time/date stamp this confirmation.</w:t>
      </w:r>
    </w:p>
    <w:p w14:paraId="1128763F" w14:textId="77777777" w:rsidR="00B511E8" w:rsidRPr="00A94561" w:rsidRDefault="00B511E8" w:rsidP="00A94561">
      <w:pPr>
        <w:pStyle w:val="DefaultText"/>
        <w:rPr>
          <w:rFonts w:ascii="Arial" w:hAnsi="Arial" w:cs="Arial"/>
          <w:b/>
          <w:color w:val="auto"/>
          <w:sz w:val="20"/>
        </w:rPr>
      </w:pPr>
    </w:p>
    <w:p w14:paraId="584CFDDE" w14:textId="77777777" w:rsidR="00B511E8" w:rsidRPr="00A94561" w:rsidRDefault="00B511E8" w:rsidP="00B511E8">
      <w:pPr>
        <w:pStyle w:val="DefaultText"/>
        <w:ind w:left="720" w:hanging="720"/>
        <w:rPr>
          <w:rFonts w:ascii="Arial" w:hAnsi="Arial" w:cs="Arial"/>
          <w:b/>
          <w:color w:val="auto"/>
          <w:sz w:val="20"/>
        </w:rPr>
      </w:pPr>
    </w:p>
    <w:p w14:paraId="1CB40338" w14:textId="6A457027" w:rsidR="00B511E8" w:rsidRPr="00A94561" w:rsidRDefault="00B511E8" w:rsidP="00B511E8">
      <w:pPr>
        <w:pStyle w:val="DefaultText"/>
        <w:ind w:left="720" w:hanging="720"/>
        <w:rPr>
          <w:rFonts w:ascii="Arial" w:hAnsi="Arial" w:cs="Arial"/>
          <w:color w:val="auto"/>
          <w:sz w:val="20"/>
        </w:rPr>
      </w:pPr>
      <w:r w:rsidRPr="00A94561">
        <w:rPr>
          <w:rFonts w:ascii="Arial" w:hAnsi="Arial" w:cs="Arial"/>
          <w:b/>
          <w:color w:val="auto"/>
          <w:sz w:val="20"/>
        </w:rPr>
        <w:t>4</w:t>
      </w:r>
      <w:r w:rsidRPr="00A94561">
        <w:rPr>
          <w:rFonts w:ascii="Arial" w:hAnsi="Arial" w:cs="Arial"/>
          <w:color w:val="auto"/>
          <w:sz w:val="20"/>
        </w:rPr>
        <w:t xml:space="preserve">. </w:t>
      </w:r>
      <w:r w:rsidRPr="00A94561">
        <w:rPr>
          <w:rFonts w:ascii="Arial" w:hAnsi="Arial" w:cs="Arial"/>
          <w:color w:val="auto"/>
          <w:sz w:val="20"/>
        </w:rPr>
        <w:tab/>
        <w:t xml:space="preserve">The interviewer will ask the </w:t>
      </w:r>
      <w:r w:rsidR="00C924C9" w:rsidRPr="00A94561">
        <w:rPr>
          <w:rFonts w:ascii="Arial" w:hAnsi="Arial" w:cs="Arial"/>
          <w:color w:val="auto"/>
          <w:sz w:val="20"/>
        </w:rPr>
        <w:t xml:space="preserve">IPO approved </w:t>
      </w:r>
      <w:r w:rsidR="00FF24EB" w:rsidRPr="00A94561">
        <w:rPr>
          <w:rFonts w:ascii="Arial" w:hAnsi="Arial" w:cs="Arial"/>
          <w:color w:val="auto"/>
          <w:sz w:val="20"/>
        </w:rPr>
        <w:t xml:space="preserve">third </w:t>
      </w:r>
      <w:r w:rsidR="00FF24EB" w:rsidRPr="00A94561">
        <w:rPr>
          <w:rFonts w:ascii="Arial" w:hAnsi="Arial" w:cs="Arial"/>
          <w:color w:val="auto"/>
          <w:sz w:val="20"/>
          <w:vertAlign w:val="superscript"/>
        </w:rPr>
        <w:t xml:space="preserve"> </w:t>
      </w:r>
      <w:r w:rsidR="00C924C9" w:rsidRPr="00A94561">
        <w:rPr>
          <w:rFonts w:ascii="Arial" w:hAnsi="Arial" w:cs="Arial"/>
          <w:color w:val="auto"/>
          <w:sz w:val="20"/>
        </w:rPr>
        <w:t xml:space="preserve">party </w:t>
      </w:r>
      <w:r w:rsidRPr="00A94561">
        <w:rPr>
          <w:rFonts w:ascii="Arial" w:hAnsi="Arial" w:cs="Arial"/>
          <w:color w:val="auto"/>
          <w:sz w:val="20"/>
        </w:rPr>
        <w:t>for proof of identity. The proof of identity will be noted in the interview notes and a copy placed on file. For identification purposes, the following documentation will be accepted by the IPO:</w:t>
      </w:r>
    </w:p>
    <w:p w14:paraId="40EC3F74" w14:textId="77777777" w:rsidR="00B511E8" w:rsidRPr="00A94561" w:rsidRDefault="00B511E8" w:rsidP="00B511E8">
      <w:pPr>
        <w:pStyle w:val="DefaultText"/>
        <w:ind w:left="720" w:hanging="720"/>
        <w:rPr>
          <w:rFonts w:ascii="Arial" w:hAnsi="Arial" w:cs="Arial"/>
          <w:color w:val="auto"/>
          <w:sz w:val="20"/>
        </w:rPr>
      </w:pPr>
    </w:p>
    <w:p w14:paraId="57942D7C" w14:textId="21AC4D9E" w:rsidR="00B511E8" w:rsidRPr="00A94561" w:rsidRDefault="00B511E8" w:rsidP="00B511E8">
      <w:pPr>
        <w:pStyle w:val="DefaultText"/>
        <w:numPr>
          <w:ilvl w:val="0"/>
          <w:numId w:val="5"/>
        </w:numPr>
        <w:textAlignment w:val="auto"/>
        <w:rPr>
          <w:rFonts w:ascii="Arial" w:hAnsi="Arial" w:cs="Arial"/>
          <w:color w:val="auto"/>
          <w:sz w:val="20"/>
        </w:rPr>
      </w:pPr>
      <w:r w:rsidRPr="00A94561">
        <w:rPr>
          <w:rFonts w:ascii="Arial" w:hAnsi="Arial" w:cs="Arial"/>
          <w:color w:val="auto"/>
          <w:sz w:val="20"/>
        </w:rPr>
        <w:t>an official ID car</w:t>
      </w:r>
      <w:r w:rsidR="00285397" w:rsidRPr="00A94561">
        <w:rPr>
          <w:rFonts w:ascii="Arial" w:hAnsi="Arial" w:cs="Arial"/>
          <w:color w:val="auto"/>
          <w:sz w:val="20"/>
        </w:rPr>
        <w:t>d</w:t>
      </w:r>
    </w:p>
    <w:p w14:paraId="2DD677F4" w14:textId="22322A4E" w:rsidR="00285397" w:rsidRPr="00A94561" w:rsidRDefault="00285397" w:rsidP="00B511E8">
      <w:pPr>
        <w:pStyle w:val="DefaultText"/>
        <w:numPr>
          <w:ilvl w:val="0"/>
          <w:numId w:val="5"/>
        </w:numPr>
        <w:textAlignment w:val="auto"/>
        <w:rPr>
          <w:rFonts w:ascii="Arial" w:hAnsi="Arial" w:cs="Arial"/>
          <w:color w:val="auto"/>
          <w:sz w:val="20"/>
        </w:rPr>
      </w:pPr>
      <w:r w:rsidRPr="00A94561">
        <w:rPr>
          <w:rFonts w:ascii="Arial" w:hAnsi="Arial" w:cs="Arial"/>
          <w:color w:val="auto"/>
          <w:sz w:val="20"/>
        </w:rPr>
        <w:t>the approval from IPO</w:t>
      </w:r>
    </w:p>
    <w:p w14:paraId="6AA1C2B7" w14:textId="28386F3F" w:rsidR="00B511E8" w:rsidRPr="00A94561" w:rsidRDefault="00B511E8" w:rsidP="00B511E8">
      <w:pPr>
        <w:pStyle w:val="DefaultText"/>
        <w:numPr>
          <w:ilvl w:val="0"/>
          <w:numId w:val="5"/>
        </w:numPr>
        <w:textAlignment w:val="auto"/>
        <w:rPr>
          <w:rFonts w:ascii="Arial" w:hAnsi="Arial" w:cs="Arial"/>
          <w:color w:val="auto"/>
          <w:sz w:val="20"/>
        </w:rPr>
      </w:pPr>
      <w:r w:rsidRPr="00A94561">
        <w:rPr>
          <w:rFonts w:ascii="Arial" w:hAnsi="Arial" w:cs="Arial"/>
          <w:color w:val="auto"/>
          <w:sz w:val="20"/>
        </w:rPr>
        <w:t xml:space="preserve">a letter from the </w:t>
      </w:r>
      <w:r w:rsidR="00C924C9" w:rsidRPr="00A94561">
        <w:rPr>
          <w:rFonts w:ascii="Arial" w:hAnsi="Arial" w:cs="Arial"/>
          <w:color w:val="auto"/>
          <w:sz w:val="20"/>
        </w:rPr>
        <w:t xml:space="preserve">approved </w:t>
      </w:r>
      <w:r w:rsidR="00221F91" w:rsidRPr="00A94561">
        <w:rPr>
          <w:rFonts w:ascii="Arial" w:hAnsi="Arial" w:cs="Arial"/>
          <w:color w:val="auto"/>
          <w:sz w:val="20"/>
        </w:rPr>
        <w:t xml:space="preserve">third </w:t>
      </w:r>
      <w:r w:rsidR="00C924C9" w:rsidRPr="00A94561">
        <w:rPr>
          <w:rFonts w:ascii="Arial" w:hAnsi="Arial" w:cs="Arial"/>
          <w:color w:val="auto"/>
          <w:sz w:val="20"/>
        </w:rPr>
        <w:t>party indicating</w:t>
      </w:r>
      <w:r w:rsidRPr="00A94561">
        <w:rPr>
          <w:rFonts w:ascii="Arial" w:hAnsi="Arial" w:cs="Arial"/>
          <w:color w:val="auto"/>
          <w:sz w:val="20"/>
        </w:rPr>
        <w:t xml:space="preserve"> the official is employed by the </w:t>
      </w:r>
      <w:r w:rsidR="00C924C9" w:rsidRPr="00A94561">
        <w:rPr>
          <w:rFonts w:ascii="Arial" w:hAnsi="Arial" w:cs="Arial"/>
          <w:color w:val="auto"/>
          <w:sz w:val="20"/>
        </w:rPr>
        <w:t>DRCC  for example.</w:t>
      </w:r>
    </w:p>
    <w:p w14:paraId="57CF8AA6" w14:textId="77777777" w:rsidR="00B511E8" w:rsidRPr="00A94561" w:rsidRDefault="00B511E8" w:rsidP="000653A9">
      <w:pPr>
        <w:pStyle w:val="DefaultText"/>
        <w:rPr>
          <w:rFonts w:ascii="Arial" w:hAnsi="Arial" w:cs="Arial"/>
          <w:b/>
          <w:color w:val="auto"/>
          <w:sz w:val="20"/>
        </w:rPr>
      </w:pPr>
    </w:p>
    <w:p w14:paraId="325AC790" w14:textId="64BB869C" w:rsidR="00B511E8" w:rsidRPr="00A94561" w:rsidRDefault="00B511E8" w:rsidP="000653A9">
      <w:pPr>
        <w:pStyle w:val="DefaultText"/>
        <w:ind w:left="720" w:hanging="720"/>
        <w:rPr>
          <w:rFonts w:ascii="Arial" w:hAnsi="Arial" w:cs="Arial"/>
          <w:color w:val="auto"/>
          <w:sz w:val="20"/>
        </w:rPr>
      </w:pPr>
      <w:r w:rsidRPr="00A94561">
        <w:rPr>
          <w:rFonts w:ascii="Arial" w:hAnsi="Arial" w:cs="Arial"/>
          <w:b/>
          <w:color w:val="auto"/>
          <w:sz w:val="20"/>
        </w:rPr>
        <w:t>5</w:t>
      </w:r>
      <w:r w:rsidRPr="00A94561">
        <w:rPr>
          <w:rFonts w:ascii="Arial" w:hAnsi="Arial" w:cs="Arial"/>
          <w:color w:val="auto"/>
          <w:sz w:val="20"/>
        </w:rPr>
        <w:t xml:space="preserve">. </w:t>
      </w:r>
      <w:r w:rsidRPr="00A94561">
        <w:rPr>
          <w:rFonts w:ascii="Arial" w:hAnsi="Arial" w:cs="Arial"/>
          <w:color w:val="auto"/>
          <w:sz w:val="20"/>
        </w:rPr>
        <w:tab/>
        <w:t>If the Interviewer has any doubts about the identity documents produced, please consult with your manager.</w:t>
      </w:r>
    </w:p>
    <w:p w14:paraId="5FA6AD9C" w14:textId="77777777" w:rsidR="00B511E8" w:rsidRPr="00A94561" w:rsidRDefault="00B511E8" w:rsidP="00B511E8">
      <w:pPr>
        <w:pStyle w:val="DefaultText"/>
        <w:ind w:left="720" w:hanging="720"/>
        <w:rPr>
          <w:rFonts w:ascii="Arial" w:hAnsi="Arial" w:cs="Arial"/>
          <w:b/>
          <w:color w:val="auto"/>
          <w:sz w:val="20"/>
        </w:rPr>
      </w:pPr>
    </w:p>
    <w:p w14:paraId="185F32C2" w14:textId="18108347" w:rsidR="00B511E8" w:rsidRPr="00A94561" w:rsidRDefault="00B511E8" w:rsidP="00B511E8">
      <w:pPr>
        <w:pStyle w:val="DefaultText"/>
        <w:ind w:left="720" w:hanging="720"/>
        <w:rPr>
          <w:rFonts w:ascii="Arial" w:hAnsi="Arial" w:cs="Arial"/>
          <w:color w:val="auto"/>
          <w:sz w:val="20"/>
        </w:rPr>
      </w:pPr>
      <w:r w:rsidRPr="00A94561">
        <w:rPr>
          <w:rFonts w:ascii="Arial" w:hAnsi="Arial" w:cs="Arial"/>
          <w:b/>
          <w:color w:val="auto"/>
          <w:sz w:val="20"/>
        </w:rPr>
        <w:t>6</w:t>
      </w:r>
      <w:r w:rsidRPr="00A94561">
        <w:rPr>
          <w:rFonts w:ascii="Arial" w:hAnsi="Arial" w:cs="Arial"/>
          <w:color w:val="auto"/>
          <w:sz w:val="20"/>
        </w:rPr>
        <w:t xml:space="preserve">. </w:t>
      </w:r>
      <w:r w:rsidRPr="00A94561">
        <w:rPr>
          <w:rFonts w:ascii="Arial" w:hAnsi="Arial" w:cs="Arial"/>
          <w:color w:val="auto"/>
          <w:sz w:val="20"/>
        </w:rPr>
        <w:tab/>
        <w:t xml:space="preserve">If the </w:t>
      </w:r>
      <w:r w:rsidR="00221F91" w:rsidRPr="00A94561">
        <w:rPr>
          <w:rFonts w:ascii="Arial" w:hAnsi="Arial" w:cs="Arial"/>
          <w:color w:val="auto"/>
          <w:sz w:val="20"/>
        </w:rPr>
        <w:t xml:space="preserve">third </w:t>
      </w:r>
      <w:r w:rsidR="00C924C9" w:rsidRPr="00A94561">
        <w:rPr>
          <w:rFonts w:ascii="Arial" w:hAnsi="Arial" w:cs="Arial"/>
          <w:color w:val="auto"/>
          <w:sz w:val="20"/>
        </w:rPr>
        <w:t xml:space="preserve">party </w:t>
      </w:r>
      <w:r w:rsidRPr="00A94561">
        <w:rPr>
          <w:rFonts w:ascii="Arial" w:hAnsi="Arial" w:cs="Arial"/>
          <w:color w:val="auto"/>
          <w:sz w:val="20"/>
        </w:rPr>
        <w:t xml:space="preserve">does not produce evidence of his/her identity or fails to observe the </w:t>
      </w:r>
      <w:r w:rsidRPr="00A94561">
        <w:rPr>
          <w:rFonts w:ascii="Arial" w:hAnsi="Arial" w:cs="Arial"/>
          <w:i/>
          <w:color w:val="auto"/>
          <w:sz w:val="20"/>
        </w:rPr>
        <w:t>Code of Conduct</w:t>
      </w:r>
      <w:r w:rsidRPr="00A94561">
        <w:rPr>
          <w:rFonts w:ascii="Arial" w:hAnsi="Arial" w:cs="Arial"/>
          <w:color w:val="auto"/>
          <w:sz w:val="20"/>
        </w:rPr>
        <w:t xml:space="preserve">, the interviewer will remind him/her of their obligations under the Code. If non co-operation continues the interviewer should </w:t>
      </w:r>
    </w:p>
    <w:p w14:paraId="172B0456" w14:textId="77777777" w:rsidR="00B511E8" w:rsidRPr="00A94561" w:rsidRDefault="00B511E8" w:rsidP="00B511E8">
      <w:pPr>
        <w:pStyle w:val="DefaultText"/>
        <w:ind w:left="720" w:hanging="720"/>
        <w:rPr>
          <w:rFonts w:ascii="Arial" w:hAnsi="Arial" w:cs="Arial"/>
          <w:color w:val="auto"/>
          <w:sz w:val="20"/>
        </w:rPr>
      </w:pPr>
    </w:p>
    <w:p w14:paraId="68521222" w14:textId="77777777" w:rsidR="00B511E8" w:rsidRPr="00A94561" w:rsidRDefault="00B511E8" w:rsidP="00B511E8">
      <w:pPr>
        <w:pStyle w:val="DefaultText"/>
        <w:numPr>
          <w:ilvl w:val="0"/>
          <w:numId w:val="6"/>
        </w:numPr>
        <w:textAlignment w:val="auto"/>
        <w:rPr>
          <w:rFonts w:ascii="Arial" w:hAnsi="Arial" w:cs="Arial"/>
          <w:color w:val="auto"/>
          <w:sz w:val="20"/>
        </w:rPr>
      </w:pPr>
      <w:r w:rsidRPr="00A94561">
        <w:rPr>
          <w:rFonts w:ascii="Arial" w:hAnsi="Arial" w:cs="Arial"/>
          <w:color w:val="auto"/>
          <w:sz w:val="20"/>
        </w:rPr>
        <w:t>call a short break and bring the matter to the attention of their HEO/AP;</w:t>
      </w:r>
    </w:p>
    <w:p w14:paraId="2F8E99B7" w14:textId="4000B282" w:rsidR="00B511E8" w:rsidRPr="00A94561" w:rsidRDefault="00B511E8" w:rsidP="00B511E8">
      <w:pPr>
        <w:pStyle w:val="DefaultText"/>
        <w:numPr>
          <w:ilvl w:val="0"/>
          <w:numId w:val="6"/>
        </w:numPr>
        <w:textAlignment w:val="auto"/>
        <w:rPr>
          <w:rFonts w:ascii="Arial" w:hAnsi="Arial" w:cs="Arial"/>
          <w:i/>
          <w:color w:val="auto"/>
          <w:sz w:val="20"/>
        </w:rPr>
      </w:pPr>
      <w:r w:rsidRPr="00A94561">
        <w:rPr>
          <w:rFonts w:ascii="Arial" w:hAnsi="Arial" w:cs="Arial"/>
          <w:color w:val="auto"/>
          <w:sz w:val="20"/>
        </w:rPr>
        <w:t xml:space="preserve">the HEO/AP will attend the interview and seek the co-operation of the </w:t>
      </w:r>
      <w:r w:rsidR="00221F91" w:rsidRPr="00A94561">
        <w:rPr>
          <w:rFonts w:ascii="Arial" w:hAnsi="Arial" w:cs="Arial"/>
          <w:color w:val="auto"/>
          <w:sz w:val="20"/>
        </w:rPr>
        <w:t xml:space="preserve">third </w:t>
      </w:r>
      <w:r w:rsidR="00C924C9" w:rsidRPr="00A94561">
        <w:rPr>
          <w:rFonts w:ascii="Arial" w:hAnsi="Arial" w:cs="Arial"/>
          <w:color w:val="auto"/>
          <w:sz w:val="20"/>
        </w:rPr>
        <w:t xml:space="preserve">party </w:t>
      </w:r>
      <w:r w:rsidRPr="00A94561">
        <w:rPr>
          <w:rFonts w:ascii="Arial" w:hAnsi="Arial" w:cs="Arial"/>
          <w:color w:val="auto"/>
          <w:sz w:val="20"/>
        </w:rPr>
        <w:t xml:space="preserve">official with the </w:t>
      </w:r>
      <w:r w:rsidRPr="00A94561">
        <w:rPr>
          <w:rFonts w:ascii="Arial" w:hAnsi="Arial" w:cs="Arial"/>
          <w:i/>
          <w:color w:val="auto"/>
          <w:sz w:val="20"/>
        </w:rPr>
        <w:t>Code of Conduct;</w:t>
      </w:r>
    </w:p>
    <w:p w14:paraId="0CABC286" w14:textId="75CD08A7" w:rsidR="00B511E8" w:rsidRPr="00A94561" w:rsidRDefault="00B511E8" w:rsidP="00B511E8">
      <w:pPr>
        <w:pStyle w:val="DefaultText"/>
        <w:numPr>
          <w:ilvl w:val="0"/>
          <w:numId w:val="6"/>
        </w:numPr>
        <w:textAlignment w:val="auto"/>
        <w:rPr>
          <w:rFonts w:ascii="Arial" w:hAnsi="Arial" w:cs="Arial"/>
          <w:color w:val="auto"/>
          <w:sz w:val="20"/>
        </w:rPr>
      </w:pPr>
      <w:r w:rsidRPr="00A94561">
        <w:rPr>
          <w:rFonts w:ascii="Arial" w:hAnsi="Arial" w:cs="Arial"/>
          <w:color w:val="auto"/>
          <w:sz w:val="20"/>
        </w:rPr>
        <w:t xml:space="preserve">if co-operation is still not forthcoming, the interviewer will inform him/her that </w:t>
      </w:r>
      <w:r w:rsidR="00747DA2" w:rsidRPr="00A94561">
        <w:rPr>
          <w:rFonts w:ascii="Arial" w:hAnsi="Arial" w:cs="Arial"/>
          <w:color w:val="auto"/>
          <w:sz w:val="20"/>
        </w:rPr>
        <w:t>they</w:t>
      </w:r>
      <w:r w:rsidR="00221F91" w:rsidRPr="00A94561">
        <w:rPr>
          <w:rFonts w:ascii="Arial" w:hAnsi="Arial" w:cs="Arial"/>
          <w:color w:val="auto"/>
          <w:sz w:val="20"/>
        </w:rPr>
        <w:t xml:space="preserve"> are </w:t>
      </w:r>
      <w:r w:rsidRPr="00A94561">
        <w:rPr>
          <w:rFonts w:ascii="Arial" w:hAnsi="Arial" w:cs="Arial"/>
          <w:color w:val="auto"/>
          <w:sz w:val="20"/>
        </w:rPr>
        <w:t xml:space="preserve"> </w:t>
      </w:r>
      <w:r w:rsidRPr="00A94561">
        <w:rPr>
          <w:rFonts w:ascii="Arial" w:hAnsi="Arial" w:cs="Arial"/>
          <w:b/>
          <w:color w:val="auto"/>
          <w:sz w:val="20"/>
          <w:u w:val="single"/>
        </w:rPr>
        <w:t>not</w:t>
      </w:r>
      <w:r w:rsidRPr="00A94561">
        <w:rPr>
          <w:rFonts w:ascii="Arial" w:hAnsi="Arial" w:cs="Arial"/>
          <w:color w:val="auto"/>
          <w:sz w:val="20"/>
        </w:rPr>
        <w:t xml:space="preserve"> allowed to sit in at the interview and </w:t>
      </w:r>
      <w:r w:rsidR="00747DA2" w:rsidRPr="00A94561">
        <w:rPr>
          <w:rFonts w:ascii="Arial" w:hAnsi="Arial" w:cs="Arial"/>
          <w:color w:val="auto"/>
          <w:sz w:val="20"/>
        </w:rPr>
        <w:t>they</w:t>
      </w:r>
      <w:r w:rsidR="00221F91" w:rsidRPr="00A94561">
        <w:rPr>
          <w:rFonts w:ascii="Arial" w:hAnsi="Arial" w:cs="Arial"/>
          <w:color w:val="auto"/>
          <w:sz w:val="20"/>
        </w:rPr>
        <w:t xml:space="preserve"> </w:t>
      </w:r>
      <w:r w:rsidRPr="00A94561">
        <w:rPr>
          <w:rFonts w:ascii="Arial" w:hAnsi="Arial" w:cs="Arial"/>
          <w:color w:val="auto"/>
          <w:sz w:val="20"/>
        </w:rPr>
        <w:t xml:space="preserve">must leave. </w:t>
      </w:r>
    </w:p>
    <w:p w14:paraId="34523545" w14:textId="77777777" w:rsidR="00B511E8" w:rsidRPr="00A94561" w:rsidRDefault="00B511E8" w:rsidP="00B511E8">
      <w:pPr>
        <w:pStyle w:val="DefaultText"/>
        <w:ind w:left="720" w:hanging="720"/>
        <w:rPr>
          <w:rFonts w:ascii="Arial" w:hAnsi="Arial" w:cs="Arial"/>
          <w:color w:val="auto"/>
          <w:sz w:val="20"/>
        </w:rPr>
      </w:pPr>
    </w:p>
    <w:p w14:paraId="50D26072" w14:textId="77777777" w:rsidR="00B511E8" w:rsidRPr="00A94561" w:rsidRDefault="00B511E8" w:rsidP="00B511E8">
      <w:pPr>
        <w:pStyle w:val="DefaultText"/>
        <w:ind w:left="720"/>
        <w:rPr>
          <w:rFonts w:ascii="Arial" w:hAnsi="Arial" w:cs="Arial"/>
          <w:color w:val="auto"/>
          <w:sz w:val="20"/>
        </w:rPr>
      </w:pPr>
      <w:r w:rsidRPr="00A94561">
        <w:rPr>
          <w:rFonts w:ascii="Arial" w:hAnsi="Arial" w:cs="Arial"/>
          <w:color w:val="auto"/>
          <w:sz w:val="20"/>
        </w:rPr>
        <w:t xml:space="preserve">This will mean that the interview will then have to be postponed and rescheduled. </w:t>
      </w:r>
    </w:p>
    <w:p w14:paraId="31CAE116" w14:textId="77777777" w:rsidR="00B511E8" w:rsidRPr="00A94561" w:rsidRDefault="00B511E8" w:rsidP="00B511E8">
      <w:pPr>
        <w:pStyle w:val="DefaultText"/>
        <w:ind w:left="720" w:hanging="720"/>
        <w:rPr>
          <w:rFonts w:ascii="Arial" w:hAnsi="Arial" w:cs="Arial"/>
          <w:color w:val="auto"/>
          <w:sz w:val="20"/>
        </w:rPr>
      </w:pPr>
    </w:p>
    <w:p w14:paraId="1509B5E4" w14:textId="0927E9CA" w:rsidR="00B511E8" w:rsidRPr="00A94561" w:rsidRDefault="00B511E8" w:rsidP="000653A9">
      <w:pPr>
        <w:pStyle w:val="DefaultText"/>
        <w:ind w:left="720" w:hanging="720"/>
        <w:rPr>
          <w:rFonts w:ascii="Arial" w:hAnsi="Arial" w:cs="Arial"/>
          <w:color w:val="auto"/>
          <w:sz w:val="20"/>
        </w:rPr>
      </w:pPr>
      <w:r w:rsidRPr="00A94561">
        <w:rPr>
          <w:rFonts w:ascii="Arial" w:hAnsi="Arial" w:cs="Arial"/>
          <w:b/>
          <w:color w:val="auto"/>
          <w:sz w:val="20"/>
        </w:rPr>
        <w:t>7</w:t>
      </w:r>
      <w:r w:rsidRPr="00A94561">
        <w:rPr>
          <w:rFonts w:ascii="Arial" w:hAnsi="Arial" w:cs="Arial"/>
          <w:color w:val="auto"/>
          <w:sz w:val="20"/>
        </w:rPr>
        <w:t>.</w:t>
      </w:r>
      <w:r w:rsidRPr="00A94561">
        <w:rPr>
          <w:rFonts w:ascii="Arial" w:hAnsi="Arial" w:cs="Arial"/>
          <w:color w:val="auto"/>
          <w:sz w:val="20"/>
        </w:rPr>
        <w:tab/>
        <w:t xml:space="preserve">The relevant manager in the case will then consult with their AP and a letter will be sent to the </w:t>
      </w:r>
      <w:r w:rsidR="00C924C9" w:rsidRPr="00A94561">
        <w:rPr>
          <w:rFonts w:ascii="Arial" w:hAnsi="Arial" w:cs="Arial"/>
          <w:color w:val="auto"/>
          <w:sz w:val="20"/>
        </w:rPr>
        <w:t xml:space="preserve">IPO approved </w:t>
      </w:r>
      <w:r w:rsidR="00221F91" w:rsidRPr="00A94561">
        <w:rPr>
          <w:rFonts w:ascii="Arial" w:hAnsi="Arial" w:cs="Arial"/>
          <w:color w:val="auto"/>
          <w:sz w:val="20"/>
        </w:rPr>
        <w:t xml:space="preserve">third </w:t>
      </w:r>
      <w:r w:rsidR="00221F91" w:rsidRPr="00A94561">
        <w:rPr>
          <w:rFonts w:ascii="Arial" w:hAnsi="Arial" w:cs="Arial"/>
          <w:color w:val="auto"/>
          <w:sz w:val="20"/>
          <w:vertAlign w:val="superscript"/>
        </w:rPr>
        <w:t xml:space="preserve"> </w:t>
      </w:r>
      <w:r w:rsidR="00C924C9" w:rsidRPr="00A94561">
        <w:rPr>
          <w:rFonts w:ascii="Arial" w:hAnsi="Arial" w:cs="Arial"/>
          <w:color w:val="auto"/>
          <w:sz w:val="20"/>
        </w:rPr>
        <w:t xml:space="preserve">party </w:t>
      </w:r>
      <w:r w:rsidRPr="00A94561">
        <w:rPr>
          <w:rFonts w:ascii="Arial" w:hAnsi="Arial" w:cs="Arial"/>
          <w:color w:val="auto"/>
          <w:sz w:val="20"/>
        </w:rPr>
        <w:t xml:space="preserve"> by the relevant AP reporting the incident and asking the Agency for an undertaking that this practice will not be repeated so that an interview can then be rescheduled with a view to bringing the case to finality.</w:t>
      </w:r>
    </w:p>
    <w:p w14:paraId="3093A021" w14:textId="77777777" w:rsidR="00B511E8" w:rsidRPr="00A94561" w:rsidRDefault="00B511E8" w:rsidP="00B511E8">
      <w:pPr>
        <w:pStyle w:val="DefaultText"/>
        <w:ind w:left="720" w:hanging="720"/>
        <w:rPr>
          <w:rFonts w:ascii="Arial" w:hAnsi="Arial" w:cs="Arial"/>
          <w:color w:val="auto"/>
          <w:sz w:val="20"/>
        </w:rPr>
      </w:pPr>
    </w:p>
    <w:p w14:paraId="0C14F3EA" w14:textId="4835309D" w:rsidR="00C924C9" w:rsidRPr="00A94561" w:rsidRDefault="00B511E8" w:rsidP="00C924C9">
      <w:pPr>
        <w:pStyle w:val="DefaultText"/>
        <w:ind w:left="720" w:hanging="720"/>
        <w:rPr>
          <w:rFonts w:ascii="Arial" w:hAnsi="Arial" w:cs="Arial"/>
          <w:color w:val="auto"/>
          <w:sz w:val="20"/>
        </w:rPr>
      </w:pPr>
      <w:r w:rsidRPr="00A94561">
        <w:rPr>
          <w:rFonts w:ascii="Arial" w:hAnsi="Arial" w:cs="Arial"/>
          <w:b/>
          <w:color w:val="auto"/>
          <w:sz w:val="20"/>
        </w:rPr>
        <w:t>8.</w:t>
      </w:r>
      <w:r w:rsidRPr="00A94561">
        <w:rPr>
          <w:rFonts w:ascii="Arial" w:hAnsi="Arial" w:cs="Arial"/>
          <w:color w:val="auto"/>
          <w:sz w:val="20"/>
        </w:rPr>
        <w:t xml:space="preserve"> </w:t>
      </w:r>
      <w:r w:rsidRPr="00A94561">
        <w:rPr>
          <w:rFonts w:ascii="Arial" w:hAnsi="Arial" w:cs="Arial"/>
          <w:color w:val="auto"/>
          <w:sz w:val="20"/>
        </w:rPr>
        <w:tab/>
        <w:t xml:space="preserve">The interviewer will place the </w:t>
      </w:r>
      <w:r w:rsidR="00A94561" w:rsidRPr="00A94561">
        <w:rPr>
          <w:rFonts w:ascii="Arial" w:hAnsi="Arial" w:cs="Arial"/>
          <w:color w:val="auto"/>
          <w:sz w:val="20"/>
        </w:rPr>
        <w:t>time/date stamped confirmation</w:t>
      </w:r>
      <w:r w:rsidRPr="00A94561">
        <w:rPr>
          <w:rFonts w:ascii="Arial" w:hAnsi="Arial" w:cs="Arial"/>
          <w:color w:val="auto"/>
          <w:sz w:val="20"/>
        </w:rPr>
        <w:t xml:space="preserve"> </w:t>
      </w:r>
      <w:r w:rsidRPr="00A94561">
        <w:rPr>
          <w:rFonts w:ascii="Arial" w:hAnsi="Arial" w:cs="Arial"/>
          <w:i/>
          <w:color w:val="auto"/>
          <w:sz w:val="20"/>
        </w:rPr>
        <w:t>Code of Conduct</w:t>
      </w:r>
      <w:r w:rsidRPr="00A94561">
        <w:rPr>
          <w:rFonts w:ascii="Arial" w:hAnsi="Arial" w:cs="Arial"/>
          <w:color w:val="auto"/>
          <w:sz w:val="20"/>
        </w:rPr>
        <w:t xml:space="preserve"> document on the international protection applicant’s file.</w:t>
      </w:r>
    </w:p>
    <w:p w14:paraId="2F543994" w14:textId="4D31BACE" w:rsidR="00C924C9" w:rsidRPr="00A94561" w:rsidRDefault="00C924C9" w:rsidP="00C924C9">
      <w:pPr>
        <w:pStyle w:val="DefaultText"/>
        <w:ind w:left="720" w:hanging="720"/>
        <w:rPr>
          <w:rFonts w:ascii="Arial" w:hAnsi="Arial" w:cs="Arial"/>
          <w:color w:val="auto"/>
          <w:sz w:val="20"/>
        </w:rPr>
      </w:pPr>
    </w:p>
    <w:p w14:paraId="42E1BEF5" w14:textId="38BA7A89" w:rsidR="00B511E8" w:rsidRPr="00A94561" w:rsidRDefault="00B511E8" w:rsidP="00A94561">
      <w:pPr>
        <w:pStyle w:val="DefaultText"/>
        <w:numPr>
          <w:ilvl w:val="0"/>
          <w:numId w:val="17"/>
        </w:numPr>
        <w:rPr>
          <w:rFonts w:ascii="Arial" w:hAnsi="Arial" w:cs="Arial"/>
          <w:bCs/>
          <w:color w:val="auto"/>
          <w:sz w:val="20"/>
        </w:rPr>
      </w:pPr>
      <w:r w:rsidRPr="00A94561">
        <w:rPr>
          <w:rFonts w:ascii="Arial" w:hAnsi="Arial" w:cs="Arial"/>
          <w:color w:val="auto"/>
          <w:sz w:val="20"/>
        </w:rPr>
        <w:t>The interviewer will have regard to the p</w:t>
      </w:r>
      <w:r w:rsidRPr="00A94561">
        <w:rPr>
          <w:rFonts w:ascii="Arial" w:hAnsi="Arial" w:cs="Arial"/>
          <w:bCs/>
          <w:color w:val="auto"/>
          <w:sz w:val="20"/>
        </w:rPr>
        <w:t>rocedures pertaining in the IPO regarding safety of staff and in particular in relation to IPO staff at interview.</w:t>
      </w:r>
    </w:p>
    <w:p w14:paraId="6FD49339" w14:textId="4920D609" w:rsidR="00A94561" w:rsidRPr="00A94561" w:rsidRDefault="00A94561">
      <w:pPr>
        <w:overflowPunct/>
        <w:autoSpaceDE/>
        <w:autoSpaceDN/>
        <w:adjustRightInd/>
        <w:textAlignment w:val="auto"/>
        <w:rPr>
          <w:rFonts w:ascii="Arial" w:hAnsi="Arial" w:cs="Arial"/>
          <w:bCs/>
        </w:rPr>
      </w:pPr>
      <w:r w:rsidRPr="00A94561">
        <w:rPr>
          <w:rFonts w:ascii="Arial" w:hAnsi="Arial" w:cs="Arial"/>
          <w:bCs/>
        </w:rPr>
        <w:br w:type="page"/>
      </w:r>
    </w:p>
    <w:p w14:paraId="0BBFF981" w14:textId="77777777" w:rsidR="00A94561" w:rsidRPr="00A94561" w:rsidRDefault="00A94561" w:rsidP="00A94561">
      <w:pPr>
        <w:pStyle w:val="DefaultText"/>
        <w:ind w:left="360"/>
        <w:rPr>
          <w:rFonts w:ascii="Arial" w:hAnsi="Arial" w:cs="Arial"/>
          <w:bCs/>
          <w:color w:val="auto"/>
          <w:sz w:val="20"/>
        </w:rPr>
      </w:pPr>
    </w:p>
    <w:tbl>
      <w:tblPr>
        <w:tblW w:w="10233" w:type="dxa"/>
        <w:tblInd w:w="108" w:type="dxa"/>
        <w:tblBorders>
          <w:top w:val="double" w:sz="6" w:space="0" w:color="000000"/>
          <w:left w:val="double" w:sz="6" w:space="0" w:color="000000"/>
          <w:bottom w:val="single" w:sz="8" w:space="0" w:color="000000"/>
          <w:right w:val="double" w:sz="6" w:space="0" w:color="000000"/>
          <w:insideH w:val="single" w:sz="8" w:space="0" w:color="000000"/>
          <w:insideV w:val="double" w:sz="6" w:space="0" w:color="000000"/>
        </w:tblBorders>
        <w:tblLayout w:type="fixed"/>
        <w:tblLook w:val="04A0" w:firstRow="1" w:lastRow="0" w:firstColumn="1" w:lastColumn="0" w:noHBand="0" w:noVBand="1"/>
      </w:tblPr>
      <w:tblGrid>
        <w:gridCol w:w="5230"/>
        <w:gridCol w:w="495"/>
        <w:gridCol w:w="4508"/>
      </w:tblGrid>
      <w:tr w:rsidR="00A94561" w:rsidRPr="00A94561" w14:paraId="76BE16C4" w14:textId="77777777" w:rsidTr="00FA5027">
        <w:trPr>
          <w:trHeight w:val="293"/>
        </w:trPr>
        <w:tc>
          <w:tcPr>
            <w:tcW w:w="5230" w:type="dxa"/>
            <w:tcBorders>
              <w:top w:val="double" w:sz="6" w:space="0" w:color="000000"/>
              <w:left w:val="double" w:sz="6" w:space="0" w:color="000000"/>
              <w:bottom w:val="single" w:sz="8" w:space="0" w:color="000000"/>
              <w:right w:val="double" w:sz="6" w:space="0" w:color="000000"/>
            </w:tcBorders>
            <w:hideMark/>
          </w:tcPr>
          <w:p w14:paraId="64FBB734" w14:textId="77777777" w:rsidR="00A94561" w:rsidRPr="00A94561" w:rsidRDefault="00A94561" w:rsidP="00FA5027">
            <w:pPr>
              <w:pStyle w:val="TableText"/>
              <w:jc w:val="left"/>
              <w:rPr>
                <w:rFonts w:ascii="Arial" w:hAnsi="Arial" w:cs="Arial"/>
                <w:color w:val="auto"/>
                <w:sz w:val="20"/>
              </w:rPr>
            </w:pPr>
            <w:r w:rsidRPr="00A94561">
              <w:rPr>
                <w:rFonts w:ascii="Arial" w:hAnsi="Arial" w:cs="Arial"/>
                <w:bCs/>
                <w:color w:val="auto"/>
                <w:sz w:val="20"/>
              </w:rPr>
              <w:br w:type="page"/>
            </w:r>
            <w:r w:rsidRPr="00A94561">
              <w:rPr>
                <w:rFonts w:ascii="Arial" w:hAnsi="Arial" w:cs="Arial"/>
                <w:color w:val="auto"/>
                <w:sz w:val="20"/>
              </w:rPr>
              <w:t>Name of third party attendee</w:t>
            </w:r>
          </w:p>
          <w:p w14:paraId="27B03323" w14:textId="77777777" w:rsidR="00A94561" w:rsidRPr="00A94561" w:rsidRDefault="00A94561" w:rsidP="00FA5027">
            <w:pPr>
              <w:pStyle w:val="TableText"/>
              <w:jc w:val="left"/>
              <w:rPr>
                <w:rFonts w:ascii="Arial" w:hAnsi="Arial" w:cs="Arial"/>
                <w:b/>
                <w:color w:val="auto"/>
                <w:sz w:val="20"/>
              </w:rPr>
            </w:pPr>
            <w:r w:rsidRPr="00A94561">
              <w:rPr>
                <w:rFonts w:ascii="Arial" w:hAnsi="Arial" w:cs="Arial"/>
                <w:color w:val="auto"/>
                <w:sz w:val="20"/>
              </w:rPr>
              <w:t>(Block Capitals):</w:t>
            </w:r>
          </w:p>
        </w:tc>
        <w:tc>
          <w:tcPr>
            <w:tcW w:w="495" w:type="dxa"/>
            <w:tcBorders>
              <w:top w:val="nil"/>
              <w:left w:val="double" w:sz="6" w:space="0" w:color="000000"/>
              <w:bottom w:val="nil"/>
              <w:right w:val="double" w:sz="6" w:space="0" w:color="000000"/>
            </w:tcBorders>
          </w:tcPr>
          <w:p w14:paraId="2DA6991D" w14:textId="77777777" w:rsidR="00A94561" w:rsidRPr="00A94561" w:rsidRDefault="00A94561" w:rsidP="00FA5027">
            <w:pPr>
              <w:pStyle w:val="DefaultText"/>
              <w:rPr>
                <w:rFonts w:ascii="Arial" w:hAnsi="Arial" w:cs="Arial"/>
                <w:b/>
                <w:color w:val="auto"/>
                <w:sz w:val="20"/>
              </w:rPr>
            </w:pPr>
          </w:p>
        </w:tc>
        <w:tc>
          <w:tcPr>
            <w:tcW w:w="4508" w:type="dxa"/>
            <w:tcBorders>
              <w:top w:val="double" w:sz="6" w:space="0" w:color="000000"/>
              <w:left w:val="double" w:sz="6" w:space="0" w:color="000000"/>
              <w:bottom w:val="single" w:sz="8" w:space="0" w:color="000000"/>
              <w:right w:val="double" w:sz="6" w:space="0" w:color="000000"/>
            </w:tcBorders>
            <w:hideMark/>
          </w:tcPr>
          <w:p w14:paraId="6B4CA761" w14:textId="77777777" w:rsidR="00A94561" w:rsidRPr="00A94561" w:rsidRDefault="00A94561" w:rsidP="00FA5027">
            <w:pPr>
              <w:pStyle w:val="TableText"/>
              <w:jc w:val="center"/>
              <w:rPr>
                <w:rFonts w:ascii="Arial" w:hAnsi="Arial" w:cs="Arial"/>
                <w:b/>
                <w:color w:val="auto"/>
                <w:sz w:val="20"/>
              </w:rPr>
            </w:pPr>
            <w:r w:rsidRPr="00A94561">
              <w:rPr>
                <w:rFonts w:ascii="Arial" w:hAnsi="Arial" w:cs="Arial"/>
                <w:b/>
                <w:color w:val="auto"/>
                <w:sz w:val="20"/>
              </w:rPr>
              <w:t>For IPO</w:t>
            </w:r>
          </w:p>
        </w:tc>
      </w:tr>
      <w:tr w:rsidR="00A94561" w:rsidRPr="00A94561" w14:paraId="281F09CC" w14:textId="77777777" w:rsidTr="00FA5027">
        <w:trPr>
          <w:trHeight w:val="293"/>
        </w:trPr>
        <w:tc>
          <w:tcPr>
            <w:tcW w:w="5230" w:type="dxa"/>
            <w:tcBorders>
              <w:top w:val="single" w:sz="8" w:space="0" w:color="000000"/>
              <w:left w:val="double" w:sz="6" w:space="0" w:color="000000"/>
              <w:bottom w:val="single" w:sz="8" w:space="0" w:color="000000"/>
              <w:right w:val="double" w:sz="6" w:space="0" w:color="000000"/>
            </w:tcBorders>
            <w:hideMark/>
          </w:tcPr>
          <w:p w14:paraId="757C5802" w14:textId="77777777" w:rsidR="00A94561" w:rsidRPr="00A94561" w:rsidRDefault="00A94561" w:rsidP="00FA5027">
            <w:pPr>
              <w:pStyle w:val="TableText"/>
              <w:jc w:val="left"/>
              <w:rPr>
                <w:rFonts w:ascii="Arial" w:hAnsi="Arial" w:cs="Arial"/>
                <w:b/>
                <w:color w:val="auto"/>
                <w:sz w:val="20"/>
              </w:rPr>
            </w:pPr>
            <w:r w:rsidRPr="00A94561">
              <w:rPr>
                <w:rFonts w:ascii="Arial" w:hAnsi="Arial" w:cs="Arial"/>
                <w:color w:val="auto"/>
                <w:sz w:val="20"/>
              </w:rPr>
              <w:t>Company:</w:t>
            </w:r>
          </w:p>
        </w:tc>
        <w:tc>
          <w:tcPr>
            <w:tcW w:w="495" w:type="dxa"/>
            <w:tcBorders>
              <w:top w:val="nil"/>
              <w:left w:val="double" w:sz="6" w:space="0" w:color="000000"/>
              <w:bottom w:val="nil"/>
              <w:right w:val="double" w:sz="6" w:space="0" w:color="000000"/>
            </w:tcBorders>
          </w:tcPr>
          <w:p w14:paraId="3E4939D7" w14:textId="77777777" w:rsidR="00A94561" w:rsidRPr="00A94561" w:rsidRDefault="00A94561" w:rsidP="00FA5027">
            <w:pPr>
              <w:pStyle w:val="DefaultText"/>
              <w:rPr>
                <w:rFonts w:ascii="Arial" w:hAnsi="Arial" w:cs="Arial"/>
                <w:b/>
                <w:color w:val="auto"/>
                <w:sz w:val="20"/>
              </w:rPr>
            </w:pPr>
          </w:p>
        </w:tc>
        <w:tc>
          <w:tcPr>
            <w:tcW w:w="4508" w:type="dxa"/>
            <w:tcBorders>
              <w:top w:val="single" w:sz="8" w:space="0" w:color="000000"/>
              <w:left w:val="double" w:sz="6" w:space="0" w:color="000000"/>
              <w:bottom w:val="single" w:sz="8" w:space="0" w:color="000000"/>
              <w:right w:val="double" w:sz="6" w:space="0" w:color="000000"/>
            </w:tcBorders>
            <w:hideMark/>
          </w:tcPr>
          <w:p w14:paraId="1A3CC35A" w14:textId="77777777" w:rsidR="00A94561" w:rsidRPr="00A94561" w:rsidRDefault="00A94561" w:rsidP="00FA5027">
            <w:pPr>
              <w:pStyle w:val="TableText"/>
              <w:jc w:val="left"/>
              <w:rPr>
                <w:rFonts w:ascii="Arial" w:hAnsi="Arial" w:cs="Arial"/>
                <w:b/>
                <w:color w:val="auto"/>
                <w:sz w:val="20"/>
              </w:rPr>
            </w:pPr>
            <w:r w:rsidRPr="00A94561">
              <w:rPr>
                <w:rFonts w:ascii="Arial" w:hAnsi="Arial" w:cs="Arial"/>
                <w:color w:val="auto"/>
                <w:sz w:val="20"/>
              </w:rPr>
              <w:t>Proof of ID provided (Y/N):</w:t>
            </w:r>
          </w:p>
        </w:tc>
      </w:tr>
      <w:tr w:rsidR="00A94561" w:rsidRPr="00A94561" w14:paraId="61094F88" w14:textId="77777777" w:rsidTr="00FA5027">
        <w:trPr>
          <w:trHeight w:val="293"/>
        </w:trPr>
        <w:tc>
          <w:tcPr>
            <w:tcW w:w="5230" w:type="dxa"/>
            <w:tcBorders>
              <w:top w:val="single" w:sz="8" w:space="0" w:color="000000"/>
              <w:left w:val="double" w:sz="6" w:space="0" w:color="000000"/>
              <w:bottom w:val="single" w:sz="8" w:space="0" w:color="000000"/>
              <w:right w:val="double" w:sz="6" w:space="0" w:color="000000"/>
            </w:tcBorders>
            <w:hideMark/>
          </w:tcPr>
          <w:p w14:paraId="49C79021" w14:textId="77777777" w:rsidR="00A94561" w:rsidRPr="00A94561" w:rsidRDefault="00A94561" w:rsidP="00FA5027">
            <w:pPr>
              <w:pStyle w:val="TableText"/>
              <w:jc w:val="left"/>
              <w:rPr>
                <w:rFonts w:ascii="Arial" w:hAnsi="Arial" w:cs="Arial"/>
                <w:b/>
                <w:color w:val="auto"/>
                <w:sz w:val="20"/>
              </w:rPr>
            </w:pPr>
            <w:r w:rsidRPr="00A94561">
              <w:rPr>
                <w:rFonts w:ascii="Arial" w:hAnsi="Arial" w:cs="Arial"/>
                <w:color w:val="auto"/>
                <w:sz w:val="20"/>
              </w:rPr>
              <w:t>Contact Tel No.:</w:t>
            </w:r>
          </w:p>
        </w:tc>
        <w:tc>
          <w:tcPr>
            <w:tcW w:w="495" w:type="dxa"/>
            <w:tcBorders>
              <w:top w:val="nil"/>
              <w:left w:val="double" w:sz="6" w:space="0" w:color="000000"/>
              <w:bottom w:val="nil"/>
              <w:right w:val="double" w:sz="6" w:space="0" w:color="000000"/>
            </w:tcBorders>
          </w:tcPr>
          <w:p w14:paraId="07F12499" w14:textId="77777777" w:rsidR="00A94561" w:rsidRPr="00A94561" w:rsidRDefault="00A94561" w:rsidP="00FA5027">
            <w:pPr>
              <w:pStyle w:val="DefaultText"/>
              <w:rPr>
                <w:rFonts w:ascii="Arial" w:hAnsi="Arial" w:cs="Arial"/>
                <w:b/>
                <w:color w:val="auto"/>
                <w:sz w:val="20"/>
              </w:rPr>
            </w:pPr>
          </w:p>
        </w:tc>
        <w:tc>
          <w:tcPr>
            <w:tcW w:w="4508" w:type="dxa"/>
            <w:tcBorders>
              <w:top w:val="single" w:sz="8" w:space="0" w:color="000000"/>
              <w:left w:val="double" w:sz="6" w:space="0" w:color="000000"/>
              <w:bottom w:val="single" w:sz="8" w:space="0" w:color="000000"/>
              <w:right w:val="double" w:sz="6" w:space="0" w:color="000000"/>
            </w:tcBorders>
            <w:hideMark/>
          </w:tcPr>
          <w:p w14:paraId="4915B68E" w14:textId="77777777" w:rsidR="00A94561" w:rsidRPr="00A94561" w:rsidRDefault="00A94561" w:rsidP="00FA5027">
            <w:pPr>
              <w:pStyle w:val="TableText"/>
              <w:jc w:val="left"/>
              <w:rPr>
                <w:rFonts w:ascii="Arial" w:hAnsi="Arial" w:cs="Arial"/>
                <w:b/>
                <w:color w:val="auto"/>
                <w:sz w:val="20"/>
              </w:rPr>
            </w:pPr>
            <w:r w:rsidRPr="00A94561">
              <w:rPr>
                <w:rFonts w:ascii="Arial" w:hAnsi="Arial" w:cs="Arial"/>
                <w:color w:val="auto"/>
                <w:sz w:val="20"/>
              </w:rPr>
              <w:t>Format:</w:t>
            </w:r>
          </w:p>
        </w:tc>
      </w:tr>
      <w:tr w:rsidR="00A94561" w:rsidRPr="00A94561" w14:paraId="7E9AD204" w14:textId="77777777" w:rsidTr="00FA5027">
        <w:trPr>
          <w:trHeight w:val="293"/>
        </w:trPr>
        <w:tc>
          <w:tcPr>
            <w:tcW w:w="5230" w:type="dxa"/>
            <w:tcBorders>
              <w:top w:val="single" w:sz="8" w:space="0" w:color="000000"/>
              <w:left w:val="double" w:sz="6" w:space="0" w:color="000000"/>
              <w:bottom w:val="single" w:sz="8" w:space="0" w:color="000000"/>
              <w:right w:val="double" w:sz="6" w:space="0" w:color="000000"/>
            </w:tcBorders>
            <w:hideMark/>
          </w:tcPr>
          <w:p w14:paraId="3D3D0E77" w14:textId="77777777" w:rsidR="00A94561" w:rsidRPr="00A94561" w:rsidRDefault="00A94561" w:rsidP="00FA5027">
            <w:pPr>
              <w:pStyle w:val="TableText"/>
              <w:jc w:val="left"/>
              <w:rPr>
                <w:rFonts w:ascii="Arial" w:hAnsi="Arial" w:cs="Arial"/>
                <w:b/>
                <w:color w:val="auto"/>
                <w:sz w:val="20"/>
              </w:rPr>
            </w:pPr>
            <w:r w:rsidRPr="00A94561">
              <w:rPr>
                <w:rFonts w:ascii="Arial" w:hAnsi="Arial" w:cs="Arial"/>
                <w:color w:val="auto"/>
                <w:sz w:val="20"/>
              </w:rPr>
              <w:t>Oral  confirmation:  Yes  | No</w:t>
            </w:r>
          </w:p>
        </w:tc>
        <w:tc>
          <w:tcPr>
            <w:tcW w:w="495" w:type="dxa"/>
            <w:tcBorders>
              <w:top w:val="nil"/>
              <w:left w:val="double" w:sz="6" w:space="0" w:color="000000"/>
              <w:bottom w:val="nil"/>
              <w:right w:val="double" w:sz="6" w:space="0" w:color="000000"/>
            </w:tcBorders>
          </w:tcPr>
          <w:p w14:paraId="6A60C0F2" w14:textId="77777777" w:rsidR="00A94561" w:rsidRPr="00A94561" w:rsidRDefault="00A94561" w:rsidP="00FA5027">
            <w:pPr>
              <w:pStyle w:val="DefaultText"/>
              <w:rPr>
                <w:rFonts w:ascii="Arial" w:hAnsi="Arial" w:cs="Arial"/>
                <w:b/>
                <w:color w:val="auto"/>
                <w:sz w:val="20"/>
              </w:rPr>
            </w:pPr>
          </w:p>
        </w:tc>
        <w:tc>
          <w:tcPr>
            <w:tcW w:w="4508" w:type="dxa"/>
            <w:tcBorders>
              <w:top w:val="single" w:sz="8" w:space="0" w:color="000000"/>
              <w:left w:val="double" w:sz="6" w:space="0" w:color="000000"/>
              <w:bottom w:val="single" w:sz="8" w:space="0" w:color="000000"/>
              <w:right w:val="double" w:sz="6" w:space="0" w:color="000000"/>
            </w:tcBorders>
            <w:hideMark/>
          </w:tcPr>
          <w:p w14:paraId="1CD6FC54" w14:textId="77777777" w:rsidR="00A94561" w:rsidRPr="00A94561" w:rsidRDefault="00A94561" w:rsidP="00FA5027">
            <w:pPr>
              <w:pStyle w:val="TableText"/>
              <w:jc w:val="left"/>
              <w:rPr>
                <w:rFonts w:ascii="Arial" w:hAnsi="Arial" w:cs="Arial"/>
                <w:b/>
                <w:color w:val="auto"/>
                <w:sz w:val="20"/>
              </w:rPr>
            </w:pPr>
            <w:r w:rsidRPr="00A94561">
              <w:rPr>
                <w:rFonts w:ascii="Arial" w:hAnsi="Arial" w:cs="Arial"/>
                <w:color w:val="auto"/>
                <w:sz w:val="20"/>
              </w:rPr>
              <w:t>Oral  confirmation:  Yes  | No</w:t>
            </w:r>
          </w:p>
        </w:tc>
      </w:tr>
      <w:tr w:rsidR="00A94561" w:rsidRPr="00A94561" w14:paraId="3E9F0F51" w14:textId="77777777" w:rsidTr="00FA5027">
        <w:trPr>
          <w:trHeight w:val="293"/>
        </w:trPr>
        <w:tc>
          <w:tcPr>
            <w:tcW w:w="5230" w:type="dxa"/>
            <w:tcBorders>
              <w:top w:val="single" w:sz="8" w:space="0" w:color="000000"/>
              <w:left w:val="double" w:sz="6" w:space="0" w:color="000000"/>
              <w:bottom w:val="double" w:sz="6" w:space="0" w:color="000000"/>
              <w:right w:val="double" w:sz="6" w:space="0" w:color="000000"/>
            </w:tcBorders>
            <w:hideMark/>
          </w:tcPr>
          <w:p w14:paraId="1477E9CD" w14:textId="77777777" w:rsidR="00A94561" w:rsidRPr="00A94561" w:rsidRDefault="00A94561" w:rsidP="00FA5027">
            <w:pPr>
              <w:pStyle w:val="DefaultText"/>
              <w:spacing w:line="360" w:lineRule="auto"/>
              <w:rPr>
                <w:rFonts w:ascii="Arial" w:hAnsi="Arial" w:cs="Arial"/>
                <w:bCs/>
                <w:color w:val="auto"/>
                <w:sz w:val="20"/>
              </w:rPr>
            </w:pPr>
            <w:r w:rsidRPr="00A94561">
              <w:rPr>
                <w:rFonts w:ascii="Arial" w:hAnsi="Arial" w:cs="Arial"/>
                <w:bCs/>
                <w:color w:val="auto"/>
                <w:sz w:val="20"/>
              </w:rPr>
              <w:t xml:space="preserve">Time Stamp: </w:t>
            </w:r>
            <w:proofErr w:type="spellStart"/>
            <w:r w:rsidRPr="00A94561">
              <w:rPr>
                <w:rFonts w:ascii="Arial" w:hAnsi="Arial" w:cs="Arial"/>
                <w:bCs/>
                <w:color w:val="auto"/>
                <w:sz w:val="20"/>
              </w:rPr>
              <w:t>tt:tt</w:t>
            </w:r>
            <w:proofErr w:type="spellEnd"/>
            <w:r w:rsidRPr="00A94561">
              <w:rPr>
                <w:rFonts w:ascii="Arial" w:hAnsi="Arial" w:cs="Arial"/>
                <w:bCs/>
                <w:color w:val="auto"/>
                <w:sz w:val="20"/>
              </w:rPr>
              <w:t xml:space="preserve">  dd/mm/</w:t>
            </w:r>
            <w:proofErr w:type="spellStart"/>
            <w:r w:rsidRPr="00A94561">
              <w:rPr>
                <w:rFonts w:ascii="Arial" w:hAnsi="Arial" w:cs="Arial"/>
                <w:bCs/>
                <w:color w:val="auto"/>
                <w:sz w:val="20"/>
              </w:rPr>
              <w:t>yyyy</w:t>
            </w:r>
            <w:proofErr w:type="spellEnd"/>
          </w:p>
          <w:p w14:paraId="57512B2C" w14:textId="77777777" w:rsidR="00A94561" w:rsidRPr="00A94561" w:rsidRDefault="00A94561" w:rsidP="00FA5027">
            <w:pPr>
              <w:pStyle w:val="TableText"/>
              <w:jc w:val="left"/>
              <w:rPr>
                <w:rFonts w:ascii="Arial" w:hAnsi="Arial" w:cs="Arial"/>
                <w:b/>
                <w:color w:val="auto"/>
                <w:sz w:val="20"/>
              </w:rPr>
            </w:pPr>
          </w:p>
        </w:tc>
        <w:tc>
          <w:tcPr>
            <w:tcW w:w="495" w:type="dxa"/>
            <w:tcBorders>
              <w:top w:val="nil"/>
              <w:left w:val="double" w:sz="6" w:space="0" w:color="000000"/>
              <w:bottom w:val="nil"/>
              <w:right w:val="double" w:sz="6" w:space="0" w:color="000000"/>
            </w:tcBorders>
          </w:tcPr>
          <w:p w14:paraId="5FF21EAF" w14:textId="77777777" w:rsidR="00A94561" w:rsidRPr="00A94561" w:rsidRDefault="00A94561" w:rsidP="00FA5027">
            <w:pPr>
              <w:pStyle w:val="DefaultText"/>
              <w:rPr>
                <w:rFonts w:ascii="Arial" w:hAnsi="Arial" w:cs="Arial"/>
                <w:b/>
                <w:color w:val="auto"/>
                <w:sz w:val="20"/>
              </w:rPr>
            </w:pPr>
          </w:p>
        </w:tc>
        <w:tc>
          <w:tcPr>
            <w:tcW w:w="4508" w:type="dxa"/>
            <w:tcBorders>
              <w:top w:val="single" w:sz="8" w:space="0" w:color="000000"/>
              <w:left w:val="double" w:sz="6" w:space="0" w:color="000000"/>
              <w:bottom w:val="double" w:sz="6" w:space="0" w:color="000000"/>
              <w:right w:val="double" w:sz="6" w:space="0" w:color="000000"/>
            </w:tcBorders>
            <w:hideMark/>
          </w:tcPr>
          <w:p w14:paraId="66900866" w14:textId="77777777" w:rsidR="00A94561" w:rsidRPr="00A94561" w:rsidRDefault="00A94561" w:rsidP="00FA5027">
            <w:pPr>
              <w:pStyle w:val="DefaultText"/>
              <w:spacing w:line="360" w:lineRule="auto"/>
              <w:rPr>
                <w:rFonts w:ascii="Arial" w:hAnsi="Arial" w:cs="Arial"/>
                <w:bCs/>
                <w:color w:val="auto"/>
                <w:sz w:val="20"/>
              </w:rPr>
            </w:pPr>
            <w:r w:rsidRPr="00A94561">
              <w:rPr>
                <w:rFonts w:ascii="Arial" w:hAnsi="Arial" w:cs="Arial"/>
                <w:bCs/>
                <w:color w:val="auto"/>
                <w:sz w:val="20"/>
              </w:rPr>
              <w:t xml:space="preserve">Time Stamp: </w:t>
            </w:r>
            <w:proofErr w:type="spellStart"/>
            <w:r w:rsidRPr="00A94561">
              <w:rPr>
                <w:rFonts w:ascii="Arial" w:hAnsi="Arial" w:cs="Arial"/>
                <w:bCs/>
                <w:color w:val="auto"/>
                <w:sz w:val="20"/>
              </w:rPr>
              <w:t>tt:tt</w:t>
            </w:r>
            <w:proofErr w:type="spellEnd"/>
            <w:r w:rsidRPr="00A94561">
              <w:rPr>
                <w:rFonts w:ascii="Arial" w:hAnsi="Arial" w:cs="Arial"/>
                <w:bCs/>
                <w:color w:val="auto"/>
                <w:sz w:val="20"/>
              </w:rPr>
              <w:t xml:space="preserve">  dd/mm/</w:t>
            </w:r>
            <w:proofErr w:type="spellStart"/>
            <w:r w:rsidRPr="00A94561">
              <w:rPr>
                <w:rFonts w:ascii="Arial" w:hAnsi="Arial" w:cs="Arial"/>
                <w:bCs/>
                <w:color w:val="auto"/>
                <w:sz w:val="20"/>
              </w:rPr>
              <w:t>yyyy</w:t>
            </w:r>
            <w:proofErr w:type="spellEnd"/>
          </w:p>
        </w:tc>
      </w:tr>
    </w:tbl>
    <w:p w14:paraId="4E0F36E9" w14:textId="77777777" w:rsidR="00A94561" w:rsidRPr="00A94561" w:rsidRDefault="00A94561" w:rsidP="00A94561">
      <w:pPr>
        <w:pStyle w:val="DefaultText"/>
        <w:rPr>
          <w:rFonts w:ascii="Arial" w:hAnsi="Arial" w:cs="Arial"/>
          <w:color w:val="auto"/>
          <w:sz w:val="20"/>
        </w:rPr>
      </w:pPr>
    </w:p>
    <w:p w14:paraId="2566DAE8" w14:textId="77777777" w:rsidR="000653A9" w:rsidRPr="00A94561" w:rsidRDefault="000653A9" w:rsidP="00C924C9">
      <w:pPr>
        <w:pStyle w:val="DefaultText"/>
        <w:ind w:left="1080"/>
        <w:rPr>
          <w:rFonts w:ascii="Arial" w:hAnsi="Arial" w:cs="Arial"/>
          <w:bCs/>
          <w:color w:val="auto"/>
          <w:sz w:val="20"/>
        </w:rPr>
      </w:pPr>
    </w:p>
    <w:p w14:paraId="1CE438E5" w14:textId="261B8835" w:rsidR="00B47251" w:rsidRPr="00A94561" w:rsidRDefault="00B47251" w:rsidP="00D84FC8">
      <w:pPr>
        <w:pStyle w:val="DefaultText"/>
        <w:ind w:left="720" w:hanging="720"/>
        <w:rPr>
          <w:rFonts w:ascii="Arial" w:hAnsi="Arial" w:cs="Arial"/>
          <w:b/>
          <w:bCs/>
          <w:sz w:val="20"/>
        </w:rPr>
      </w:pPr>
    </w:p>
    <w:p w14:paraId="09451773" w14:textId="07D85B17" w:rsidR="002A1470" w:rsidRPr="00A94561" w:rsidRDefault="002A1470" w:rsidP="00D84FC8">
      <w:pPr>
        <w:pStyle w:val="DefaultText"/>
        <w:ind w:left="720" w:hanging="720"/>
        <w:rPr>
          <w:rFonts w:ascii="Arial" w:hAnsi="Arial" w:cs="Arial"/>
          <w:b/>
          <w:bCs/>
          <w:sz w:val="20"/>
        </w:rPr>
      </w:pPr>
    </w:p>
    <w:p w14:paraId="122B2433" w14:textId="1C187DC3" w:rsidR="00C924C9" w:rsidRPr="00A94561" w:rsidRDefault="00C924C9" w:rsidP="00D84FC8">
      <w:pPr>
        <w:pStyle w:val="DefaultText"/>
        <w:ind w:left="720" w:hanging="720"/>
        <w:rPr>
          <w:rFonts w:ascii="Arial" w:hAnsi="Arial" w:cs="Arial"/>
          <w:b/>
          <w:bCs/>
          <w:sz w:val="20"/>
        </w:rPr>
      </w:pPr>
    </w:p>
    <w:p w14:paraId="729D7562" w14:textId="77777777" w:rsidR="00C924C9" w:rsidRPr="00A94561" w:rsidRDefault="00C924C9" w:rsidP="00D84FC8">
      <w:pPr>
        <w:pStyle w:val="DefaultText"/>
        <w:ind w:left="720" w:hanging="720"/>
        <w:rPr>
          <w:rFonts w:ascii="Arial" w:hAnsi="Arial" w:cs="Arial"/>
          <w:b/>
          <w:bCs/>
          <w:sz w:val="20"/>
        </w:rPr>
      </w:pPr>
    </w:p>
    <w:tbl>
      <w:tblPr>
        <w:tblW w:w="10260" w:type="dxa"/>
        <w:tblInd w:w="108" w:type="dxa"/>
        <w:tblLayout w:type="fixed"/>
        <w:tblLook w:val="04A0" w:firstRow="1" w:lastRow="0" w:firstColumn="1" w:lastColumn="0" w:noHBand="0" w:noVBand="1"/>
      </w:tblPr>
      <w:tblGrid>
        <w:gridCol w:w="3060"/>
        <w:gridCol w:w="2340"/>
        <w:gridCol w:w="3240"/>
        <w:gridCol w:w="1620"/>
      </w:tblGrid>
      <w:tr w:rsidR="002A1470" w:rsidRPr="00A94561" w14:paraId="29C985C0" w14:textId="77777777" w:rsidTr="00017785">
        <w:tc>
          <w:tcPr>
            <w:tcW w:w="3060" w:type="dxa"/>
            <w:tcBorders>
              <w:top w:val="double" w:sz="18" w:space="0" w:color="auto"/>
              <w:left w:val="double" w:sz="18" w:space="0" w:color="auto"/>
              <w:bottom w:val="nil"/>
              <w:right w:val="nil"/>
            </w:tcBorders>
            <w:hideMark/>
          </w:tcPr>
          <w:p w14:paraId="103A6040" w14:textId="5ED3825C" w:rsidR="002A1470" w:rsidRPr="00A94561" w:rsidRDefault="002A1470" w:rsidP="00017785">
            <w:pPr>
              <w:pStyle w:val="TableText"/>
              <w:ind w:right="-108"/>
              <w:jc w:val="left"/>
              <w:rPr>
                <w:rFonts w:ascii="Arial" w:hAnsi="Arial" w:cs="Arial"/>
                <w:color w:val="auto"/>
                <w:sz w:val="20"/>
              </w:rPr>
            </w:pPr>
            <w:r w:rsidRPr="00A94561">
              <w:rPr>
                <w:rFonts w:ascii="Arial" w:hAnsi="Arial" w:cs="Arial"/>
                <w:b/>
                <w:bCs/>
                <w:color w:val="auto"/>
                <w:sz w:val="20"/>
              </w:rPr>
              <w:t xml:space="preserve">Reference: IPO </w:t>
            </w:r>
            <w:r w:rsidR="00D02C83" w:rsidRPr="00A94561">
              <w:rPr>
                <w:rFonts w:ascii="Arial" w:hAnsi="Arial" w:cs="Arial"/>
                <w:b/>
                <w:bCs/>
                <w:color w:val="auto"/>
                <w:sz w:val="20"/>
              </w:rPr>
              <w:t>01</w:t>
            </w:r>
          </w:p>
        </w:tc>
        <w:tc>
          <w:tcPr>
            <w:tcW w:w="2340" w:type="dxa"/>
            <w:tcBorders>
              <w:top w:val="double" w:sz="18" w:space="0" w:color="auto"/>
              <w:left w:val="nil"/>
              <w:bottom w:val="nil"/>
              <w:right w:val="nil"/>
            </w:tcBorders>
          </w:tcPr>
          <w:p w14:paraId="2A8B3E22" w14:textId="77777777" w:rsidR="002A1470" w:rsidRPr="00A94561" w:rsidRDefault="002A1470" w:rsidP="00017785">
            <w:pPr>
              <w:rPr>
                <w:rFonts w:ascii="Arial" w:hAnsi="Arial" w:cs="Arial"/>
              </w:rPr>
            </w:pPr>
          </w:p>
        </w:tc>
        <w:tc>
          <w:tcPr>
            <w:tcW w:w="3240" w:type="dxa"/>
            <w:tcBorders>
              <w:top w:val="double" w:sz="18" w:space="0" w:color="auto"/>
              <w:left w:val="nil"/>
              <w:bottom w:val="nil"/>
              <w:right w:val="nil"/>
            </w:tcBorders>
            <w:hideMark/>
          </w:tcPr>
          <w:p w14:paraId="3ADB71BF" w14:textId="72E58F8A" w:rsidR="002A1470" w:rsidRPr="00A94561" w:rsidRDefault="002A1470" w:rsidP="00017785">
            <w:pPr>
              <w:pStyle w:val="TableText"/>
              <w:ind w:right="-1008"/>
              <w:jc w:val="left"/>
              <w:rPr>
                <w:rFonts w:ascii="Arial" w:hAnsi="Arial" w:cs="Arial"/>
                <w:b/>
                <w:bCs/>
                <w:color w:val="auto"/>
                <w:sz w:val="20"/>
              </w:rPr>
            </w:pPr>
            <w:r w:rsidRPr="00A94561">
              <w:rPr>
                <w:rFonts w:ascii="Arial" w:hAnsi="Arial" w:cs="Arial"/>
                <w:b/>
                <w:bCs/>
                <w:color w:val="auto"/>
                <w:sz w:val="20"/>
              </w:rPr>
              <w:t xml:space="preserve">Approved by: </w:t>
            </w:r>
            <w:r w:rsidR="000653A9" w:rsidRPr="00A94561">
              <w:rPr>
                <w:rFonts w:ascii="Arial" w:hAnsi="Arial" w:cs="Arial"/>
                <w:b/>
                <w:bCs/>
                <w:color w:val="auto"/>
                <w:sz w:val="20"/>
              </w:rPr>
              <w:t>PO</w:t>
            </w:r>
            <w:r w:rsidR="00A94561" w:rsidRPr="00A94561">
              <w:rPr>
                <w:rFonts w:ascii="Arial" w:hAnsi="Arial" w:cs="Arial"/>
                <w:b/>
                <w:bCs/>
                <w:color w:val="auto"/>
                <w:sz w:val="20"/>
              </w:rPr>
              <w:t xml:space="preserve"> Anthony Doyle</w:t>
            </w:r>
            <w:r w:rsidRPr="00A94561">
              <w:rPr>
                <w:rFonts w:ascii="Arial" w:hAnsi="Arial" w:cs="Arial"/>
                <w:b/>
                <w:bCs/>
                <w:color w:val="auto"/>
                <w:sz w:val="20"/>
              </w:rPr>
              <w:t xml:space="preserve"> </w:t>
            </w:r>
          </w:p>
        </w:tc>
        <w:tc>
          <w:tcPr>
            <w:tcW w:w="1620" w:type="dxa"/>
            <w:tcBorders>
              <w:top w:val="double" w:sz="18" w:space="0" w:color="auto"/>
              <w:left w:val="nil"/>
              <w:bottom w:val="nil"/>
              <w:right w:val="double" w:sz="18" w:space="0" w:color="auto"/>
            </w:tcBorders>
          </w:tcPr>
          <w:p w14:paraId="0FA78C99" w14:textId="77777777" w:rsidR="002A1470" w:rsidRPr="00A94561" w:rsidRDefault="002A1470" w:rsidP="00017785">
            <w:pPr>
              <w:ind w:right="-2088"/>
              <w:rPr>
                <w:rFonts w:ascii="Arial" w:hAnsi="Arial" w:cs="Arial"/>
              </w:rPr>
            </w:pPr>
          </w:p>
        </w:tc>
      </w:tr>
      <w:tr w:rsidR="002A1470" w:rsidRPr="00A94561" w14:paraId="2244110A" w14:textId="77777777" w:rsidTr="00017785">
        <w:tc>
          <w:tcPr>
            <w:tcW w:w="3060" w:type="dxa"/>
            <w:tcBorders>
              <w:top w:val="nil"/>
              <w:left w:val="double" w:sz="18" w:space="0" w:color="auto"/>
              <w:bottom w:val="nil"/>
              <w:right w:val="nil"/>
            </w:tcBorders>
            <w:hideMark/>
          </w:tcPr>
          <w:p w14:paraId="331CEB1F" w14:textId="627AFCE7" w:rsidR="002A1470" w:rsidRPr="00A94561" w:rsidRDefault="002A1470" w:rsidP="00017785">
            <w:pPr>
              <w:pStyle w:val="TableText"/>
              <w:jc w:val="left"/>
              <w:rPr>
                <w:rFonts w:ascii="Arial" w:hAnsi="Arial" w:cs="Arial"/>
                <w:color w:val="auto"/>
                <w:sz w:val="20"/>
              </w:rPr>
            </w:pPr>
            <w:r w:rsidRPr="00A94561">
              <w:rPr>
                <w:rFonts w:ascii="Arial" w:hAnsi="Arial" w:cs="Arial"/>
                <w:b/>
                <w:bCs/>
                <w:color w:val="auto"/>
                <w:sz w:val="20"/>
              </w:rPr>
              <w:t>Cross Reference:</w:t>
            </w:r>
            <w:r w:rsidR="00A94561" w:rsidRPr="00A94561">
              <w:rPr>
                <w:rFonts w:ascii="Arial" w:hAnsi="Arial" w:cs="Arial"/>
                <w:b/>
                <w:bCs/>
                <w:color w:val="auto"/>
                <w:sz w:val="20"/>
              </w:rPr>
              <w:t xml:space="preserve"> IPO (PP) </w:t>
            </w:r>
          </w:p>
        </w:tc>
        <w:tc>
          <w:tcPr>
            <w:tcW w:w="2340" w:type="dxa"/>
          </w:tcPr>
          <w:p w14:paraId="7774CBF7" w14:textId="77777777" w:rsidR="002A1470" w:rsidRPr="00A94561" w:rsidRDefault="002A1470" w:rsidP="00017785">
            <w:pPr>
              <w:rPr>
                <w:rFonts w:ascii="Arial" w:hAnsi="Arial" w:cs="Arial"/>
              </w:rPr>
            </w:pPr>
          </w:p>
        </w:tc>
        <w:tc>
          <w:tcPr>
            <w:tcW w:w="3240" w:type="dxa"/>
            <w:hideMark/>
          </w:tcPr>
          <w:p w14:paraId="56C1BC6A" w14:textId="0C04CAA3" w:rsidR="002A1470" w:rsidRPr="00A94561" w:rsidRDefault="002A1470" w:rsidP="00017785">
            <w:pPr>
              <w:pStyle w:val="TableText"/>
              <w:jc w:val="left"/>
              <w:rPr>
                <w:rFonts w:ascii="Arial" w:hAnsi="Arial" w:cs="Arial"/>
                <w:color w:val="auto"/>
                <w:sz w:val="20"/>
              </w:rPr>
            </w:pPr>
            <w:r w:rsidRPr="00A94561">
              <w:rPr>
                <w:rFonts w:ascii="Arial" w:hAnsi="Arial" w:cs="Arial"/>
                <w:b/>
                <w:bCs/>
                <w:color w:val="auto"/>
                <w:sz w:val="20"/>
              </w:rPr>
              <w:t xml:space="preserve">Original date issue:  </w:t>
            </w:r>
            <w:r w:rsidR="00A94561" w:rsidRPr="00A94561">
              <w:rPr>
                <w:rFonts w:ascii="Arial" w:hAnsi="Arial" w:cs="Arial"/>
                <w:b/>
                <w:bCs/>
                <w:color w:val="auto"/>
                <w:sz w:val="20"/>
              </w:rPr>
              <w:t xml:space="preserve">12/06/2026 </w:t>
            </w:r>
          </w:p>
        </w:tc>
        <w:tc>
          <w:tcPr>
            <w:tcW w:w="1620" w:type="dxa"/>
            <w:tcBorders>
              <w:top w:val="nil"/>
              <w:left w:val="nil"/>
              <w:bottom w:val="nil"/>
              <w:right w:val="double" w:sz="18" w:space="0" w:color="auto"/>
            </w:tcBorders>
          </w:tcPr>
          <w:p w14:paraId="616607BF" w14:textId="77777777" w:rsidR="002A1470" w:rsidRPr="00A94561" w:rsidRDefault="002A1470" w:rsidP="00017785">
            <w:pPr>
              <w:rPr>
                <w:rFonts w:ascii="Arial" w:hAnsi="Arial" w:cs="Arial"/>
              </w:rPr>
            </w:pPr>
          </w:p>
        </w:tc>
      </w:tr>
      <w:tr w:rsidR="002A1470" w:rsidRPr="00A94561" w14:paraId="7F2927B3" w14:textId="77777777" w:rsidTr="000653A9">
        <w:trPr>
          <w:trHeight w:val="557"/>
        </w:trPr>
        <w:tc>
          <w:tcPr>
            <w:tcW w:w="3060" w:type="dxa"/>
            <w:tcBorders>
              <w:top w:val="nil"/>
              <w:left w:val="double" w:sz="18" w:space="0" w:color="auto"/>
              <w:bottom w:val="nil"/>
              <w:right w:val="nil"/>
            </w:tcBorders>
            <w:hideMark/>
          </w:tcPr>
          <w:p w14:paraId="284E80A1" w14:textId="06FD0D20" w:rsidR="002A1470" w:rsidRPr="00A94561" w:rsidRDefault="002A1470" w:rsidP="00017785">
            <w:pPr>
              <w:pStyle w:val="TableText"/>
              <w:ind w:right="-648"/>
              <w:jc w:val="left"/>
              <w:rPr>
                <w:rFonts w:ascii="Arial" w:hAnsi="Arial" w:cs="Arial"/>
                <w:b/>
                <w:bCs/>
                <w:color w:val="auto"/>
                <w:sz w:val="20"/>
              </w:rPr>
            </w:pPr>
            <w:r w:rsidRPr="00A94561">
              <w:rPr>
                <w:rFonts w:ascii="Arial" w:hAnsi="Arial" w:cs="Arial"/>
                <w:b/>
                <w:bCs/>
                <w:color w:val="auto"/>
                <w:sz w:val="20"/>
              </w:rPr>
              <w:t>Prepared by:</w:t>
            </w:r>
            <w:r w:rsidR="00447ED3" w:rsidRPr="00A94561">
              <w:rPr>
                <w:rFonts w:ascii="Arial" w:hAnsi="Arial" w:cs="Arial"/>
                <w:b/>
                <w:bCs/>
                <w:color w:val="auto"/>
                <w:sz w:val="20"/>
              </w:rPr>
              <w:t xml:space="preserve"> </w:t>
            </w:r>
            <w:r w:rsidR="000653A9" w:rsidRPr="00A94561">
              <w:rPr>
                <w:rFonts w:ascii="Arial" w:hAnsi="Arial" w:cs="Arial"/>
                <w:b/>
                <w:bCs/>
                <w:color w:val="auto"/>
                <w:sz w:val="20"/>
              </w:rPr>
              <w:t xml:space="preserve"> IPO</w:t>
            </w:r>
          </w:p>
        </w:tc>
        <w:tc>
          <w:tcPr>
            <w:tcW w:w="2340" w:type="dxa"/>
          </w:tcPr>
          <w:p w14:paraId="66A96BB7" w14:textId="77777777" w:rsidR="002A1470" w:rsidRPr="00A94561" w:rsidRDefault="002A1470" w:rsidP="00017785">
            <w:pPr>
              <w:rPr>
                <w:rFonts w:ascii="Arial" w:hAnsi="Arial" w:cs="Arial"/>
              </w:rPr>
            </w:pPr>
          </w:p>
        </w:tc>
        <w:tc>
          <w:tcPr>
            <w:tcW w:w="3240" w:type="dxa"/>
            <w:hideMark/>
          </w:tcPr>
          <w:p w14:paraId="0C963369" w14:textId="2EDE8697" w:rsidR="002A1470" w:rsidRPr="00A94561" w:rsidRDefault="002A1470" w:rsidP="00017785">
            <w:pPr>
              <w:pStyle w:val="TableText"/>
              <w:jc w:val="left"/>
              <w:rPr>
                <w:rFonts w:ascii="Arial" w:hAnsi="Arial" w:cs="Arial"/>
                <w:color w:val="auto"/>
                <w:sz w:val="20"/>
              </w:rPr>
            </w:pPr>
          </w:p>
        </w:tc>
        <w:tc>
          <w:tcPr>
            <w:tcW w:w="1620" w:type="dxa"/>
            <w:tcBorders>
              <w:top w:val="nil"/>
              <w:left w:val="nil"/>
              <w:bottom w:val="nil"/>
              <w:right w:val="double" w:sz="18" w:space="0" w:color="auto"/>
            </w:tcBorders>
          </w:tcPr>
          <w:p w14:paraId="793EF425" w14:textId="77777777" w:rsidR="002A1470" w:rsidRPr="00A94561" w:rsidRDefault="002A1470" w:rsidP="00017785">
            <w:pPr>
              <w:rPr>
                <w:rFonts w:ascii="Arial" w:hAnsi="Arial" w:cs="Arial"/>
              </w:rPr>
            </w:pPr>
          </w:p>
        </w:tc>
      </w:tr>
      <w:tr w:rsidR="002A1470" w:rsidRPr="00B47251" w14:paraId="2C35B040" w14:textId="77777777" w:rsidTr="00017785">
        <w:tc>
          <w:tcPr>
            <w:tcW w:w="3060" w:type="dxa"/>
            <w:tcBorders>
              <w:top w:val="nil"/>
              <w:left w:val="double" w:sz="18" w:space="0" w:color="auto"/>
              <w:bottom w:val="double" w:sz="18" w:space="0" w:color="auto"/>
              <w:right w:val="nil"/>
            </w:tcBorders>
            <w:hideMark/>
          </w:tcPr>
          <w:p w14:paraId="68E4EC65" w14:textId="5A2C39D1" w:rsidR="002A1470" w:rsidRPr="00B47251" w:rsidRDefault="002A1470" w:rsidP="00017785">
            <w:pPr>
              <w:pStyle w:val="TableText"/>
              <w:jc w:val="left"/>
              <w:rPr>
                <w:rFonts w:ascii="Arial" w:hAnsi="Arial" w:cs="Arial"/>
                <w:color w:val="auto"/>
                <w:sz w:val="20"/>
              </w:rPr>
            </w:pPr>
          </w:p>
        </w:tc>
        <w:tc>
          <w:tcPr>
            <w:tcW w:w="2340" w:type="dxa"/>
            <w:tcBorders>
              <w:top w:val="nil"/>
              <w:left w:val="nil"/>
              <w:bottom w:val="double" w:sz="18" w:space="0" w:color="auto"/>
              <w:right w:val="nil"/>
            </w:tcBorders>
          </w:tcPr>
          <w:p w14:paraId="314DCDF6" w14:textId="77777777" w:rsidR="002A1470" w:rsidRPr="00B47251" w:rsidRDefault="002A1470" w:rsidP="00017785">
            <w:pPr>
              <w:rPr>
                <w:rFonts w:ascii="Arial" w:hAnsi="Arial" w:cs="Arial"/>
              </w:rPr>
            </w:pPr>
          </w:p>
        </w:tc>
        <w:tc>
          <w:tcPr>
            <w:tcW w:w="3240" w:type="dxa"/>
            <w:tcBorders>
              <w:top w:val="nil"/>
              <w:left w:val="nil"/>
              <w:bottom w:val="double" w:sz="18" w:space="0" w:color="auto"/>
              <w:right w:val="nil"/>
            </w:tcBorders>
            <w:hideMark/>
          </w:tcPr>
          <w:p w14:paraId="10E32618" w14:textId="70D0CF3F" w:rsidR="002A1470" w:rsidRPr="00B47251" w:rsidRDefault="002A1470" w:rsidP="00017785">
            <w:pPr>
              <w:pStyle w:val="TableText"/>
              <w:jc w:val="left"/>
              <w:rPr>
                <w:rFonts w:ascii="Arial" w:hAnsi="Arial" w:cs="Arial"/>
                <w:color w:val="auto"/>
                <w:sz w:val="20"/>
              </w:rPr>
            </w:pPr>
          </w:p>
        </w:tc>
        <w:tc>
          <w:tcPr>
            <w:tcW w:w="1620" w:type="dxa"/>
            <w:tcBorders>
              <w:top w:val="nil"/>
              <w:left w:val="nil"/>
              <w:bottom w:val="double" w:sz="18" w:space="0" w:color="auto"/>
              <w:right w:val="double" w:sz="18" w:space="0" w:color="auto"/>
            </w:tcBorders>
          </w:tcPr>
          <w:p w14:paraId="75392462" w14:textId="77777777" w:rsidR="002A1470" w:rsidRPr="00B47251" w:rsidRDefault="002A1470" w:rsidP="00017785">
            <w:pPr>
              <w:rPr>
                <w:rFonts w:ascii="Arial" w:hAnsi="Arial" w:cs="Arial"/>
              </w:rPr>
            </w:pPr>
          </w:p>
        </w:tc>
      </w:tr>
    </w:tbl>
    <w:p w14:paraId="574BC110" w14:textId="77777777" w:rsidR="002A1470" w:rsidRPr="00B47251" w:rsidRDefault="002A1470" w:rsidP="00D84FC8">
      <w:pPr>
        <w:pStyle w:val="DefaultText"/>
        <w:ind w:left="720" w:hanging="720"/>
        <w:rPr>
          <w:rFonts w:ascii="Arial" w:hAnsi="Arial" w:cs="Arial"/>
          <w:b/>
          <w:bCs/>
          <w:sz w:val="20"/>
        </w:rPr>
      </w:pPr>
    </w:p>
    <w:sectPr w:rsidR="002A1470" w:rsidRPr="00B47251" w:rsidSect="00D84FC8">
      <w:headerReference w:type="default" r:id="rId16"/>
      <w:footerReference w:type="even" r:id="rId17"/>
      <w:footerReference w:type="default" r:id="rId18"/>
      <w:footerReference w:type="first" r:id="rId19"/>
      <w:pgSz w:w="11906" w:h="16838"/>
      <w:pgMar w:top="873" w:right="873" w:bottom="284" w:left="873" w:header="646" w:footer="497"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AD87C" w14:textId="77777777" w:rsidR="00EA156F" w:rsidRDefault="00EA156F">
      <w:r>
        <w:separator/>
      </w:r>
    </w:p>
  </w:endnote>
  <w:endnote w:type="continuationSeparator" w:id="0">
    <w:p w14:paraId="2F9296D5" w14:textId="77777777" w:rsidR="00EA156F" w:rsidRDefault="00EA156F">
      <w:r>
        <w:continuationSeparator/>
      </w:r>
    </w:p>
  </w:endnote>
  <w:endnote w:type="continuationNotice" w:id="1">
    <w:p w14:paraId="1DC8397A" w14:textId="77777777" w:rsidR="00EA156F" w:rsidRDefault="00EA1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5A5E" w14:textId="77777777" w:rsidR="00EA156F" w:rsidRDefault="00EA156F" w:rsidP="001029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B153E2" w14:textId="77777777" w:rsidR="00EA156F" w:rsidRDefault="00EA156F" w:rsidP="001029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1542" w14:textId="77777777" w:rsidR="00EA156F" w:rsidRDefault="00EA156F">
    <w:pPr>
      <w:pStyle w:val="Footer"/>
      <w:jc w:val="right"/>
    </w:pPr>
  </w:p>
  <w:p w14:paraId="2C8798F4" w14:textId="77777777" w:rsidR="00EA156F" w:rsidRDefault="00EA156F">
    <w:pPr>
      <w:pStyle w:val="DefaultText"/>
      <w:tabs>
        <w:tab w:val="center" w:pos="4513"/>
        <w:tab w:val="right" w:pos="9026"/>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763758"/>
      <w:docPartObj>
        <w:docPartGallery w:val="Page Numbers (Bottom of Page)"/>
        <w:docPartUnique/>
      </w:docPartObj>
    </w:sdtPr>
    <w:sdtEndPr>
      <w:rPr>
        <w:noProof/>
      </w:rPr>
    </w:sdtEndPr>
    <w:sdtContent>
      <w:p w14:paraId="5F6B07EB" w14:textId="77777777" w:rsidR="00EA156F" w:rsidRDefault="002C3CE2" w:rsidP="001A162C">
        <w:pPr>
          <w:pStyle w:val="Footer"/>
        </w:pPr>
      </w:p>
    </w:sdtContent>
  </w:sdt>
  <w:p w14:paraId="04AA7CC2" w14:textId="77777777" w:rsidR="00EA156F" w:rsidRDefault="00EA1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DA2BF" w14:textId="77777777" w:rsidR="00EA156F" w:rsidRDefault="00EA156F">
      <w:r>
        <w:separator/>
      </w:r>
    </w:p>
  </w:footnote>
  <w:footnote w:type="continuationSeparator" w:id="0">
    <w:p w14:paraId="341B9646" w14:textId="77777777" w:rsidR="00EA156F" w:rsidRDefault="00EA156F">
      <w:r>
        <w:continuationSeparator/>
      </w:r>
    </w:p>
  </w:footnote>
  <w:footnote w:type="continuationNotice" w:id="1">
    <w:p w14:paraId="54D2D304" w14:textId="77777777" w:rsidR="00EA156F" w:rsidRDefault="00EA15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7853A" w14:textId="023981EC" w:rsidR="00EA156F" w:rsidRDefault="00EA156F" w:rsidP="00B47251">
    <w:pPr>
      <w:pStyle w:val="Header"/>
      <w:jc w:val="right"/>
    </w:pPr>
    <w:r>
      <w:t xml:space="preserve">                                                                                           </w:t>
    </w:r>
    <w:r>
      <w:rPr>
        <w:noProof/>
        <w:lang w:eastAsia="en-IE"/>
      </w:rPr>
      <w:drawing>
        <wp:inline distT="0" distB="0" distL="0" distR="0" wp14:anchorId="7339DBA0" wp14:editId="1323EA4D">
          <wp:extent cx="1932167" cy="708329"/>
          <wp:effectExtent l="0" t="0" r="0" b="0"/>
          <wp:docPr id="24" name="Picture 24"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38487" cy="7106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918"/>
    <w:multiLevelType w:val="hybridMultilevel"/>
    <w:tmpl w:val="397A6F3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744A26"/>
    <w:multiLevelType w:val="hybridMultilevel"/>
    <w:tmpl w:val="8648F4E4"/>
    <w:lvl w:ilvl="0" w:tplc="60C6E466">
      <w:start w:val="9"/>
      <w:numFmt w:val="decimal"/>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9126EC"/>
    <w:multiLevelType w:val="hybridMultilevel"/>
    <w:tmpl w:val="DDAA753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F5514D"/>
    <w:multiLevelType w:val="hybridMultilevel"/>
    <w:tmpl w:val="5BFEA0D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5834BE"/>
    <w:multiLevelType w:val="hybridMultilevel"/>
    <w:tmpl w:val="70A25200"/>
    <w:lvl w:ilvl="0" w:tplc="C910E966">
      <w:start w:val="5"/>
      <w:numFmt w:val="decimal"/>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5" w15:restartNumberingAfterBreak="0">
    <w:nsid w:val="20453910"/>
    <w:multiLevelType w:val="hybridMultilevel"/>
    <w:tmpl w:val="D1BE07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C72E7B"/>
    <w:multiLevelType w:val="hybridMultilevel"/>
    <w:tmpl w:val="99C24FE2"/>
    <w:lvl w:ilvl="0" w:tplc="1809000F">
      <w:start w:val="5"/>
      <w:numFmt w:val="decimal"/>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061343D"/>
    <w:multiLevelType w:val="hybridMultilevel"/>
    <w:tmpl w:val="51824098"/>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7CA73B0"/>
    <w:multiLevelType w:val="hybridMultilevel"/>
    <w:tmpl w:val="F474B91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B2703B6"/>
    <w:multiLevelType w:val="hybridMultilevel"/>
    <w:tmpl w:val="053ABE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D8119CA"/>
    <w:multiLevelType w:val="hybridMultilevel"/>
    <w:tmpl w:val="4D1EF00E"/>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AF90F02"/>
    <w:multiLevelType w:val="hybridMultilevel"/>
    <w:tmpl w:val="E1ECAF2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7436A1"/>
    <w:multiLevelType w:val="hybridMultilevel"/>
    <w:tmpl w:val="D8326D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C00007"/>
    <w:multiLevelType w:val="hybridMultilevel"/>
    <w:tmpl w:val="5AA27A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B5B1EBF"/>
    <w:multiLevelType w:val="hybridMultilevel"/>
    <w:tmpl w:val="4D7E2B0E"/>
    <w:lvl w:ilvl="0" w:tplc="1809000F">
      <w:start w:val="8"/>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7D69723C"/>
    <w:multiLevelType w:val="hybridMultilevel"/>
    <w:tmpl w:val="7E38CB84"/>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6" w15:restartNumberingAfterBreak="0">
    <w:nsid w:val="7DB314F3"/>
    <w:multiLevelType w:val="hybridMultilevel"/>
    <w:tmpl w:val="5AA27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3F1B5F"/>
    <w:multiLevelType w:val="hybridMultilevel"/>
    <w:tmpl w:val="91968AA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CE73D5"/>
    <w:multiLevelType w:val="hybridMultilevel"/>
    <w:tmpl w:val="291A3D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702629893">
    <w:abstractNumId w:val="18"/>
  </w:num>
  <w:num w:numId="2" w16cid:durableId="1465655488">
    <w:abstractNumId w:val="0"/>
  </w:num>
  <w:num w:numId="3" w16cid:durableId="1187909080">
    <w:abstractNumId w:val="17"/>
  </w:num>
  <w:num w:numId="4" w16cid:durableId="77005119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4977305">
    <w:abstractNumId w:val="11"/>
  </w:num>
  <w:num w:numId="6" w16cid:durableId="1346252497">
    <w:abstractNumId w:val="3"/>
  </w:num>
  <w:num w:numId="7" w16cid:durableId="43405776">
    <w:abstractNumId w:val="12"/>
  </w:num>
  <w:num w:numId="8" w16cid:durableId="1313218737">
    <w:abstractNumId w:val="2"/>
  </w:num>
  <w:num w:numId="9" w16cid:durableId="1618103625">
    <w:abstractNumId w:val="15"/>
  </w:num>
  <w:num w:numId="10" w16cid:durableId="975374285">
    <w:abstractNumId w:val="8"/>
  </w:num>
  <w:num w:numId="11" w16cid:durableId="1822965207">
    <w:abstractNumId w:val="5"/>
  </w:num>
  <w:num w:numId="12" w16cid:durableId="1821313947">
    <w:abstractNumId w:val="13"/>
  </w:num>
  <w:num w:numId="13" w16cid:durableId="1975718214">
    <w:abstractNumId w:val="16"/>
  </w:num>
  <w:num w:numId="14" w16cid:durableId="361982822">
    <w:abstractNumId w:val="6"/>
  </w:num>
  <w:num w:numId="15" w16cid:durableId="2015498832">
    <w:abstractNumId w:val="7"/>
  </w:num>
  <w:num w:numId="16" w16cid:durableId="832336961">
    <w:abstractNumId w:val="10"/>
  </w:num>
  <w:num w:numId="17" w16cid:durableId="1940477991">
    <w:abstractNumId w:val="14"/>
  </w:num>
  <w:num w:numId="18" w16cid:durableId="1946307523">
    <w:abstractNumId w:val="9"/>
  </w:num>
  <w:num w:numId="19" w16cid:durableId="58407283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93B"/>
    <w:rsid w:val="000008EB"/>
    <w:rsid w:val="00004E75"/>
    <w:rsid w:val="00010F0E"/>
    <w:rsid w:val="00015D32"/>
    <w:rsid w:val="00031B60"/>
    <w:rsid w:val="000529DF"/>
    <w:rsid w:val="000638F0"/>
    <w:rsid w:val="000653A9"/>
    <w:rsid w:val="00083388"/>
    <w:rsid w:val="0009281C"/>
    <w:rsid w:val="000B1A5D"/>
    <w:rsid w:val="000C27E0"/>
    <w:rsid w:val="000E2408"/>
    <w:rsid w:val="000F4026"/>
    <w:rsid w:val="0010293B"/>
    <w:rsid w:val="00102B8A"/>
    <w:rsid w:val="00105DFF"/>
    <w:rsid w:val="00114226"/>
    <w:rsid w:val="00125E2F"/>
    <w:rsid w:val="0012652B"/>
    <w:rsid w:val="001327A2"/>
    <w:rsid w:val="00132EEE"/>
    <w:rsid w:val="00141198"/>
    <w:rsid w:val="00193966"/>
    <w:rsid w:val="001A162C"/>
    <w:rsid w:val="001C20FC"/>
    <w:rsid w:val="001C6801"/>
    <w:rsid w:val="00221F91"/>
    <w:rsid w:val="002239CC"/>
    <w:rsid w:val="00245819"/>
    <w:rsid w:val="0024700B"/>
    <w:rsid w:val="002671F6"/>
    <w:rsid w:val="00267316"/>
    <w:rsid w:val="00285397"/>
    <w:rsid w:val="002A0298"/>
    <w:rsid w:val="002A1470"/>
    <w:rsid w:val="002B0A77"/>
    <w:rsid w:val="002B4C72"/>
    <w:rsid w:val="002C3CE2"/>
    <w:rsid w:val="002C7F6C"/>
    <w:rsid w:val="00322277"/>
    <w:rsid w:val="00325972"/>
    <w:rsid w:val="003468DF"/>
    <w:rsid w:val="003B4427"/>
    <w:rsid w:val="003C33A9"/>
    <w:rsid w:val="003C7793"/>
    <w:rsid w:val="003E1503"/>
    <w:rsid w:val="003F2AE2"/>
    <w:rsid w:val="00433CF3"/>
    <w:rsid w:val="00447ED3"/>
    <w:rsid w:val="004638F2"/>
    <w:rsid w:val="0046484A"/>
    <w:rsid w:val="004731A3"/>
    <w:rsid w:val="0048367A"/>
    <w:rsid w:val="00486AB8"/>
    <w:rsid w:val="00490DD7"/>
    <w:rsid w:val="0049560B"/>
    <w:rsid w:val="004A663E"/>
    <w:rsid w:val="004D1610"/>
    <w:rsid w:val="004F2859"/>
    <w:rsid w:val="00512F09"/>
    <w:rsid w:val="005134BD"/>
    <w:rsid w:val="005144FA"/>
    <w:rsid w:val="005178B9"/>
    <w:rsid w:val="00525551"/>
    <w:rsid w:val="005257D3"/>
    <w:rsid w:val="00535DE6"/>
    <w:rsid w:val="005679AA"/>
    <w:rsid w:val="00577EBC"/>
    <w:rsid w:val="005932CB"/>
    <w:rsid w:val="005B229C"/>
    <w:rsid w:val="005B684F"/>
    <w:rsid w:val="005B6E14"/>
    <w:rsid w:val="005C7718"/>
    <w:rsid w:val="00624FE2"/>
    <w:rsid w:val="00632349"/>
    <w:rsid w:val="006407DE"/>
    <w:rsid w:val="0064362B"/>
    <w:rsid w:val="0064450F"/>
    <w:rsid w:val="00645D3E"/>
    <w:rsid w:val="00662638"/>
    <w:rsid w:val="00662DAB"/>
    <w:rsid w:val="00662DE9"/>
    <w:rsid w:val="00664625"/>
    <w:rsid w:val="00676EEC"/>
    <w:rsid w:val="006A6014"/>
    <w:rsid w:val="006A75DE"/>
    <w:rsid w:val="006B538C"/>
    <w:rsid w:val="006B7A0F"/>
    <w:rsid w:val="006D3AEF"/>
    <w:rsid w:val="006D7E77"/>
    <w:rsid w:val="006F1C41"/>
    <w:rsid w:val="0072421C"/>
    <w:rsid w:val="00747DA2"/>
    <w:rsid w:val="0075779A"/>
    <w:rsid w:val="00764494"/>
    <w:rsid w:val="007704C8"/>
    <w:rsid w:val="00772586"/>
    <w:rsid w:val="00784BBD"/>
    <w:rsid w:val="007A4349"/>
    <w:rsid w:val="007C2E61"/>
    <w:rsid w:val="007E1B6F"/>
    <w:rsid w:val="007F235C"/>
    <w:rsid w:val="007F4765"/>
    <w:rsid w:val="0080010B"/>
    <w:rsid w:val="0081079B"/>
    <w:rsid w:val="0081245D"/>
    <w:rsid w:val="00827ED6"/>
    <w:rsid w:val="00831E90"/>
    <w:rsid w:val="00856FBA"/>
    <w:rsid w:val="00867AA6"/>
    <w:rsid w:val="00872DCD"/>
    <w:rsid w:val="008A0FA6"/>
    <w:rsid w:val="008C7DCB"/>
    <w:rsid w:val="008D09BC"/>
    <w:rsid w:val="008D6DF1"/>
    <w:rsid w:val="00901A59"/>
    <w:rsid w:val="009269FA"/>
    <w:rsid w:val="00953366"/>
    <w:rsid w:val="009631DE"/>
    <w:rsid w:val="00973752"/>
    <w:rsid w:val="00980B7C"/>
    <w:rsid w:val="00981DD5"/>
    <w:rsid w:val="009C6389"/>
    <w:rsid w:val="009D0EFF"/>
    <w:rsid w:val="009F77DC"/>
    <w:rsid w:val="00A1356C"/>
    <w:rsid w:val="00A25571"/>
    <w:rsid w:val="00A40452"/>
    <w:rsid w:val="00A44604"/>
    <w:rsid w:val="00A47A2F"/>
    <w:rsid w:val="00A65B79"/>
    <w:rsid w:val="00A94561"/>
    <w:rsid w:val="00A95134"/>
    <w:rsid w:val="00AA05D1"/>
    <w:rsid w:val="00AA1464"/>
    <w:rsid w:val="00AC0B75"/>
    <w:rsid w:val="00AF1025"/>
    <w:rsid w:val="00AF3FB0"/>
    <w:rsid w:val="00B0392F"/>
    <w:rsid w:val="00B12632"/>
    <w:rsid w:val="00B307EC"/>
    <w:rsid w:val="00B365FF"/>
    <w:rsid w:val="00B37BD5"/>
    <w:rsid w:val="00B47251"/>
    <w:rsid w:val="00B511E8"/>
    <w:rsid w:val="00B569EF"/>
    <w:rsid w:val="00B6317B"/>
    <w:rsid w:val="00B91955"/>
    <w:rsid w:val="00B92E18"/>
    <w:rsid w:val="00B9556D"/>
    <w:rsid w:val="00B95FFC"/>
    <w:rsid w:val="00BA54B2"/>
    <w:rsid w:val="00BC33AF"/>
    <w:rsid w:val="00BD2F24"/>
    <w:rsid w:val="00BE0AF9"/>
    <w:rsid w:val="00C008D8"/>
    <w:rsid w:val="00C40CEE"/>
    <w:rsid w:val="00C51F5B"/>
    <w:rsid w:val="00C70751"/>
    <w:rsid w:val="00C7346E"/>
    <w:rsid w:val="00C75F53"/>
    <w:rsid w:val="00C841FD"/>
    <w:rsid w:val="00C924C9"/>
    <w:rsid w:val="00C95CD4"/>
    <w:rsid w:val="00CB3250"/>
    <w:rsid w:val="00CB4A42"/>
    <w:rsid w:val="00CB5BF0"/>
    <w:rsid w:val="00CC0F84"/>
    <w:rsid w:val="00CD2418"/>
    <w:rsid w:val="00CF2333"/>
    <w:rsid w:val="00D02C83"/>
    <w:rsid w:val="00D1000B"/>
    <w:rsid w:val="00D332F2"/>
    <w:rsid w:val="00D51BAC"/>
    <w:rsid w:val="00D55BFA"/>
    <w:rsid w:val="00D56ECC"/>
    <w:rsid w:val="00D8209C"/>
    <w:rsid w:val="00D84A13"/>
    <w:rsid w:val="00D84FC8"/>
    <w:rsid w:val="00D915EB"/>
    <w:rsid w:val="00DD5536"/>
    <w:rsid w:val="00E11E46"/>
    <w:rsid w:val="00E12CA3"/>
    <w:rsid w:val="00E2420B"/>
    <w:rsid w:val="00E33E19"/>
    <w:rsid w:val="00E53192"/>
    <w:rsid w:val="00E759AA"/>
    <w:rsid w:val="00E87DE5"/>
    <w:rsid w:val="00E9192C"/>
    <w:rsid w:val="00E920D3"/>
    <w:rsid w:val="00EA156F"/>
    <w:rsid w:val="00EC10F0"/>
    <w:rsid w:val="00EC467E"/>
    <w:rsid w:val="00EC7642"/>
    <w:rsid w:val="00ED0015"/>
    <w:rsid w:val="00EF378F"/>
    <w:rsid w:val="00EF4035"/>
    <w:rsid w:val="00EF530B"/>
    <w:rsid w:val="00F16255"/>
    <w:rsid w:val="00F449F4"/>
    <w:rsid w:val="00F50B08"/>
    <w:rsid w:val="00F51E13"/>
    <w:rsid w:val="00F63548"/>
    <w:rsid w:val="00F93361"/>
    <w:rsid w:val="00F972BF"/>
    <w:rsid w:val="00FC152B"/>
    <w:rsid w:val="00FC4E74"/>
    <w:rsid w:val="00FD1654"/>
    <w:rsid w:val="00FF24EB"/>
    <w:rsid w:val="00FF435F"/>
    <w:rsid w:val="47EC15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3CFD9FB"/>
  <w15:docId w15:val="{46081627-270E-4D9E-9CD9-C1122D59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7251"/>
    <w:pPr>
      <w:overflowPunct w:val="0"/>
      <w:autoSpaceDE w:val="0"/>
      <w:autoSpaceDN w:val="0"/>
      <w:adjustRightInd w:val="0"/>
      <w:textAlignment w:val="baseline"/>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0293B"/>
    <w:pPr>
      <w:tabs>
        <w:tab w:val="center" w:pos="4153"/>
        <w:tab w:val="right" w:pos="8306"/>
      </w:tabs>
    </w:pPr>
  </w:style>
  <w:style w:type="paragraph" w:customStyle="1" w:styleId="TableText">
    <w:name w:val="Table Text"/>
    <w:basedOn w:val="Normal"/>
    <w:rsid w:val="0010293B"/>
    <w:pPr>
      <w:jc w:val="right"/>
    </w:pPr>
    <w:rPr>
      <w:color w:val="000000"/>
      <w:sz w:val="24"/>
    </w:rPr>
  </w:style>
  <w:style w:type="paragraph" w:customStyle="1" w:styleId="DefaultText">
    <w:name w:val="Default Text"/>
    <w:basedOn w:val="Normal"/>
    <w:rsid w:val="0010293B"/>
    <w:rPr>
      <w:color w:val="000000"/>
      <w:sz w:val="24"/>
    </w:rPr>
  </w:style>
  <w:style w:type="character" w:styleId="PageNumber">
    <w:name w:val="page number"/>
    <w:basedOn w:val="DefaultParagraphFont"/>
    <w:rsid w:val="0010293B"/>
  </w:style>
  <w:style w:type="paragraph" w:styleId="Header">
    <w:name w:val="header"/>
    <w:basedOn w:val="Normal"/>
    <w:rsid w:val="009631DE"/>
    <w:pPr>
      <w:tabs>
        <w:tab w:val="center" w:pos="4153"/>
        <w:tab w:val="right" w:pos="8306"/>
      </w:tabs>
    </w:pPr>
  </w:style>
  <w:style w:type="paragraph" w:customStyle="1" w:styleId="DefaultText1">
    <w:name w:val="Default Text:1"/>
    <w:basedOn w:val="Normal"/>
    <w:rsid w:val="009631DE"/>
    <w:rPr>
      <w:color w:val="000000"/>
      <w:sz w:val="24"/>
      <w:lang w:val="en-US" w:eastAsia="en-IE"/>
    </w:rPr>
  </w:style>
  <w:style w:type="paragraph" w:styleId="BalloonText">
    <w:name w:val="Balloon Text"/>
    <w:basedOn w:val="Normal"/>
    <w:semiHidden/>
    <w:rsid w:val="00953366"/>
    <w:rPr>
      <w:rFonts w:ascii="Tahoma" w:hAnsi="Tahoma" w:cs="Tahoma"/>
      <w:sz w:val="16"/>
      <w:szCs w:val="16"/>
    </w:rPr>
  </w:style>
  <w:style w:type="paragraph" w:styleId="FootnoteText">
    <w:name w:val="footnote text"/>
    <w:basedOn w:val="Normal"/>
    <w:semiHidden/>
    <w:rsid w:val="00662DE9"/>
  </w:style>
  <w:style w:type="character" w:styleId="FootnoteReference">
    <w:name w:val="footnote reference"/>
    <w:basedOn w:val="DefaultParagraphFont"/>
    <w:semiHidden/>
    <w:rsid w:val="00662DE9"/>
    <w:rPr>
      <w:vertAlign w:val="superscript"/>
    </w:rPr>
  </w:style>
  <w:style w:type="character" w:customStyle="1" w:styleId="FooterChar">
    <w:name w:val="Footer Char"/>
    <w:basedOn w:val="DefaultParagraphFont"/>
    <w:link w:val="Footer"/>
    <w:uiPriority w:val="99"/>
    <w:rsid w:val="00D915EB"/>
    <w:rPr>
      <w:lang w:eastAsia="en-GB"/>
    </w:rPr>
  </w:style>
  <w:style w:type="character" w:styleId="Hyperlink">
    <w:name w:val="Hyperlink"/>
    <w:basedOn w:val="DefaultParagraphFont"/>
    <w:uiPriority w:val="99"/>
    <w:semiHidden/>
    <w:unhideWhenUsed/>
    <w:rsid w:val="009F77DC"/>
    <w:rPr>
      <w:color w:val="0000FF" w:themeColor="hyperlink"/>
      <w:u w:val="single"/>
    </w:rPr>
  </w:style>
  <w:style w:type="paragraph" w:styleId="ListParagraph">
    <w:name w:val="List Paragraph"/>
    <w:basedOn w:val="Normal"/>
    <w:uiPriority w:val="34"/>
    <w:qFormat/>
    <w:rsid w:val="00872DCD"/>
    <w:pPr>
      <w:widowControl w:val="0"/>
      <w:overflowPunct/>
      <w:adjustRightInd/>
      <w:spacing w:before="4"/>
      <w:ind w:left="102" w:right="103"/>
      <w:textAlignment w:val="auto"/>
    </w:pPr>
    <w:rPr>
      <w:sz w:val="22"/>
      <w:szCs w:val="22"/>
      <w:lang w:val="en-US" w:eastAsia="en-US"/>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rPr>
      <w:lang w:eastAsia="en-GB"/>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8A0FA6"/>
    <w:rPr>
      <w:b/>
      <w:bCs/>
    </w:rPr>
  </w:style>
  <w:style w:type="character" w:customStyle="1" w:styleId="CommentSubjectChar">
    <w:name w:val="Comment Subject Char"/>
    <w:basedOn w:val="CommentTextChar"/>
    <w:link w:val="CommentSubject"/>
    <w:semiHidden/>
    <w:rsid w:val="008A0FA6"/>
    <w:rPr>
      <w:b/>
      <w:bCs/>
      <w:lang w:eastAsia="en-GB"/>
    </w:rPr>
  </w:style>
  <w:style w:type="paragraph" w:styleId="Revision">
    <w:name w:val="Revision"/>
    <w:hidden/>
    <w:uiPriority w:val="99"/>
    <w:semiHidden/>
    <w:rsid w:val="000C27E0"/>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3409">
      <w:bodyDiv w:val="1"/>
      <w:marLeft w:val="0"/>
      <w:marRight w:val="0"/>
      <w:marTop w:val="0"/>
      <w:marBottom w:val="0"/>
      <w:divBdr>
        <w:top w:val="none" w:sz="0" w:space="0" w:color="auto"/>
        <w:left w:val="none" w:sz="0" w:space="0" w:color="auto"/>
        <w:bottom w:val="none" w:sz="0" w:space="0" w:color="auto"/>
        <w:right w:val="none" w:sz="0" w:space="0" w:color="auto"/>
      </w:divBdr>
    </w:div>
    <w:div w:id="332995841">
      <w:bodyDiv w:val="1"/>
      <w:marLeft w:val="0"/>
      <w:marRight w:val="0"/>
      <w:marTop w:val="0"/>
      <w:marBottom w:val="0"/>
      <w:divBdr>
        <w:top w:val="none" w:sz="0" w:space="0" w:color="auto"/>
        <w:left w:val="none" w:sz="0" w:space="0" w:color="auto"/>
        <w:bottom w:val="none" w:sz="0" w:space="0" w:color="auto"/>
        <w:right w:val="none" w:sz="0" w:space="0" w:color="auto"/>
      </w:divBdr>
    </w:div>
    <w:div w:id="811757295">
      <w:bodyDiv w:val="1"/>
      <w:marLeft w:val="0"/>
      <w:marRight w:val="0"/>
      <w:marTop w:val="0"/>
      <w:marBottom w:val="0"/>
      <w:divBdr>
        <w:top w:val="none" w:sz="0" w:space="0" w:color="auto"/>
        <w:left w:val="none" w:sz="0" w:space="0" w:color="auto"/>
        <w:bottom w:val="none" w:sz="0" w:space="0" w:color="auto"/>
        <w:right w:val="none" w:sz="0" w:space="0" w:color="auto"/>
      </w:divBdr>
    </w:div>
    <w:div w:id="1128544669">
      <w:bodyDiv w:val="1"/>
      <w:marLeft w:val="0"/>
      <w:marRight w:val="0"/>
      <w:marTop w:val="0"/>
      <w:marBottom w:val="0"/>
      <w:divBdr>
        <w:top w:val="none" w:sz="0" w:space="0" w:color="auto"/>
        <w:left w:val="none" w:sz="0" w:space="0" w:color="auto"/>
        <w:bottom w:val="none" w:sz="0" w:space="0" w:color="auto"/>
        <w:right w:val="none" w:sz="0" w:space="0" w:color="auto"/>
      </w:divBdr>
    </w:div>
    <w:div w:id="179143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ipo.gov.ie"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ipo.gov.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FileName xmlns="http://schemas.microsoft.com/sharepoint/v3">DJE068-003-2024</eDocs_FileName>
    <_dlc_ExpireDateSaved xmlns="http://schemas.microsoft.com/sharepoint/v3" xsi:nil="true"/>
    <_dlc_ExpireDate xmlns="http://schemas.microsoft.com/sharepoint/v3" xsi:nil="true"/>
    <TaxCatchAll xmlns="973a59ba-228f-43ed-af88-4ea50f5a074e">
      <Value>24</Value>
      <Value>3</Value>
      <Value>1</Value>
      <Value>4</Value>
    </TaxCatchAll>
    <eDocs_YearTaxHTField0 xmlns="2de12da9-7e20-4bcf-8771-da6e2e2998b3">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246e9243-f445-4b69-97df-6b379cb0cc01</TermId>
        </TermInfo>
      </Terms>
    </eDocs_YearTaxHTField0>
    <eDocs_SeriesSubSeriesTaxHTField0 xmlns="2de12da9-7e20-4bcf-8771-da6e2e2998b3">
      <Terms xmlns="http://schemas.microsoft.com/office/infopath/2007/PartnerControls">
        <TermInfo xmlns="http://schemas.microsoft.com/office/infopath/2007/PartnerControls">
          <TermName xmlns="http://schemas.microsoft.com/office/infopath/2007/PartnerControls">068</TermName>
          <TermId xmlns="http://schemas.microsoft.com/office/infopath/2007/PartnerControls">9e63c055-2be9-42e6-9181-f0f8e5a11c3c</TermId>
        </TermInfo>
      </Terms>
    </eDocs_SeriesSubSeriesTaxHTField0>
    <eDocs_FileTopicsTaxHTField0 xmlns="2de12da9-7e20-4bcf-8771-da6e2e2998b3">
      <Terms xmlns="http://schemas.microsoft.com/office/infopath/2007/PartnerControls">
        <TermInfo xmlns="http://schemas.microsoft.com/office/infopath/2007/PartnerControls">
          <TermName xmlns="http://schemas.microsoft.com/office/infopath/2007/PartnerControls">Business Analysis</TermName>
          <TermId xmlns="http://schemas.microsoft.com/office/infopath/2007/PartnerControls">a6d960ae-da29-4f7c-aec4-24e8906d882c</TermId>
        </TermInfo>
      </Terms>
    </eDocs_FileTopicsTaxHTField0>
    <eDocs_DocumentTopicsTaxHTField0 xmlns="2de12da9-7e20-4bcf-8771-da6e2e2998b3">
      <Terms xmlns="http://schemas.microsoft.com/office/infopath/2007/PartnerControls"/>
    </eDocs_DocumentTopicsTaxHTField0>
    <eDocs_SecurityClassificationTaxHTField0 xmlns="2de12da9-7e20-4bcf-8771-da6e2e2998b3">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d6154209-901f-4005-abe0-dde865f488ac</TermId>
        </TermInfo>
      </Terms>
    </eDocs_SecurityClassificationTaxHTField0>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ct:contentTypeSchema xmlns:ct="http://schemas.microsoft.com/office/2006/metadata/contentType" xmlns:ma="http://schemas.microsoft.com/office/2006/metadata/properties/metaAttributes" ct:_="" ma:_="" ma:contentTypeName="eDocument" ma:contentTypeID="0x0101000BC94875665D404BB1351B53C41FD2C0009B9B595FE693D24CA639FD000AF72C36" ma:contentTypeVersion="24" ma:contentTypeDescription="Create a new document for eDocs" ma:contentTypeScope="" ma:versionID="acbabfd03383aa2d2e324eca81c6897f">
  <xsd:schema xmlns:xsd="http://www.w3.org/2001/XMLSchema" xmlns:xs="http://www.w3.org/2001/XMLSchema" xmlns:p="http://schemas.microsoft.com/office/2006/metadata/properties" xmlns:ns1="http://schemas.microsoft.com/sharepoint/v3" xmlns:ns2="2de12da9-7e20-4bcf-8771-da6e2e2998b3" xmlns:ns3="973a59ba-228f-43ed-af88-4ea50f5a074e" xmlns:ns4="http://schemas.microsoft.com/sharepoint/v4" targetNamespace="http://schemas.microsoft.com/office/2006/metadata/properties" ma:root="true" ma:fieldsID="cda5e7bfd9825da9b0ae873950720f4b" ns1:_="" ns2:_="" ns3:_="" ns4:_="">
    <xsd:import namespace="http://schemas.microsoft.com/sharepoint/v3"/>
    <xsd:import namespace="2de12da9-7e20-4bcf-8771-da6e2e2998b3"/>
    <xsd:import namespace="973a59ba-228f-43ed-af88-4ea50f5a074e"/>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1:eDocs_FileStatus"/>
                <xsd:element ref="ns2:eDocs_YearTaxHTField0" minOccurs="0"/>
                <xsd:element ref="ns2:eDocs_FileTopicsTaxHTField0" minOccurs="0"/>
                <xsd:element ref="ns1:eDocs_FileName" minOccurs="0"/>
                <xsd:element ref="ns4:IconOverlay" minOccurs="0"/>
                <xsd:element ref="ns1:_vti_ItemHoldRecordStatus"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2" nillable="true" ma:displayName="File Name" ma:default="0" ma:description="File Number" ma:indexed="true" ma:internalName="eDocs_FileName">
      <xsd:simpleType>
        <xsd:restriction base="dms:Text">
          <xsd:maxLength value="100"/>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e12da9-7e20-4bcf-8771-da6e2e2998b3"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7c2d6244-cd1d-4efa-a3f0-d91ebf80135b" ma:termSetId="f077f246-e236-41a7-b5e7-32206ed0c02f" ma:anchorId="00000000-0000-0000-0000-000000000000" ma:open="false" ma:isKeyword="false">
      <xsd:complexType>
        <xsd:sequence>
          <xsd:element ref="pc:Terms" minOccurs="0" maxOccurs="1"/>
        </xsd:sequence>
      </xsd:complexType>
    </xsd:element>
    <xsd:element name="eDocs_YearTaxHTField0" ma:index="18" nillable="true" ma:taxonomy="true" ma:internalName="eDocs_YearTaxHTField0" ma:taxonomyFieldName="eDocs_Year" ma:displayName="Year" ma:indexed="true" ma:fieldId="{7b1b8a72-8553-41e1-8dd7-5ce464e281f2}" ma:sspId="7c2d6244-cd1d-4efa-a3f0-d91ebf80135b" ma:termSetId="ce59be0b-c475-4dad-9d13-d884cc984bf7" ma:anchorId="00000000-0000-0000-0000-000000000000" ma:open="false" ma:isKeyword="false">
      <xsd:complexType>
        <xsd:sequence>
          <xsd:element ref="pc:Terms" minOccurs="0" maxOccurs="1"/>
        </xsd:sequence>
      </xsd:complexType>
    </xsd:element>
    <xsd:element name="eDocs_FileTopicsTaxHTField0" ma:index="20" nillable="true" ma:taxonomy="true" ma:internalName="eDocs_FileTopicsTaxHTField0" ma:taxonomyFieldName="eDocs_FileTopics" ma:displayName="File Topics" ma:default="" ma:fieldId="{602c691f-3efa-402d-ab5c-baa8c240a9e7}" ma:taxonomyMulti="true" ma:sspId="7c2d6244-cd1d-4efa-a3f0-d91ebf80135b" ma:termSetId="6de0ce42-6b73-402c-8ed3-c39624bb7c73" ma:anchorId="00000000-0000-0000-0000-000000000000" ma:open="false" ma:isKeyword="false">
      <xsd:complexType>
        <xsd:sequence>
          <xsd:element ref="pc:Terms" minOccurs="0" maxOccurs="1"/>
        </xsd:sequence>
      </xsd:complexType>
    </xsd:element>
    <xsd:element name="eDocs_SecurityClassificationTaxHTField0" ma:index="25" nillable="true" ma:taxonomy="true" ma:internalName="eDocs_SecurityClassificationTaxHTField0" ma:taxonomyFieldName="eDocs_SecurityClassification" ma:displayName="Security Classification" ma:default="1;#Unclassified|d6154209-901f-4005-abe0-dde865f488ac" ma:fieldId="{6bbd3faf-a5ab-4e5e-b8a6-a5e099cef439}" ma:sspId="7c2d6244-cd1d-4efa-a3f0-d91ebf80135b" ma:termSetId="8b64dfb4-ccd3-48c7-acb6-54f1ab2694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3a59ba-228f-43ed-af88-4ea50f5a07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4384d6-63d0-46bc-b9d9-bc2bc50524b0}" ma:internalName="TaxCatchAll" ma:showField="CatchAllData" ma:web="973a59ba-228f-43ed-af88-4ea50f5a07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eDocument</p:Name>
  <p:Description/>
  <p:Statement/>
  <p:PolicyItems/>
</p:Policy>
</file>

<file path=customXml/itemProps1.xml><?xml version="1.0" encoding="utf-8"?>
<ds:datastoreItem xmlns:ds="http://schemas.openxmlformats.org/officeDocument/2006/customXml" ds:itemID="{8145D3C9-EBF3-4F5C-BC24-4BAEFEA343F6}">
  <ds:schemaRefs>
    <ds:schemaRef ds:uri="http://purl.org/dc/elements/1.1/"/>
    <ds:schemaRef ds:uri="http://schemas.microsoft.com/office/2006/metadata/properties"/>
    <ds:schemaRef ds:uri="http://schemas.microsoft.com/sharepoint/v3"/>
    <ds:schemaRef ds:uri="973a59ba-228f-43ed-af88-4ea50f5a074e"/>
    <ds:schemaRef ds:uri="http://purl.org/dc/terms/"/>
    <ds:schemaRef ds:uri="2de12da9-7e20-4bcf-8771-da6e2e2998b3"/>
    <ds:schemaRef ds:uri="http://schemas.microsoft.com/sharepoint/v4"/>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6AD9789-7464-4620-A350-64F0C9EF8E7D}">
  <ds:schemaRefs>
    <ds:schemaRef ds:uri="http://schemas.microsoft.com/sharepoint/v3/contenttype/forms"/>
  </ds:schemaRefs>
</ds:datastoreItem>
</file>

<file path=customXml/itemProps3.xml><?xml version="1.0" encoding="utf-8"?>
<ds:datastoreItem xmlns:ds="http://schemas.openxmlformats.org/officeDocument/2006/customXml" ds:itemID="{6DFA020E-824E-4B14-A056-833B0A7AC2AC}">
  <ds:schemaRefs>
    <ds:schemaRef ds:uri="http://schemas.openxmlformats.org/officeDocument/2006/bibliography"/>
  </ds:schemaRefs>
</ds:datastoreItem>
</file>

<file path=customXml/itemProps4.xml><?xml version="1.0" encoding="utf-8"?>
<ds:datastoreItem xmlns:ds="http://schemas.openxmlformats.org/officeDocument/2006/customXml" ds:itemID="{9632A80B-98B3-418D-8364-F1D64055DD10}">
  <ds:schemaRefs>
    <ds:schemaRef ds:uri="http://schemas.microsoft.com/sharepoint/events"/>
  </ds:schemaRefs>
</ds:datastoreItem>
</file>

<file path=customXml/itemProps5.xml><?xml version="1.0" encoding="utf-8"?>
<ds:datastoreItem xmlns:ds="http://schemas.openxmlformats.org/officeDocument/2006/customXml" ds:itemID="{4B3E0CA3-AB9F-49A6-8B54-84014CDF4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e12da9-7e20-4bcf-8771-da6e2e2998b3"/>
    <ds:schemaRef ds:uri="973a59ba-228f-43ed-af88-4ea50f5a074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9958944-E6CD-4439-B38A-870F663725B5}">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6247</Words>
  <Characters>33650</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DOJLR</Company>
  <LinksUpToDate>false</LinksUpToDate>
  <CharactersWithSpaces>39818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ocarrollpj</dc:creator>
  <cp:lastModifiedBy>Lisa X. Sheils</cp:lastModifiedBy>
  <cp:revision>2</cp:revision>
  <cp:lastPrinted>2026-04-07T11:52:00Z</cp:lastPrinted>
  <dcterms:created xsi:type="dcterms:W3CDTF">2026-06-02T12:17:00Z</dcterms:created>
  <dcterms:modified xsi:type="dcterms:W3CDTF">2026-06-02T12:17:00Z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IntOfficeMacros">
    <vt:lpwstr>Disabled</vt:lpwstr>
  </property>
  <property fmtid="{D5CDD505-2E9C-101B-9397-08002B2CF9AE}" pid="3" name="SW_CustomTitle">
    <vt:lpwstr/>
  </property>
  <property fmtid="{D5CDD505-2E9C-101B-9397-08002B2CF9AE}" pid="4" name="ContentTypeId">
    <vt:lpwstr>0x0101000BC94875665D404BB1351B53C41FD2C0009B9B595FE693D24CA639FD000AF72C36</vt:lpwstr>
  </property>
  <property fmtid="{D5CDD505-2E9C-101B-9397-08002B2CF9AE}" pid="5" name="eDocs_FileTopics">
    <vt:lpwstr>4;#Business Analysis|a6d960ae-da29-4f7c-aec4-24e8906d882c</vt:lpwstr>
  </property>
  <property fmtid="{D5CDD505-2E9C-101B-9397-08002B2CF9AE}" pid="6" name="eDocs_Year">
    <vt:lpwstr>24;#2024|246e9243-f445-4b69-97df-6b379cb0cc01</vt:lpwstr>
  </property>
  <property fmtid="{D5CDD505-2E9C-101B-9397-08002B2CF9AE}" pid="7" name="eDocs_SeriesSubSeries">
    <vt:lpwstr>3;#068|9e63c055-2be9-42e6-9181-f0f8e5a11c3c</vt:lpwstr>
  </property>
  <property fmtid="{D5CDD505-2E9C-101B-9397-08002B2CF9AE}" pid="8" name="eDocs_SecurityClassificationTaxHTField0">
    <vt:lpwstr>Unclassified|d6154209-901f-4005-abe0-dde865f488ac</vt:lpwstr>
  </property>
  <property fmtid="{D5CDD505-2E9C-101B-9397-08002B2CF9AE}" pid="9" name="_dlc_policyId">
    <vt:lpwstr/>
  </property>
  <property fmtid="{D5CDD505-2E9C-101B-9397-08002B2CF9AE}" pid="10" name="ItemRetentionFormula">
    <vt:lpwstr/>
  </property>
  <property fmtid="{D5CDD505-2E9C-101B-9397-08002B2CF9AE}" pid="11" name="eDocs_SecurityClassification">
    <vt:lpwstr>1;#Unclassified|d6154209-901f-4005-abe0-dde865f488ac</vt:lpwstr>
  </property>
  <property fmtid="{D5CDD505-2E9C-101B-9397-08002B2CF9AE}" pid="12" name="eDocs_DocumentTopics">
    <vt:lpwstr/>
  </property>
  <property fmtid="{D5CDD505-2E9C-101B-9397-08002B2CF9AE}" pid="13" name="_dlc_LastRun">
    <vt:lpwstr>10/30/2021 23:09:29</vt:lpwstr>
  </property>
  <property fmtid="{D5CDD505-2E9C-101B-9397-08002B2CF9AE}" pid="14" name="_docset_NoMedatataSyncRequired">
    <vt:lpwstr>False</vt:lpwstr>
  </property>
</Properties>
</file>